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4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1814"/>
        <w:gridCol w:w="4140"/>
      </w:tblGrid>
      <w:tr w:rsidR="00D34EBC" w:rsidTr="00883E9E">
        <w:trPr>
          <w:cantSplit/>
          <w:trHeight w:val="1084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vAlign w:val="center"/>
          </w:tcPr>
          <w:p w:rsidR="00D34EBC" w:rsidRDefault="00D34EBC" w:rsidP="00FC7885">
            <w:pPr>
              <w:pStyle w:val="1"/>
              <w:rPr>
                <w:rFonts w:ascii="TNRCyrBash" w:hAnsi="TNRCyrBash"/>
                <w:sz w:val="20"/>
              </w:rPr>
            </w:pPr>
            <w:r>
              <w:rPr>
                <w:rFonts w:ascii="TNRCyrBash" w:hAnsi="TNRCyrBash"/>
                <w:sz w:val="20"/>
              </w:rPr>
              <w:t>БАШ</w:t>
            </w:r>
            <w:r>
              <w:rPr>
                <w:rFonts w:ascii="TNRCyrBash" w:hAnsi="TNRCyrBash"/>
                <w:sz w:val="20"/>
                <w:lang w:val="en-US"/>
              </w:rPr>
              <w:t>K</w:t>
            </w:r>
            <w:r>
              <w:rPr>
                <w:rFonts w:ascii="TNRCyrBash" w:hAnsi="TNRCyrBash"/>
                <w:sz w:val="20"/>
              </w:rPr>
              <w:t>ОРТОСТАН  РЕСПУБЛИКА</w:t>
            </w:r>
            <w:r>
              <w:rPr>
                <w:rFonts w:ascii="TNRCyrBash" w:hAnsi="TNRCyrBash"/>
                <w:sz w:val="20"/>
                <w:lang w:val="en-US"/>
              </w:rPr>
              <w:t>H</w:t>
            </w:r>
            <w:r>
              <w:rPr>
                <w:rFonts w:ascii="TNRCyrBash" w:hAnsi="TNRCyrBash"/>
                <w:sz w:val="20"/>
              </w:rPr>
              <w:t>Ы</w:t>
            </w:r>
          </w:p>
          <w:p w:rsidR="00D34EBC" w:rsidRDefault="00D34EBC" w:rsidP="00FC7885">
            <w:pPr>
              <w:pStyle w:val="1"/>
              <w:rPr>
                <w:rFonts w:ascii="TNRCyrBash" w:hAnsi="TNRCyrBash"/>
              </w:rPr>
            </w:pPr>
            <w:r>
              <w:rPr>
                <w:rFonts w:ascii="TNRCyrBash" w:hAnsi="TNRCyrBash"/>
              </w:rPr>
              <w:t>СТ</w:t>
            </w:r>
            <w:r>
              <w:rPr>
                <w:rFonts w:ascii="TNRCyrBash" w:hAnsi="TNRCyrBash"/>
                <w:lang w:val="en-US"/>
              </w:rPr>
              <w:t>E</w:t>
            </w:r>
            <w:r>
              <w:rPr>
                <w:rFonts w:ascii="TNRCyrBash" w:hAnsi="TNRCyrBash"/>
              </w:rPr>
              <w:t>РЛЕТАМА</w:t>
            </w:r>
            <w:r>
              <w:rPr>
                <w:rFonts w:ascii="TNRCyrBash" w:hAnsi="TNRCyrBash"/>
                <w:lang w:val="en-US"/>
              </w:rPr>
              <w:t>K</w:t>
            </w:r>
            <w:r w:rsidRPr="00317A16">
              <w:rPr>
                <w:rFonts w:ascii="TNRCyrBash" w:hAnsi="TNRCyrBash"/>
                <w:sz w:val="20"/>
              </w:rPr>
              <w:t xml:space="preserve"> </w:t>
            </w:r>
            <w:r>
              <w:rPr>
                <w:rFonts w:ascii="TNRCyrBash" w:hAnsi="TNRCyrBash"/>
                <w:lang w:val="en-US"/>
              </w:rPr>
              <w:t>k</w:t>
            </w:r>
            <w:r>
              <w:rPr>
                <w:rFonts w:ascii="TNRCyrBash" w:hAnsi="TNRCyrBash"/>
              </w:rPr>
              <w:t>ала</w:t>
            </w:r>
            <w:r>
              <w:rPr>
                <w:rFonts w:ascii="TNRCyrBash" w:hAnsi="TNRCyrBash"/>
                <w:lang w:val="en-US"/>
              </w:rPr>
              <w:t>h</w:t>
            </w:r>
            <w:r>
              <w:rPr>
                <w:rFonts w:ascii="TNRCyrBash" w:hAnsi="TNRCyrBash"/>
              </w:rPr>
              <w:t>ы</w:t>
            </w:r>
          </w:p>
          <w:p w:rsidR="00D34EBC" w:rsidRDefault="00D34EBC" w:rsidP="00FC7885">
            <w:pPr>
              <w:pStyle w:val="1"/>
              <w:rPr>
                <w:rFonts w:ascii="TNRCyrBash" w:hAnsi="TNRCyrBash"/>
              </w:rPr>
            </w:pPr>
            <w:r>
              <w:rPr>
                <w:rFonts w:ascii="TNRCyrBash" w:hAnsi="TNRCyrBash"/>
                <w:lang w:val="en-US"/>
              </w:rPr>
              <w:t>k</w:t>
            </w:r>
            <w:r>
              <w:rPr>
                <w:rFonts w:ascii="TNRCyrBash" w:hAnsi="TNRCyrBash"/>
              </w:rPr>
              <w:t xml:space="preserve">ала округы </w:t>
            </w:r>
          </w:p>
          <w:p w:rsidR="00D34EBC" w:rsidRDefault="00D34EBC" w:rsidP="00FC7885">
            <w:pPr>
              <w:pStyle w:val="1"/>
              <w:rPr>
                <w:rFonts w:ascii="TNRCyrBash" w:hAnsi="TNRCyrBash"/>
              </w:rPr>
            </w:pPr>
            <w:r>
              <w:rPr>
                <w:rFonts w:ascii="TNRCyrBash" w:hAnsi="TNRCyrBash"/>
                <w:smallCaps/>
              </w:rPr>
              <w:t>ХАКИМИ</w:t>
            </w:r>
            <w:r>
              <w:rPr>
                <w:rFonts w:ascii="TNRCyrBash" w:hAnsi="TNRCyrBash"/>
                <w:smallCaps/>
                <w:lang w:val="en-US"/>
              </w:rPr>
              <w:t>E</w:t>
            </w:r>
            <w:r>
              <w:rPr>
                <w:rFonts w:ascii="TNRCyrBash" w:hAnsi="TNRCyrBash"/>
                <w:smallCaps/>
              </w:rPr>
              <w:t>ТЕ</w:t>
            </w:r>
          </w:p>
          <w:p w:rsidR="00D34EBC" w:rsidRDefault="00D34EBC" w:rsidP="00FC7885">
            <w:pPr>
              <w:jc w:val="center"/>
              <w:rPr>
                <w:rFonts w:ascii="TNRCyrBash" w:hAnsi="TNRCyrBash"/>
                <w:sz w:val="18"/>
              </w:rPr>
            </w:pPr>
            <w:r>
              <w:rPr>
                <w:rFonts w:ascii="TNRCyrBash" w:hAnsi="TNRCyrBash"/>
                <w:sz w:val="18"/>
              </w:rPr>
              <w:t>453100, Ст</w:t>
            </w:r>
            <w:r>
              <w:rPr>
                <w:rFonts w:ascii="TNRCyrBash" w:hAnsi="TNRCyrBash"/>
                <w:sz w:val="18"/>
                <w:lang w:val="en-US"/>
              </w:rPr>
              <w:t>e</w:t>
            </w:r>
            <w:r>
              <w:rPr>
                <w:rFonts w:ascii="TNRCyrBash" w:hAnsi="TNRCyrBash"/>
                <w:sz w:val="18"/>
              </w:rPr>
              <w:t>рлетама</w:t>
            </w:r>
            <w:r>
              <w:rPr>
                <w:rFonts w:ascii="TNRCyrBash" w:hAnsi="TNRCyrBash"/>
                <w:sz w:val="18"/>
                <w:lang w:val="en-US"/>
              </w:rPr>
              <w:t>k</w:t>
            </w:r>
            <w:r>
              <w:rPr>
                <w:rFonts w:ascii="TNRCyrBash" w:hAnsi="TNRCyrBash"/>
                <w:sz w:val="18"/>
              </w:rPr>
              <w:t xml:space="preserve">, </w:t>
            </w:r>
            <w:r>
              <w:rPr>
                <w:rFonts w:ascii="TNRCyrBash" w:hAnsi="TNRCyrBash"/>
                <w:bCs/>
                <w:sz w:val="18"/>
              </w:rPr>
              <w:t>Октябрь проспекты, 32</w:t>
            </w:r>
          </w:p>
          <w:p w:rsidR="00D34EBC" w:rsidRDefault="00D34EBC" w:rsidP="00FC7885">
            <w:pPr>
              <w:jc w:val="center"/>
              <w:rPr>
                <w:sz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vAlign w:val="center"/>
          </w:tcPr>
          <w:p w:rsidR="00D34EBC" w:rsidRDefault="00D34EBC" w:rsidP="00FC7885">
            <w:pPr>
              <w:tabs>
                <w:tab w:val="left" w:pos="4860"/>
              </w:tabs>
              <w:jc w:val="center"/>
            </w:pPr>
            <w:r>
              <w:object w:dxaOrig="1440" w:dyaOrig="1440" w14:anchorId="03EBE6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8" o:title=""/>
                </v:shape>
                <o:OLEObject Type="Embed" ProgID="Photoshop.Image.9" ShapeID="_x0000_i1025" DrawAspect="Content" ObjectID="_1605104954" r:id="rId9"/>
              </w:object>
            </w: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vAlign w:val="center"/>
          </w:tcPr>
          <w:p w:rsidR="00D34EBC" w:rsidRDefault="00D34EBC" w:rsidP="00D34EBC">
            <w:pPr>
              <w:pStyle w:val="1"/>
              <w:rPr>
                <w:rFonts w:ascii="TNRCyrBash" w:hAnsi="TNRCyrBash"/>
              </w:rPr>
            </w:pPr>
            <w:r>
              <w:rPr>
                <w:rFonts w:ascii="TNRCyrBash" w:hAnsi="TNRCyrBash"/>
              </w:rPr>
              <w:t>АДМИНИСТРАЦИЯ</w:t>
            </w:r>
          </w:p>
          <w:p w:rsidR="00D34EBC" w:rsidRDefault="00D34EBC" w:rsidP="00D34EBC">
            <w:pPr>
              <w:spacing w:after="0" w:line="240" w:lineRule="auto"/>
              <w:jc w:val="center"/>
              <w:rPr>
                <w:rFonts w:ascii="TNRCyrBash" w:hAnsi="TNRCyrBash"/>
                <w:b/>
              </w:rPr>
            </w:pPr>
            <w:r>
              <w:rPr>
                <w:rFonts w:ascii="TNRCyrBash" w:hAnsi="TNRCyrBash"/>
                <w:b/>
              </w:rPr>
              <w:t xml:space="preserve">городского округа </w:t>
            </w:r>
          </w:p>
          <w:p w:rsidR="00D34EBC" w:rsidRDefault="00D34EBC" w:rsidP="00D34EBC">
            <w:pPr>
              <w:spacing w:after="0" w:line="240" w:lineRule="auto"/>
              <w:jc w:val="center"/>
              <w:rPr>
                <w:rFonts w:ascii="TNRCyrBash" w:hAnsi="TNRCyrBash"/>
                <w:b/>
                <w:sz w:val="28"/>
              </w:rPr>
            </w:pPr>
            <w:r>
              <w:rPr>
                <w:rFonts w:ascii="TNRCyrBash" w:hAnsi="TNRCyrBash"/>
                <w:b/>
              </w:rPr>
              <w:t>город СТЕРЛИТАМАК</w:t>
            </w:r>
          </w:p>
          <w:p w:rsidR="00D34EBC" w:rsidRDefault="00D34EBC" w:rsidP="00D34EBC">
            <w:pPr>
              <w:spacing w:after="0" w:line="240" w:lineRule="auto"/>
              <w:jc w:val="center"/>
              <w:rPr>
                <w:rFonts w:ascii="TNRCyrBash" w:hAnsi="TNRCyrBash"/>
                <w:b/>
                <w:sz w:val="20"/>
              </w:rPr>
            </w:pPr>
            <w:r>
              <w:rPr>
                <w:rFonts w:ascii="TNRCyrBash" w:hAnsi="TNRCyrBash"/>
                <w:b/>
                <w:sz w:val="20"/>
              </w:rPr>
              <w:t>РЕСПУБЛИКИ БАШКОРТОСТАН</w:t>
            </w:r>
          </w:p>
          <w:p w:rsidR="00D34EBC" w:rsidRDefault="00D34EBC" w:rsidP="00D34EBC">
            <w:pPr>
              <w:spacing w:after="0" w:line="240" w:lineRule="auto"/>
              <w:jc w:val="center"/>
              <w:rPr>
                <w:rFonts w:ascii="TNRCyrBash" w:hAnsi="TNRCyrBash"/>
                <w:sz w:val="18"/>
              </w:rPr>
            </w:pPr>
            <w:r>
              <w:rPr>
                <w:rFonts w:ascii="TNRCyrBash" w:hAnsi="TNRCyrBash"/>
                <w:sz w:val="18"/>
              </w:rPr>
              <w:t>453100, Стерлитамак, проспект Октября, 32</w:t>
            </w:r>
          </w:p>
          <w:p w:rsidR="00D34EBC" w:rsidRDefault="00D34EBC" w:rsidP="00FC7885">
            <w:pPr>
              <w:jc w:val="center"/>
              <w:rPr>
                <w:b/>
                <w:sz w:val="18"/>
              </w:rPr>
            </w:pPr>
          </w:p>
        </w:tc>
      </w:tr>
    </w:tbl>
    <w:p w:rsidR="00D34EBC" w:rsidRPr="00D34EBC" w:rsidRDefault="00D34EBC" w:rsidP="00D34EBC">
      <w:pPr>
        <w:spacing w:after="0" w:line="240" w:lineRule="auto"/>
        <w:rPr>
          <w:rFonts w:ascii="Times New Roman" w:hAnsi="Times New Roman"/>
          <w:sz w:val="18"/>
        </w:rPr>
      </w:pPr>
    </w:p>
    <w:tbl>
      <w:tblPr>
        <w:tblW w:w="99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1620"/>
        <w:gridCol w:w="194"/>
        <w:gridCol w:w="3091"/>
        <w:gridCol w:w="856"/>
      </w:tblGrid>
      <w:tr w:rsidR="00D34EBC" w:rsidRPr="00D34EBC" w:rsidTr="0036450E">
        <w:trPr>
          <w:gridAfter w:val="1"/>
          <w:wAfter w:w="856" w:type="dxa"/>
        </w:trPr>
        <w:tc>
          <w:tcPr>
            <w:tcW w:w="4140" w:type="dxa"/>
            <w:shd w:val="clear" w:color="auto" w:fill="auto"/>
          </w:tcPr>
          <w:p w:rsidR="00A56FC1" w:rsidRDefault="00A56FC1" w:rsidP="00A56FC1">
            <w:pPr>
              <w:pStyle w:val="3"/>
            </w:pPr>
            <w:r>
              <w:t>KАРАР</w:t>
            </w:r>
          </w:p>
          <w:p w:rsidR="00D34EBC" w:rsidRPr="00D34EBC" w:rsidRDefault="00D34EBC" w:rsidP="00D34E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4EBC" w:rsidRPr="00D34EBC" w:rsidRDefault="00EB465A" w:rsidP="00D34EB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«____»_____________20_</w:t>
            </w:r>
            <w:r w:rsidR="00D34EBC" w:rsidRPr="00D34EBC">
              <w:rPr>
                <w:rFonts w:ascii="Times New Roman" w:hAnsi="Times New Roman"/>
                <w:sz w:val="28"/>
              </w:rPr>
              <w:t>__й.</w:t>
            </w:r>
          </w:p>
        </w:tc>
        <w:tc>
          <w:tcPr>
            <w:tcW w:w="1620" w:type="dxa"/>
            <w:shd w:val="clear" w:color="auto" w:fill="auto"/>
          </w:tcPr>
          <w:p w:rsidR="00D34EBC" w:rsidRPr="00D34EBC" w:rsidRDefault="00D34EBC" w:rsidP="00D34E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4EBC" w:rsidRPr="00D34EBC" w:rsidRDefault="00D34EBC" w:rsidP="00D34E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4EBC" w:rsidRPr="00D34EBC" w:rsidRDefault="00D34EBC" w:rsidP="00D34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34EBC">
              <w:rPr>
                <w:rFonts w:ascii="Times New Roman" w:hAnsi="Times New Roman"/>
                <w:sz w:val="28"/>
              </w:rPr>
              <w:t>№_________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D34EBC" w:rsidRPr="00D34EBC" w:rsidRDefault="00D34EBC" w:rsidP="00D34EBC">
            <w:pPr>
              <w:pStyle w:val="3"/>
              <w:rPr>
                <w:rFonts w:ascii="Times New Roman" w:hAnsi="Times New Roman"/>
              </w:rPr>
            </w:pPr>
            <w:r w:rsidRPr="00D34EBC">
              <w:rPr>
                <w:rFonts w:ascii="Times New Roman" w:hAnsi="Times New Roman"/>
              </w:rPr>
              <w:t>ПОСТАНОВЛЕНИЕ</w:t>
            </w:r>
          </w:p>
          <w:p w:rsidR="00D34EBC" w:rsidRPr="00D34EBC" w:rsidRDefault="00D34EBC" w:rsidP="00D34E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D34EBC" w:rsidRPr="00D34EBC" w:rsidRDefault="00EB465A" w:rsidP="00D34EB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«____»_____________20_</w:t>
            </w:r>
            <w:r w:rsidR="00D34EBC" w:rsidRPr="00D34EBC">
              <w:rPr>
                <w:rFonts w:ascii="Times New Roman" w:hAnsi="Times New Roman"/>
                <w:sz w:val="28"/>
              </w:rPr>
              <w:t>__г.</w:t>
            </w:r>
          </w:p>
        </w:tc>
      </w:tr>
      <w:tr w:rsidR="00D34EBC" w:rsidRPr="008E4345" w:rsidTr="003645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954" w:type="dxa"/>
            <w:gridSpan w:val="3"/>
          </w:tcPr>
          <w:p w:rsidR="0036450E" w:rsidRPr="0034365B" w:rsidRDefault="0036450E" w:rsidP="0036450E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3E48">
              <w:rPr>
                <w:rFonts w:ascii="Times New Roman" w:hAnsi="Times New Roman"/>
                <w:b/>
                <w:sz w:val="28"/>
                <w:szCs w:val="28"/>
              </w:rPr>
              <w:t>Об утверждении Административного регламента предоставления муниципальной услуги</w:t>
            </w:r>
            <w:r w:rsidRPr="00605542">
              <w:rPr>
                <w:rFonts w:ascii="Times New Roman" w:hAnsi="Times New Roman"/>
                <w:b/>
                <w:sz w:val="28"/>
                <w:szCs w:val="28"/>
              </w:rPr>
              <w:t xml:space="preserve"> «Реализация преимущественного права субъектов малого и среднего предпринимательства при отчуждении недвижимого имущества, находящегося в муниципальной собственности муниципального образования»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в    городском округе город Стерлитамак Республики Башкортостан</w:t>
            </w:r>
          </w:p>
          <w:p w:rsidR="00D34EBC" w:rsidRPr="00FF468C" w:rsidRDefault="0034365B" w:rsidP="0036450E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47" w:type="dxa"/>
            <w:gridSpan w:val="2"/>
          </w:tcPr>
          <w:p w:rsidR="00D34EBC" w:rsidRPr="008E4345" w:rsidRDefault="00D34EBC" w:rsidP="003645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4365B" w:rsidRPr="00773E48" w:rsidRDefault="0034365B" w:rsidP="0036450E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В соответствии с Федеральным законом от 27 июля 2010 года  № 210-ФЗ «Об организации предоставления государственных и муниципальных услуг» (далее  – Федеральный закон № 210-ФЗ), постановлением Правительства Республики Башкортостан от 2</w:t>
      </w:r>
      <w:r w:rsidRPr="00C20396">
        <w:rPr>
          <w:rFonts w:ascii="Times New Roman" w:hAnsi="Times New Roman"/>
          <w:sz w:val="28"/>
          <w:szCs w:val="28"/>
        </w:rPr>
        <w:t>2</w:t>
      </w:r>
      <w:r w:rsidRPr="00773E48">
        <w:rPr>
          <w:rFonts w:ascii="Times New Roman" w:hAnsi="Times New Roman"/>
          <w:sz w:val="28"/>
          <w:szCs w:val="28"/>
        </w:rPr>
        <w:t xml:space="preserve">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</w:t>
      </w:r>
    </w:p>
    <w:p w:rsidR="0036450E" w:rsidRDefault="0036450E" w:rsidP="0036450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34EBC" w:rsidRDefault="00D34EBC" w:rsidP="0036450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4365B">
        <w:rPr>
          <w:rFonts w:ascii="Times New Roman" w:hAnsi="Times New Roman"/>
          <w:b/>
          <w:color w:val="000000"/>
          <w:sz w:val="28"/>
          <w:szCs w:val="28"/>
        </w:rPr>
        <w:t>ПОСТАНОВЛЯЮ:</w:t>
      </w:r>
    </w:p>
    <w:p w:rsidR="0036450E" w:rsidRPr="0034365B" w:rsidRDefault="0036450E" w:rsidP="0036450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</w:pPr>
    </w:p>
    <w:p w:rsidR="0034365B" w:rsidRDefault="0034365B" w:rsidP="0036450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36450E">
        <w:rPr>
          <w:rFonts w:ascii="Times New Roman" w:hAnsi="Times New Roman"/>
          <w:sz w:val="28"/>
          <w:szCs w:val="28"/>
        </w:rPr>
        <w:t>«</w:t>
      </w:r>
      <w:r w:rsidR="0036450E" w:rsidRPr="0036450E">
        <w:rPr>
          <w:rFonts w:ascii="Times New Roman" w:hAnsi="Times New Roman"/>
          <w:sz w:val="28"/>
          <w:szCs w:val="28"/>
        </w:rPr>
        <w:t>Реализация преимущественного права субъектов малого и среднего предпринимательства при отчуждении недвижимого имущества, находящегося в муниципальной собственности муниципального образования»</w:t>
      </w:r>
      <w:r>
        <w:rPr>
          <w:rFonts w:ascii="Times New Roman" w:hAnsi="Times New Roman"/>
          <w:sz w:val="28"/>
          <w:szCs w:val="28"/>
        </w:rPr>
        <w:t xml:space="preserve"> в городском округе город Стерлитамак Республики Башкортостан.</w:t>
      </w:r>
    </w:p>
    <w:p w:rsidR="0034365B" w:rsidRPr="00265584" w:rsidRDefault="0034365B" w:rsidP="0034365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5584">
        <w:rPr>
          <w:rFonts w:ascii="Times New Roman" w:hAnsi="Times New Roman"/>
          <w:sz w:val="28"/>
          <w:szCs w:val="28"/>
        </w:rPr>
        <w:t xml:space="preserve">2. </w:t>
      </w:r>
      <w:r w:rsidRPr="00265584">
        <w:rPr>
          <w:rFonts w:ascii="Times New Roman" w:hAnsi="Times New Roman"/>
          <w:sz w:val="28"/>
          <w:szCs w:val="28"/>
          <w:lang w:eastAsia="en-US"/>
        </w:rPr>
        <w:t xml:space="preserve">Настоящее постановление </w:t>
      </w:r>
      <w:r w:rsidRPr="00265584">
        <w:rPr>
          <w:rFonts w:ascii="Times New Roman" w:hAnsi="Times New Roman"/>
          <w:sz w:val="28"/>
          <w:szCs w:val="28"/>
        </w:rPr>
        <w:t>подлежит официальному обнародованию в здании администра</w:t>
      </w:r>
      <w:r>
        <w:rPr>
          <w:rFonts w:ascii="Times New Roman" w:hAnsi="Times New Roman"/>
          <w:sz w:val="28"/>
          <w:szCs w:val="28"/>
        </w:rPr>
        <w:t>ции городского округа город Сте</w:t>
      </w:r>
      <w:r w:rsidRPr="00265584">
        <w:rPr>
          <w:rFonts w:ascii="Times New Roman" w:hAnsi="Times New Roman"/>
          <w:sz w:val="28"/>
          <w:szCs w:val="28"/>
        </w:rPr>
        <w:t>рлитамак Республики Башкортостан в течение 7 дней после дня его подписания и размещению на официальном сайте администрации городского округа город Стерлитамак Республики Башкортостан в сети 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F85535" w:rsidRDefault="00F85535" w:rsidP="00F8553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0759C" w:rsidRPr="00A427A5">
        <w:rPr>
          <w:rFonts w:ascii="Times New Roman" w:hAnsi="Times New Roman"/>
          <w:sz w:val="28"/>
          <w:szCs w:val="28"/>
        </w:rPr>
        <w:t xml:space="preserve">. Комитету по управлению собственностью Министерства земельных и имущественных отношений Республики Башкортостан по городу Стерлитамаку (по согласованию) разместить информацию о принятии настоящего </w:t>
      </w:r>
      <w:r w:rsidR="0030759C" w:rsidRPr="00A427A5">
        <w:rPr>
          <w:rFonts w:ascii="Times New Roman" w:hAnsi="Times New Roman"/>
          <w:sz w:val="28"/>
          <w:szCs w:val="28"/>
        </w:rPr>
        <w:lastRenderedPageBreak/>
        <w:t>постановления и месте его обнародования в газете «Стерлитамакский рабочий».</w:t>
      </w:r>
    </w:p>
    <w:p w:rsidR="0030759C" w:rsidRPr="008E4345" w:rsidRDefault="009B5C57" w:rsidP="00F8553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30759C" w:rsidRPr="008E4345">
        <w:rPr>
          <w:rFonts w:ascii="Times New Roman" w:hAnsi="Times New Roman"/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гл</w:t>
      </w:r>
      <w:r w:rsidR="0030759C">
        <w:rPr>
          <w:rFonts w:ascii="Times New Roman" w:hAnsi="Times New Roman"/>
          <w:color w:val="000000"/>
          <w:sz w:val="28"/>
          <w:szCs w:val="28"/>
        </w:rPr>
        <w:t xml:space="preserve">авы администрации по </w:t>
      </w:r>
      <w:r w:rsidR="0030759C" w:rsidRPr="008E4345">
        <w:rPr>
          <w:rFonts w:ascii="Times New Roman" w:hAnsi="Times New Roman"/>
          <w:color w:val="000000"/>
          <w:sz w:val="28"/>
          <w:szCs w:val="28"/>
        </w:rPr>
        <w:t>строительству</w:t>
      </w:r>
      <w:r w:rsidR="0030759C">
        <w:rPr>
          <w:rFonts w:ascii="Times New Roman" w:hAnsi="Times New Roman"/>
          <w:color w:val="000000"/>
          <w:sz w:val="28"/>
          <w:szCs w:val="28"/>
        </w:rPr>
        <w:t xml:space="preserve"> и развитию инфраструктуры городского округа</w:t>
      </w:r>
      <w:r w:rsidR="0030759C" w:rsidRPr="008E4345">
        <w:rPr>
          <w:rFonts w:ascii="Times New Roman" w:hAnsi="Times New Roman"/>
          <w:color w:val="000000"/>
          <w:sz w:val="28"/>
          <w:szCs w:val="28"/>
        </w:rPr>
        <w:t xml:space="preserve">, председателя комитета по управлению собственностью Минземимущества РБ по г. Стерлитамаку (по согласованию). </w:t>
      </w:r>
    </w:p>
    <w:p w:rsidR="00D34EBC" w:rsidRPr="00AC0022" w:rsidRDefault="00D34EBC" w:rsidP="00D34EBC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34EBC" w:rsidRPr="00AC0022" w:rsidRDefault="00D34EBC" w:rsidP="00D34EBC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C0022">
        <w:rPr>
          <w:rFonts w:ascii="Times New Roman" w:hAnsi="Times New Roman"/>
          <w:b/>
          <w:color w:val="000000"/>
          <w:sz w:val="28"/>
          <w:szCs w:val="28"/>
        </w:rPr>
        <w:t>Глава администрации</w:t>
      </w:r>
      <w:r w:rsidRPr="00AC0022">
        <w:rPr>
          <w:rFonts w:ascii="Times New Roman" w:hAnsi="Times New Roman"/>
          <w:b/>
          <w:color w:val="000000"/>
          <w:sz w:val="28"/>
          <w:szCs w:val="28"/>
        </w:rPr>
        <w:tab/>
      </w:r>
      <w:r w:rsidRPr="00AC0022">
        <w:rPr>
          <w:rFonts w:ascii="Times New Roman" w:hAnsi="Times New Roman"/>
          <w:b/>
          <w:color w:val="000000"/>
          <w:sz w:val="28"/>
          <w:szCs w:val="28"/>
        </w:rPr>
        <w:tab/>
      </w:r>
      <w:r w:rsidRPr="00AC0022">
        <w:rPr>
          <w:rFonts w:ascii="Times New Roman" w:hAnsi="Times New Roman"/>
          <w:b/>
          <w:color w:val="000000"/>
          <w:sz w:val="28"/>
          <w:szCs w:val="28"/>
        </w:rPr>
        <w:tab/>
      </w:r>
      <w:r w:rsidRPr="00AC0022">
        <w:rPr>
          <w:rFonts w:ascii="Times New Roman" w:hAnsi="Times New Roman"/>
          <w:b/>
          <w:color w:val="000000"/>
          <w:sz w:val="28"/>
          <w:szCs w:val="28"/>
        </w:rPr>
        <w:tab/>
      </w:r>
      <w:r w:rsidRPr="00AC0022">
        <w:rPr>
          <w:rFonts w:ascii="Times New Roman" w:hAnsi="Times New Roman"/>
          <w:b/>
          <w:color w:val="000000"/>
          <w:sz w:val="28"/>
          <w:szCs w:val="28"/>
        </w:rPr>
        <w:tab/>
      </w:r>
      <w:r w:rsidRPr="00AC0022">
        <w:rPr>
          <w:rFonts w:ascii="Times New Roman" w:hAnsi="Times New Roman"/>
          <w:b/>
          <w:color w:val="000000"/>
          <w:sz w:val="28"/>
          <w:szCs w:val="28"/>
        </w:rPr>
        <w:tab/>
      </w:r>
      <w:r w:rsidR="00A27B12" w:rsidRPr="00AC0022">
        <w:rPr>
          <w:rFonts w:ascii="Times New Roman" w:hAnsi="Times New Roman"/>
          <w:b/>
          <w:color w:val="000000"/>
          <w:sz w:val="28"/>
          <w:szCs w:val="28"/>
        </w:rPr>
        <w:tab/>
      </w:r>
      <w:r w:rsidRPr="00AC0022">
        <w:rPr>
          <w:rFonts w:ascii="Times New Roman" w:hAnsi="Times New Roman"/>
          <w:b/>
          <w:color w:val="000000"/>
          <w:sz w:val="28"/>
          <w:szCs w:val="28"/>
        </w:rPr>
        <w:t>В.</w:t>
      </w:r>
      <w:r w:rsidR="00A27B12" w:rsidRPr="00AC002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C0022">
        <w:rPr>
          <w:rFonts w:ascii="Times New Roman" w:hAnsi="Times New Roman"/>
          <w:b/>
          <w:color w:val="000000"/>
          <w:sz w:val="28"/>
          <w:szCs w:val="28"/>
        </w:rPr>
        <w:t xml:space="preserve">И. Куликов </w:t>
      </w:r>
    </w:p>
    <w:p w:rsidR="00D34EBC" w:rsidRPr="00D34EBC" w:rsidRDefault="00D34EBC" w:rsidP="00D34EBC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D34EBC">
        <w:rPr>
          <w:rFonts w:ascii="Times New Roman" w:hAnsi="Times New Roman"/>
          <w:color w:val="000000"/>
          <w:sz w:val="28"/>
          <w:szCs w:val="28"/>
        </w:rPr>
        <w:tab/>
      </w:r>
      <w:r w:rsidRPr="00D34EBC">
        <w:rPr>
          <w:rFonts w:ascii="Times New Roman" w:hAnsi="Times New Roman"/>
          <w:color w:val="000000"/>
          <w:sz w:val="28"/>
          <w:szCs w:val="28"/>
        </w:rPr>
        <w:tab/>
      </w:r>
      <w:r w:rsidRPr="00D34EBC">
        <w:rPr>
          <w:rFonts w:ascii="Times New Roman" w:hAnsi="Times New Roman"/>
          <w:color w:val="000000"/>
          <w:sz w:val="28"/>
          <w:szCs w:val="28"/>
        </w:rPr>
        <w:tab/>
      </w:r>
      <w:r w:rsidRPr="00D34EBC">
        <w:rPr>
          <w:rFonts w:ascii="Times New Roman" w:hAnsi="Times New Roman"/>
          <w:color w:val="000000"/>
          <w:sz w:val="28"/>
          <w:szCs w:val="28"/>
        </w:rPr>
        <w:tab/>
      </w:r>
      <w:r w:rsidRPr="00D34EBC">
        <w:rPr>
          <w:rFonts w:ascii="Times New Roman" w:hAnsi="Times New Roman"/>
          <w:color w:val="000000"/>
          <w:sz w:val="28"/>
          <w:szCs w:val="28"/>
        </w:rPr>
        <w:tab/>
      </w:r>
      <w:r w:rsidRPr="00D34EBC">
        <w:rPr>
          <w:rFonts w:ascii="Times New Roman" w:hAnsi="Times New Roman"/>
          <w:color w:val="000000"/>
          <w:sz w:val="28"/>
          <w:szCs w:val="28"/>
        </w:rPr>
        <w:tab/>
      </w:r>
    </w:p>
    <w:p w:rsidR="0034365B" w:rsidRPr="00831C5F" w:rsidRDefault="00D34EBC" w:rsidP="00B47048">
      <w:pPr>
        <w:tabs>
          <w:tab w:val="left" w:pos="7425"/>
        </w:tabs>
        <w:spacing w:after="0" w:line="240" w:lineRule="auto"/>
        <w:ind w:firstLine="4248"/>
        <w:rPr>
          <w:rFonts w:ascii="Times New Roman" w:hAnsi="Times New Roman"/>
          <w:sz w:val="28"/>
          <w:szCs w:val="28"/>
        </w:rPr>
      </w:pPr>
      <w:r w:rsidRPr="00D34EBC">
        <w:rPr>
          <w:rFonts w:ascii="Times New Roman" w:hAnsi="Times New Roman"/>
          <w:color w:val="000000"/>
          <w:sz w:val="28"/>
          <w:szCs w:val="28"/>
        </w:rPr>
        <w:br w:type="page"/>
      </w:r>
      <w:r w:rsidR="0034365B" w:rsidRPr="00831C5F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34365B" w:rsidRPr="00831C5F" w:rsidRDefault="0034365B" w:rsidP="00B47048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  <w:r w:rsidRPr="00831C5F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34365B" w:rsidRPr="00831C5F" w:rsidRDefault="0034365B" w:rsidP="00B47048">
      <w:pPr>
        <w:widowControl w:val="0"/>
        <w:autoSpaceDE w:val="0"/>
        <w:autoSpaceDN w:val="0"/>
        <w:adjustRightInd w:val="0"/>
        <w:spacing w:after="0" w:line="240" w:lineRule="auto"/>
        <w:ind w:left="3962" w:firstLine="286"/>
        <w:rPr>
          <w:rFonts w:ascii="Times New Roman" w:hAnsi="Times New Roman"/>
          <w:sz w:val="28"/>
          <w:szCs w:val="28"/>
        </w:rPr>
      </w:pPr>
      <w:r w:rsidRPr="00831C5F">
        <w:rPr>
          <w:rFonts w:ascii="Times New Roman" w:hAnsi="Times New Roman"/>
          <w:sz w:val="28"/>
          <w:szCs w:val="28"/>
        </w:rPr>
        <w:t xml:space="preserve">городского округа город Стерлитамак </w:t>
      </w:r>
    </w:p>
    <w:p w:rsidR="0034365B" w:rsidRPr="00831C5F" w:rsidRDefault="0034365B" w:rsidP="00B47048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  <w:r w:rsidRPr="00831C5F">
        <w:rPr>
          <w:rFonts w:ascii="Times New Roman" w:hAnsi="Times New Roman"/>
          <w:sz w:val="28"/>
          <w:szCs w:val="28"/>
        </w:rPr>
        <w:t>Республики Башкортостан</w:t>
      </w:r>
    </w:p>
    <w:p w:rsidR="0034365B" w:rsidRPr="00831C5F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bCs/>
          <w:sz w:val="20"/>
          <w:szCs w:val="28"/>
        </w:rPr>
      </w:pPr>
    </w:p>
    <w:p w:rsidR="0034365B" w:rsidRPr="00831C5F" w:rsidRDefault="0034365B" w:rsidP="00831C5F">
      <w:pPr>
        <w:widowControl w:val="0"/>
        <w:autoSpaceDE w:val="0"/>
        <w:autoSpaceDN w:val="0"/>
        <w:adjustRightInd w:val="0"/>
        <w:spacing w:after="0" w:line="240" w:lineRule="auto"/>
        <w:ind w:left="3397" w:firstLine="851"/>
        <w:rPr>
          <w:rFonts w:ascii="Times New Roman" w:hAnsi="Times New Roman"/>
          <w:sz w:val="28"/>
          <w:szCs w:val="28"/>
        </w:rPr>
      </w:pPr>
      <w:r w:rsidRPr="00831C5F">
        <w:rPr>
          <w:rFonts w:ascii="Times New Roman" w:hAnsi="Times New Roman"/>
          <w:sz w:val="28"/>
          <w:szCs w:val="28"/>
        </w:rPr>
        <w:t>от ____________20___ года №____</w:t>
      </w:r>
    </w:p>
    <w:p w:rsidR="0034365B" w:rsidRPr="00831C5F" w:rsidRDefault="0034365B" w:rsidP="0034365B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6450E" w:rsidRDefault="0034365B" w:rsidP="00F855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</w:rPr>
        <w:t xml:space="preserve">Административный регламент предоставления муниципальной </w:t>
      </w:r>
    </w:p>
    <w:p w:rsidR="0034365B" w:rsidRPr="00773E48" w:rsidRDefault="0034365B" w:rsidP="00F855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73E48">
        <w:rPr>
          <w:rFonts w:ascii="Times New Roman" w:hAnsi="Times New Roman"/>
          <w:b/>
          <w:sz w:val="28"/>
          <w:szCs w:val="28"/>
        </w:rPr>
        <w:t>услуги «</w:t>
      </w:r>
      <w:r w:rsidR="0036450E" w:rsidRPr="00605542">
        <w:rPr>
          <w:rFonts w:ascii="Times New Roman" w:hAnsi="Times New Roman"/>
          <w:b/>
          <w:sz w:val="28"/>
          <w:szCs w:val="28"/>
        </w:rPr>
        <w:t>Реализация преимущественного права субъектов малого и среднего предпринимательства при отчуждении недвижимого имущества, находящегося в муниципальной собственности муниципального образования»</w:t>
      </w:r>
      <w:r w:rsidRPr="00773E48">
        <w:rPr>
          <w:rFonts w:ascii="Times New Roman" w:hAnsi="Times New Roman"/>
          <w:b/>
          <w:bCs/>
          <w:sz w:val="28"/>
          <w:szCs w:val="28"/>
        </w:rPr>
        <w:t xml:space="preserve"> в </w:t>
      </w:r>
      <w:r w:rsidR="00F85535">
        <w:rPr>
          <w:rFonts w:ascii="Times New Roman" w:hAnsi="Times New Roman"/>
          <w:b/>
          <w:bCs/>
          <w:sz w:val="28"/>
          <w:szCs w:val="28"/>
        </w:rPr>
        <w:t>городском округе город Стерлитамак Республики Башкортостан</w:t>
      </w:r>
    </w:p>
    <w:p w:rsidR="0034365B" w:rsidRPr="00773E48" w:rsidRDefault="0034365B" w:rsidP="0034365B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34365B" w:rsidRPr="00773E48" w:rsidRDefault="0034365B" w:rsidP="0034365B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34365B" w:rsidRPr="00773E48" w:rsidRDefault="0034365B" w:rsidP="0034365B">
      <w:pPr>
        <w:pStyle w:val="aa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b/>
          <w:sz w:val="28"/>
        </w:rPr>
      </w:pPr>
    </w:p>
    <w:p w:rsidR="0034365B" w:rsidRPr="00773E48" w:rsidRDefault="0034365B" w:rsidP="0034365B">
      <w:pPr>
        <w:pStyle w:val="aa"/>
        <w:widowControl w:val="0"/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016BB5" w:rsidRPr="00F85535" w:rsidRDefault="00016BB5" w:rsidP="00016B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605542">
        <w:rPr>
          <w:rFonts w:ascii="Times New Roman" w:hAnsi="Times New Roman"/>
          <w:sz w:val="28"/>
          <w:szCs w:val="28"/>
        </w:rPr>
        <w:t xml:space="preserve">1.1. Административный регламент предоставления муниципальной услуги «Реализация преимущественного права субъектов малого и среднего предпринимательства при отчуждении недвижимого имущества, находящегося в муниципальной собственности муниципального образования» (далее </w:t>
      </w:r>
      <w:r>
        <w:rPr>
          <w:rFonts w:ascii="Times New Roman" w:hAnsi="Times New Roman"/>
          <w:sz w:val="28"/>
          <w:szCs w:val="28"/>
        </w:rPr>
        <w:t>-</w:t>
      </w:r>
      <w:r w:rsidRPr="00605542">
        <w:rPr>
          <w:rFonts w:ascii="Times New Roman" w:hAnsi="Times New Roman"/>
          <w:sz w:val="28"/>
          <w:szCs w:val="28"/>
        </w:rPr>
        <w:t xml:space="preserve">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владению, пользованию и распоряжению муниципальным нежилым фондом в</w:t>
      </w:r>
      <w:r w:rsidRPr="00016BB5">
        <w:rPr>
          <w:rFonts w:ascii="Times New Roman" w:hAnsi="Times New Roman"/>
          <w:sz w:val="28"/>
          <w:szCs w:val="28"/>
        </w:rPr>
        <w:t xml:space="preserve"> </w:t>
      </w:r>
      <w:r w:rsidRPr="00F85535">
        <w:rPr>
          <w:rFonts w:ascii="Times New Roman" w:hAnsi="Times New Roman"/>
          <w:sz w:val="28"/>
          <w:szCs w:val="28"/>
        </w:rPr>
        <w:t xml:space="preserve"> </w:t>
      </w:r>
      <w:r w:rsidRPr="00F85535">
        <w:rPr>
          <w:rFonts w:ascii="Times New Roman" w:hAnsi="Times New Roman"/>
          <w:bCs/>
          <w:sz w:val="28"/>
          <w:szCs w:val="28"/>
        </w:rPr>
        <w:t xml:space="preserve"> городском округе город Стерлитамак Республики Башкортостан</w:t>
      </w:r>
      <w:r>
        <w:rPr>
          <w:rFonts w:ascii="Times New Roman" w:hAnsi="Times New Roman"/>
          <w:bCs/>
          <w:sz w:val="20"/>
          <w:szCs w:val="20"/>
        </w:rPr>
        <w:t>.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</w:rPr>
      </w:pP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</w:rPr>
        <w:t>Круг заявителей</w:t>
      </w:r>
    </w:p>
    <w:p w:rsidR="00016BB5" w:rsidRPr="00605542" w:rsidRDefault="00016BB5" w:rsidP="00016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05542">
        <w:rPr>
          <w:rFonts w:ascii="Times New Roman" w:hAnsi="Times New Roman"/>
          <w:sz w:val="28"/>
          <w:szCs w:val="28"/>
        </w:rPr>
        <w:t xml:space="preserve">1.2.  Заявителями муниципальной услуги являются юридические лица и физические лица, зарегистрированные в качестве индивидуального предпринимателя без образования юридического лица, - субъекты малого и среднего предпринимательства, являющиеся арендаторами недвижимого имущества, находящегося в муниципальной собственности (далее – Заявитель), </w:t>
      </w:r>
      <w:r w:rsidRPr="00605542">
        <w:rPr>
          <w:rFonts w:ascii="Times New Roman" w:hAnsi="Times New Roman"/>
          <w:bCs/>
          <w:sz w:val="28"/>
          <w:szCs w:val="28"/>
          <w:lang w:eastAsia="ru-RU"/>
        </w:rPr>
        <w:t xml:space="preserve">за исключением субъектов малого и среднего предпринимательства: </w:t>
      </w:r>
    </w:p>
    <w:p w:rsidR="00016BB5" w:rsidRPr="00605542" w:rsidRDefault="00016BB5" w:rsidP="00016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5542">
        <w:rPr>
          <w:rFonts w:ascii="Times New Roman" w:hAnsi="Times New Roman"/>
          <w:bCs/>
          <w:sz w:val="28"/>
          <w:szCs w:val="28"/>
          <w:lang w:eastAsia="ru-RU"/>
        </w:rPr>
        <w:t xml:space="preserve">1) </w:t>
      </w:r>
      <w:r w:rsidRPr="00605542">
        <w:rPr>
          <w:rFonts w:ascii="Times New Roman" w:hAnsi="Times New Roman"/>
          <w:sz w:val="28"/>
          <w:szCs w:val="28"/>
          <w:lang w:eastAsia="ru-RU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016BB5" w:rsidRPr="00605542" w:rsidRDefault="00016BB5" w:rsidP="00016BB5">
      <w:pPr>
        <w:pStyle w:val="af1"/>
        <w:ind w:firstLine="709"/>
        <w:rPr>
          <w:rFonts w:ascii="Times New Roman" w:eastAsia="BatangChe" w:hAnsi="Times New Roman"/>
          <w:sz w:val="28"/>
          <w:lang w:eastAsia="ru-RU"/>
        </w:rPr>
      </w:pPr>
      <w:r w:rsidRPr="00605542">
        <w:rPr>
          <w:rFonts w:ascii="Times New Roman" w:eastAsia="BatangChe" w:hAnsi="Times New Roman"/>
          <w:sz w:val="28"/>
          <w:lang w:eastAsia="ru-RU"/>
        </w:rPr>
        <w:t>2) являющихся участниками соглашений о разделе продукции;</w:t>
      </w:r>
    </w:p>
    <w:p w:rsidR="00016BB5" w:rsidRPr="00605542" w:rsidRDefault="00016BB5" w:rsidP="00016BB5">
      <w:pPr>
        <w:pStyle w:val="af1"/>
        <w:ind w:firstLine="709"/>
        <w:rPr>
          <w:rFonts w:ascii="Times New Roman" w:eastAsia="BatangChe" w:hAnsi="Times New Roman"/>
          <w:sz w:val="28"/>
          <w:lang w:eastAsia="ru-RU"/>
        </w:rPr>
      </w:pPr>
      <w:r w:rsidRPr="00605542">
        <w:rPr>
          <w:rFonts w:ascii="Times New Roman" w:eastAsia="BatangChe" w:hAnsi="Times New Roman"/>
          <w:sz w:val="28"/>
          <w:lang w:eastAsia="ru-RU"/>
        </w:rPr>
        <w:t>3) осуществляющих предпринимательскую деятельность в сфере игорного бизнеса;</w:t>
      </w:r>
    </w:p>
    <w:p w:rsidR="00016BB5" w:rsidRPr="00605542" w:rsidRDefault="00016BB5" w:rsidP="00016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Che" w:hAnsi="Times New Roman"/>
          <w:sz w:val="28"/>
          <w:lang w:eastAsia="ru-RU"/>
        </w:rPr>
      </w:pPr>
      <w:r w:rsidRPr="00605542">
        <w:rPr>
          <w:rFonts w:ascii="Times New Roman" w:eastAsia="BatangChe" w:hAnsi="Times New Roman"/>
          <w:sz w:val="28"/>
          <w:lang w:eastAsia="ru-RU"/>
        </w:rPr>
        <w:t xml:space="preserve">4) являющихся в порядке, установленном </w:t>
      </w:r>
      <w:hyperlink r:id="rId10" w:history="1">
        <w:r w:rsidRPr="00605542">
          <w:rPr>
            <w:rFonts w:ascii="Times New Roman" w:eastAsia="BatangChe" w:hAnsi="Times New Roman"/>
            <w:sz w:val="28"/>
            <w:lang w:eastAsia="ru-RU"/>
          </w:rPr>
          <w:t>законодательством</w:t>
        </w:r>
      </w:hyperlink>
      <w:r w:rsidRPr="00605542">
        <w:rPr>
          <w:rFonts w:ascii="Times New Roman" w:eastAsia="BatangChe" w:hAnsi="Times New Roman"/>
          <w:sz w:val="28"/>
          <w:lang w:eastAsia="ru-RU"/>
        </w:rPr>
        <w:t xml:space="preserve"> Российской Федерации о валютном регулировании и валютном контроле, нерезидентами </w:t>
      </w:r>
      <w:r w:rsidRPr="00605542">
        <w:rPr>
          <w:rFonts w:ascii="Times New Roman" w:eastAsia="BatangChe" w:hAnsi="Times New Roman"/>
          <w:sz w:val="28"/>
          <w:lang w:eastAsia="ru-RU"/>
        </w:rPr>
        <w:lastRenderedPageBreak/>
        <w:t xml:space="preserve">Российской Федерации, за исключением случаев, предусмотренных международными договорами Российской Федерации; </w:t>
      </w:r>
    </w:p>
    <w:p w:rsidR="00016BB5" w:rsidRPr="00605542" w:rsidRDefault="00016BB5" w:rsidP="00016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5542">
        <w:rPr>
          <w:rFonts w:ascii="Times New Roman" w:eastAsia="BatangChe" w:hAnsi="Times New Roman"/>
          <w:sz w:val="28"/>
          <w:lang w:eastAsia="ru-RU"/>
        </w:rPr>
        <w:t xml:space="preserve">5) </w:t>
      </w:r>
      <w:r w:rsidRPr="00605542">
        <w:rPr>
          <w:rFonts w:ascii="Times New Roman" w:hAnsi="Times New Roman"/>
          <w:sz w:val="28"/>
          <w:szCs w:val="28"/>
          <w:lang w:eastAsia="ru-RU"/>
        </w:rPr>
        <w:t>осуществляющих добычу и переработку полезных ископаемых (кроме общераспространенных полезных ископаемых).</w:t>
      </w:r>
    </w:p>
    <w:p w:rsidR="00016BB5" w:rsidRPr="00605542" w:rsidRDefault="00016BB5" w:rsidP="00016BB5">
      <w:pPr>
        <w:pStyle w:val="aa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34365B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1.4. С</w:t>
      </w:r>
      <w:r w:rsidRPr="00850E15">
        <w:rPr>
          <w:rFonts w:ascii="Times New Roman" w:hAnsi="Times New Roman"/>
          <w:bCs/>
          <w:sz w:val="28"/>
          <w:szCs w:val="28"/>
        </w:rPr>
        <w:t>правочная информация:</w:t>
      </w:r>
    </w:p>
    <w:p w:rsidR="00FD6785" w:rsidRPr="00850E15" w:rsidRDefault="00FD6785" w:rsidP="00FD6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о месте нахождения и графике работы Администрации</w:t>
      </w:r>
      <w:r>
        <w:rPr>
          <w:rFonts w:ascii="Times New Roman" w:hAnsi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850E15">
        <w:rPr>
          <w:rFonts w:ascii="Times New Roman" w:hAnsi="Times New Roman"/>
          <w:sz w:val="28"/>
          <w:szCs w:val="28"/>
        </w:rPr>
        <w:t xml:space="preserve"> (далее</w:t>
      </w:r>
      <w:r>
        <w:rPr>
          <w:rFonts w:ascii="Times New Roman" w:hAnsi="Times New Roman"/>
          <w:sz w:val="28"/>
          <w:szCs w:val="28"/>
        </w:rPr>
        <w:t xml:space="preserve"> – Администрация</w:t>
      </w:r>
      <w:r w:rsidRPr="00850E1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Pr="00850E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Комитета по управлению собственностью Министерства земельных и имущественных отношений Республики Башкортостан по городу Стерлитамаку (далее – Комитет)</w:t>
      </w:r>
      <w:r w:rsidRPr="00850E1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а также </w:t>
      </w:r>
      <w:r>
        <w:rPr>
          <w:rFonts w:ascii="Times New Roman" w:hAnsi="Times New Roman"/>
          <w:color w:val="000000"/>
          <w:sz w:val="28"/>
          <w:szCs w:val="28"/>
        </w:rPr>
        <w:t>Республиканского государственного автономного учреждения М</w:t>
      </w:r>
      <w:r w:rsidRPr="009D1690">
        <w:rPr>
          <w:rFonts w:ascii="Times New Roman" w:hAnsi="Times New Roman"/>
          <w:color w:val="000000"/>
          <w:sz w:val="28"/>
          <w:szCs w:val="28"/>
        </w:rPr>
        <w:t>ногофункциональн</w:t>
      </w:r>
      <w:r>
        <w:rPr>
          <w:rFonts w:ascii="Times New Roman" w:hAnsi="Times New Roman"/>
          <w:color w:val="000000"/>
          <w:sz w:val="28"/>
          <w:szCs w:val="28"/>
        </w:rPr>
        <w:t>ый</w:t>
      </w:r>
      <w:r w:rsidRPr="009D1690">
        <w:rPr>
          <w:rFonts w:ascii="Times New Roman" w:hAnsi="Times New Roman"/>
          <w:color w:val="000000"/>
          <w:sz w:val="28"/>
          <w:szCs w:val="28"/>
        </w:rPr>
        <w:t xml:space="preserve"> центр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 xml:space="preserve"> (далее - РГАУ МФЦ)</w:t>
      </w:r>
      <w:r w:rsidRPr="00850E15">
        <w:rPr>
          <w:rFonts w:ascii="Times New Roman" w:hAnsi="Times New Roman"/>
          <w:sz w:val="28"/>
          <w:szCs w:val="28"/>
        </w:rPr>
        <w:t xml:space="preserve">;  </w:t>
      </w:r>
    </w:p>
    <w:p w:rsidR="00FD6785" w:rsidRDefault="00FD6785" w:rsidP="00FD6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справочные телефоны структур</w:t>
      </w:r>
      <w:r>
        <w:rPr>
          <w:rFonts w:ascii="Times New Roman" w:hAnsi="Times New Roman"/>
          <w:sz w:val="28"/>
          <w:szCs w:val="28"/>
        </w:rPr>
        <w:t>ных подразделений Администрации, Комитета;</w:t>
      </w:r>
    </w:p>
    <w:p w:rsidR="00FD6785" w:rsidRPr="00850E15" w:rsidRDefault="00FD6785" w:rsidP="00FD6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адреса электронной почты и</w:t>
      </w:r>
      <w:r w:rsidRPr="00850E15">
        <w:rPr>
          <w:rFonts w:ascii="Times New Roman" w:hAnsi="Times New Roman"/>
          <w:sz w:val="28"/>
          <w:szCs w:val="28"/>
        </w:rPr>
        <w:t xml:space="preserve"> формы обратной связи Администрации;</w:t>
      </w:r>
    </w:p>
    <w:p w:rsidR="00FD6785" w:rsidRPr="00850E15" w:rsidRDefault="00FD6785" w:rsidP="00FD6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bCs/>
          <w:sz w:val="28"/>
          <w:szCs w:val="28"/>
        </w:rPr>
        <w:t xml:space="preserve">размещена на официальном сайте Администрации в информационно-телекоммуникационной сети «Интернет» </w:t>
      </w:r>
      <w:r>
        <w:rPr>
          <w:rFonts w:ascii="Times New Roman" w:hAnsi="Times New Roman"/>
          <w:bCs/>
          <w:sz w:val="28"/>
          <w:szCs w:val="28"/>
        </w:rPr>
        <w:t>(</w:t>
      </w:r>
      <w:hyperlink r:id="rId11" w:history="1">
        <w:r w:rsidRPr="00FD67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FD678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FD67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sterlitamakadm</w:t>
        </w:r>
        <w:r w:rsidRPr="00FD678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FD67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)</w:t>
      </w:r>
      <w:r w:rsidRPr="00FD6785">
        <w:rPr>
          <w:rFonts w:ascii="Times New Roman" w:hAnsi="Times New Roman"/>
          <w:bCs/>
          <w:sz w:val="28"/>
          <w:szCs w:val="28"/>
        </w:rPr>
        <w:t xml:space="preserve"> </w:t>
      </w:r>
      <w:r w:rsidRPr="00850E15">
        <w:rPr>
          <w:rFonts w:ascii="Times New Roman" w:hAnsi="Times New Roman"/>
          <w:bCs/>
          <w:sz w:val="28"/>
          <w:szCs w:val="28"/>
        </w:rPr>
        <w:t>(далее – официальный сайт Админис</w:t>
      </w:r>
      <w:r>
        <w:rPr>
          <w:rFonts w:ascii="Times New Roman" w:hAnsi="Times New Roman"/>
          <w:bCs/>
          <w:sz w:val="28"/>
          <w:szCs w:val="28"/>
        </w:rPr>
        <w:t>трации)</w:t>
      </w:r>
      <w:r w:rsidRPr="00850E15">
        <w:rPr>
          <w:rFonts w:ascii="Times New Roman" w:hAnsi="Times New Roman"/>
          <w:bCs/>
          <w:sz w:val="28"/>
          <w:szCs w:val="28"/>
        </w:rPr>
        <w:t xml:space="preserve">, в </w:t>
      </w:r>
      <w:r w:rsidRPr="00850E15">
        <w:rPr>
          <w:rFonts w:ascii="Times New Roman" w:hAnsi="Times New Roman"/>
          <w:sz w:val="28"/>
          <w:szCs w:val="28"/>
        </w:rPr>
        <w:t>государственных информационных системах «Реестр государственных и муниципальных услуг (функций) Республики Башкортостан» и</w:t>
      </w:r>
      <w:r w:rsidRPr="00850E15">
        <w:rPr>
          <w:rFonts w:ascii="Times New Roman" w:hAnsi="Times New Roman"/>
          <w:bCs/>
          <w:sz w:val="28"/>
          <w:szCs w:val="28"/>
        </w:rPr>
        <w:t xml:space="preserve"> «</w:t>
      </w:r>
      <w:r w:rsidRPr="00850E15">
        <w:rPr>
          <w:rFonts w:ascii="Times New Roman" w:hAnsi="Times New Roman"/>
          <w:sz w:val="28"/>
          <w:szCs w:val="28"/>
        </w:rPr>
        <w:t>Портале государственных и муниципальных услуг (функций) Республики Башкортостан» (www.gosuslugi.bashkortostan.ru) (далее – РПГУ)</w:t>
      </w:r>
      <w:r w:rsidRPr="00850E15">
        <w:rPr>
          <w:rFonts w:ascii="Times New Roman" w:hAnsi="Times New Roman"/>
          <w:bCs/>
          <w:sz w:val="28"/>
          <w:szCs w:val="28"/>
        </w:rPr>
        <w:t xml:space="preserve">. </w:t>
      </w:r>
    </w:p>
    <w:p w:rsidR="0034365B" w:rsidRPr="00850E15" w:rsidRDefault="0034365B" w:rsidP="0034365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1.5. Информирование о порядке предоставления муниципальной услуги осуществляется:</w:t>
      </w:r>
    </w:p>
    <w:p w:rsidR="0034365B" w:rsidRPr="00850E15" w:rsidRDefault="0034365B" w:rsidP="0034365B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непосредственно при личном п</w:t>
      </w:r>
      <w:r w:rsidR="00EE79AB">
        <w:rPr>
          <w:rFonts w:ascii="Times New Roman" w:hAnsi="Times New Roman"/>
          <w:sz w:val="28"/>
          <w:szCs w:val="28"/>
        </w:rPr>
        <w:t xml:space="preserve">риеме заявителя в </w:t>
      </w:r>
      <w:r w:rsidR="00F10864">
        <w:rPr>
          <w:rFonts w:ascii="Times New Roman" w:hAnsi="Times New Roman"/>
          <w:sz w:val="28"/>
          <w:szCs w:val="28"/>
        </w:rPr>
        <w:t xml:space="preserve">Комитете </w:t>
      </w:r>
      <w:r w:rsidRPr="00850E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РГАУ МФЦ;</w:t>
      </w:r>
    </w:p>
    <w:p w:rsidR="0034365B" w:rsidRPr="00850E15" w:rsidRDefault="00EE79AB" w:rsidP="0034365B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телефону в </w:t>
      </w:r>
      <w:r w:rsidR="00F10864">
        <w:rPr>
          <w:rFonts w:ascii="Times New Roman" w:hAnsi="Times New Roman"/>
          <w:sz w:val="28"/>
          <w:szCs w:val="28"/>
        </w:rPr>
        <w:t>Комитете</w:t>
      </w:r>
      <w:r w:rsidR="0034365B" w:rsidRPr="00850E15">
        <w:rPr>
          <w:rFonts w:ascii="Times New Roman" w:hAnsi="Times New Roman"/>
          <w:sz w:val="28"/>
          <w:szCs w:val="28"/>
        </w:rPr>
        <w:t xml:space="preserve"> </w:t>
      </w:r>
      <w:r w:rsidR="0034365B">
        <w:rPr>
          <w:rFonts w:ascii="Times New Roman" w:hAnsi="Times New Roman"/>
          <w:sz w:val="28"/>
          <w:szCs w:val="28"/>
        </w:rPr>
        <w:t>или РГАУ МФЦ</w:t>
      </w:r>
      <w:r w:rsidR="0034365B" w:rsidRPr="00850E15">
        <w:rPr>
          <w:rFonts w:ascii="Times New Roman" w:hAnsi="Times New Roman"/>
          <w:sz w:val="28"/>
          <w:szCs w:val="28"/>
        </w:rPr>
        <w:t>;</w:t>
      </w:r>
    </w:p>
    <w:p w:rsidR="0034365B" w:rsidRPr="00850E15" w:rsidRDefault="0034365B" w:rsidP="0034365B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письменно, в том числе посредством электронной почты, факсимильной связи;</w:t>
      </w:r>
    </w:p>
    <w:p w:rsidR="0034365B" w:rsidRPr="00850E15" w:rsidRDefault="0034365B" w:rsidP="0034365B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посредством размещения в открытой и доступной форме информации:</w:t>
      </w:r>
    </w:p>
    <w:p w:rsidR="0034365B" w:rsidRPr="00850E15" w:rsidRDefault="0034365B" w:rsidP="0034365B">
      <w:pPr>
        <w:widowControl w:val="0"/>
        <w:tabs>
          <w:tab w:val="left" w:pos="851"/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на Портале государственных и муниципальных услуг (функций) Республики Башкортостан (www.gosuslugi.bashkortostan.ru) (далее – РПГУ);</w:t>
      </w:r>
    </w:p>
    <w:p w:rsidR="0034365B" w:rsidRPr="00850E15" w:rsidRDefault="0034365B" w:rsidP="0034365B">
      <w:pPr>
        <w:widowControl w:val="0"/>
        <w:tabs>
          <w:tab w:val="left" w:pos="851"/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на официальн</w:t>
      </w:r>
      <w:r w:rsidR="00EE79AB">
        <w:rPr>
          <w:rFonts w:ascii="Times New Roman" w:hAnsi="Times New Roman"/>
          <w:sz w:val="28"/>
          <w:szCs w:val="28"/>
        </w:rPr>
        <w:t>ом сайте</w:t>
      </w:r>
      <w:r w:rsidRPr="00850E15">
        <w:rPr>
          <w:rFonts w:ascii="Times New Roman" w:hAnsi="Times New Roman"/>
          <w:sz w:val="28"/>
          <w:szCs w:val="28"/>
        </w:rPr>
        <w:t xml:space="preserve"> Администрации </w:t>
      </w:r>
      <w:hyperlink r:id="rId12" w:history="1">
        <w:r w:rsidR="00EE79AB" w:rsidRPr="00EB465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EE79AB" w:rsidRPr="00EB465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EE79AB" w:rsidRPr="00EB465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sterlitamakadm</w:t>
        </w:r>
        <w:r w:rsidR="00EE79AB" w:rsidRPr="00EB465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EE79AB" w:rsidRPr="00EB465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EB465A">
        <w:rPr>
          <w:rFonts w:ascii="Times New Roman" w:hAnsi="Times New Roman"/>
          <w:sz w:val="28"/>
          <w:szCs w:val="28"/>
        </w:rPr>
        <w:t>;</w:t>
      </w:r>
    </w:p>
    <w:p w:rsidR="0034365B" w:rsidRPr="00850E15" w:rsidRDefault="0034365B" w:rsidP="0034365B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посредством размещения информации на информационных стендах Админи</w:t>
      </w:r>
      <w:r w:rsidR="00EE79AB">
        <w:rPr>
          <w:rFonts w:ascii="Times New Roman" w:hAnsi="Times New Roman"/>
          <w:sz w:val="28"/>
          <w:szCs w:val="28"/>
        </w:rPr>
        <w:t xml:space="preserve">страции </w:t>
      </w:r>
      <w:r w:rsidRPr="00850E15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РГАУ МФЦ</w:t>
      </w:r>
      <w:r w:rsidRPr="00850E15">
        <w:rPr>
          <w:rFonts w:ascii="Times New Roman" w:hAnsi="Times New Roman"/>
          <w:sz w:val="28"/>
          <w:szCs w:val="28"/>
        </w:rPr>
        <w:t>.</w:t>
      </w:r>
    </w:p>
    <w:p w:rsidR="0034365B" w:rsidRPr="00850E15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1.6. Информирование осуществляется по вопросам, касающимся:</w:t>
      </w:r>
    </w:p>
    <w:p w:rsidR="0034365B" w:rsidRPr="00850E15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способов подачи заявления о предоставлении муниципальной услуги;</w:t>
      </w:r>
    </w:p>
    <w:p w:rsidR="0034365B" w:rsidRPr="00850E15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lastRenderedPageBreak/>
        <w:t>адресов Админи</w:t>
      </w:r>
      <w:r w:rsidR="00EE79AB">
        <w:rPr>
          <w:rFonts w:ascii="Times New Roman" w:hAnsi="Times New Roman"/>
          <w:sz w:val="28"/>
          <w:szCs w:val="28"/>
        </w:rPr>
        <w:t xml:space="preserve">страции </w:t>
      </w:r>
      <w:r w:rsidRPr="00850E15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РГАУ МФЦ</w:t>
      </w:r>
      <w:r w:rsidRPr="00850E15">
        <w:rPr>
          <w:rFonts w:ascii="Times New Roman" w:hAnsi="Times New Roman"/>
          <w:sz w:val="28"/>
          <w:szCs w:val="28"/>
        </w:rPr>
        <w:t>, обращение в которые необходимо для предоставления муниципальной услуги;</w:t>
      </w:r>
    </w:p>
    <w:p w:rsidR="0034365B" w:rsidRPr="00850E15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справочной инф</w:t>
      </w:r>
      <w:r w:rsidR="00EE79AB">
        <w:rPr>
          <w:rFonts w:ascii="Times New Roman" w:hAnsi="Times New Roman"/>
          <w:sz w:val="28"/>
          <w:szCs w:val="28"/>
        </w:rPr>
        <w:t xml:space="preserve">ормации о работе Администрации и </w:t>
      </w:r>
      <w:r w:rsidR="006D2BBF">
        <w:rPr>
          <w:rFonts w:ascii="Times New Roman" w:hAnsi="Times New Roman"/>
          <w:sz w:val="28"/>
          <w:szCs w:val="28"/>
        </w:rPr>
        <w:t>Комитет</w:t>
      </w:r>
      <w:r w:rsidRPr="00850E15">
        <w:rPr>
          <w:rFonts w:ascii="Times New Roman" w:hAnsi="Times New Roman"/>
          <w:sz w:val="28"/>
          <w:szCs w:val="28"/>
        </w:rPr>
        <w:t>а;</w:t>
      </w:r>
    </w:p>
    <w:p w:rsidR="0034365B" w:rsidRPr="00850E15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услуги;</w:t>
      </w:r>
    </w:p>
    <w:p w:rsidR="0034365B" w:rsidRPr="00850E15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порядка и сроков предоставления муниципальной услуги;</w:t>
      </w:r>
    </w:p>
    <w:p w:rsidR="0034365B" w:rsidRPr="00850E15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порядка получения сведений о ходе рассмотрения  заявления о предоставлении муниципальной услуги и о результатах предоставления муниципальной услуги;</w:t>
      </w:r>
    </w:p>
    <w:p w:rsidR="0034365B" w:rsidRPr="00850E15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34365B" w:rsidRPr="00850E15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34365B" w:rsidRPr="00850E15" w:rsidRDefault="0034365B" w:rsidP="0034365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1.7. При устном обращении Заявителя (лично или по теле</w:t>
      </w:r>
      <w:r w:rsidR="00EE79AB">
        <w:rPr>
          <w:rFonts w:ascii="Times New Roman" w:hAnsi="Times New Roman"/>
          <w:sz w:val="28"/>
          <w:szCs w:val="28"/>
        </w:rPr>
        <w:t xml:space="preserve">фону) специалист </w:t>
      </w:r>
      <w:r w:rsidR="00DC5582">
        <w:rPr>
          <w:rFonts w:ascii="Times New Roman" w:hAnsi="Times New Roman"/>
          <w:sz w:val="28"/>
          <w:szCs w:val="28"/>
        </w:rPr>
        <w:t>Комитета</w:t>
      </w:r>
      <w:r w:rsidRPr="00850E1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РГАУ МФЦ</w:t>
      </w:r>
      <w:r w:rsidRPr="00850E15">
        <w:rPr>
          <w:rFonts w:ascii="Times New Roman" w:hAnsi="Times New Roman"/>
          <w:sz w:val="28"/>
          <w:szCs w:val="28"/>
        </w:rPr>
        <w:t>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34365B" w:rsidRPr="00850E15" w:rsidRDefault="0034365B" w:rsidP="0034365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34365B" w:rsidRPr="00850E15" w:rsidRDefault="00EE79AB" w:rsidP="0034365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специалист </w:t>
      </w:r>
      <w:r w:rsidR="00DC5582">
        <w:rPr>
          <w:rFonts w:ascii="Times New Roman" w:hAnsi="Times New Roman"/>
          <w:sz w:val="28"/>
          <w:szCs w:val="28"/>
        </w:rPr>
        <w:t>Комитета</w:t>
      </w:r>
      <w:r w:rsidR="0034365B">
        <w:rPr>
          <w:rFonts w:ascii="Times New Roman" w:hAnsi="Times New Roman"/>
          <w:sz w:val="28"/>
          <w:szCs w:val="28"/>
        </w:rPr>
        <w:t>, РГАУ МФЦ</w:t>
      </w:r>
      <w:r w:rsidR="0034365B" w:rsidRPr="00850E15">
        <w:rPr>
          <w:rFonts w:ascii="Times New Roman" w:hAnsi="Times New Roman"/>
          <w:sz w:val="28"/>
          <w:szCs w:val="28"/>
        </w:rPr>
        <w:t xml:space="preserve"> не может самостоятельно дать ответ, телефонный звонок</w:t>
      </w:r>
      <w:r w:rsidR="0034365B" w:rsidRPr="00850E15">
        <w:rPr>
          <w:rFonts w:ascii="Times New Roman" w:hAnsi="Times New Roman"/>
          <w:i/>
          <w:sz w:val="28"/>
          <w:szCs w:val="28"/>
        </w:rPr>
        <w:t xml:space="preserve"> </w:t>
      </w:r>
      <w:r w:rsidR="0034365B" w:rsidRPr="00850E15">
        <w:rPr>
          <w:rFonts w:ascii="Times New Roman" w:hAnsi="Times New Roman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34365B" w:rsidRPr="00850E15" w:rsidRDefault="0034365B" w:rsidP="0034365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34365B" w:rsidRPr="00850E15" w:rsidRDefault="0034365B" w:rsidP="0034365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 xml:space="preserve">изложить обращение в письменной форме; </w:t>
      </w:r>
    </w:p>
    <w:p w:rsidR="0034365B" w:rsidRPr="00850E15" w:rsidRDefault="0034365B" w:rsidP="0034365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назначить другое время для консультаций.</w:t>
      </w:r>
    </w:p>
    <w:p w:rsidR="0034365B" w:rsidRPr="00850E15" w:rsidRDefault="00EE79AB" w:rsidP="0034365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</w:t>
      </w:r>
      <w:r w:rsidR="00DC5582">
        <w:rPr>
          <w:rFonts w:ascii="Times New Roman" w:hAnsi="Times New Roman"/>
          <w:sz w:val="28"/>
          <w:szCs w:val="28"/>
        </w:rPr>
        <w:t>Комитета</w:t>
      </w:r>
      <w:r w:rsidR="0034365B">
        <w:rPr>
          <w:rFonts w:ascii="Times New Roman" w:hAnsi="Times New Roman"/>
          <w:sz w:val="28"/>
          <w:szCs w:val="28"/>
        </w:rPr>
        <w:t>, РГАУ МФЦ</w:t>
      </w:r>
      <w:r w:rsidR="0034365B" w:rsidRPr="00850E15">
        <w:rPr>
          <w:rFonts w:ascii="Times New Roman" w:hAnsi="Times New Roman"/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34365B" w:rsidRPr="00850E15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34365B" w:rsidRPr="00850E15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:rsidR="0034365B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1.8. По письменному обращению с</w:t>
      </w:r>
      <w:r w:rsidR="00DC5582">
        <w:rPr>
          <w:rFonts w:ascii="Times New Roman" w:hAnsi="Times New Roman"/>
          <w:sz w:val="28"/>
          <w:szCs w:val="28"/>
        </w:rPr>
        <w:t>пециалист Комитета</w:t>
      </w:r>
      <w:r w:rsidRPr="00850E15">
        <w:rPr>
          <w:rFonts w:ascii="Times New Roman" w:hAnsi="Times New Roman"/>
          <w:sz w:val="28"/>
          <w:szCs w:val="28"/>
        </w:rPr>
        <w:t xml:space="preserve">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850E15">
          <w:rPr>
            <w:rFonts w:ascii="Times New Roman" w:hAnsi="Times New Roman"/>
            <w:sz w:val="28"/>
            <w:szCs w:val="28"/>
          </w:rPr>
          <w:t>пункте</w:t>
        </w:r>
      </w:hyperlink>
      <w:r w:rsidRPr="00850E15">
        <w:rPr>
          <w:rFonts w:ascii="Times New Roman" w:hAnsi="Times New Roman"/>
          <w:sz w:val="28"/>
          <w:szCs w:val="28"/>
        </w:rPr>
        <w:t xml:space="preserve"> 1.6 Административного регламента в порядке, установленном Федеральным </w:t>
      </w:r>
      <w:r w:rsidRPr="00850E15">
        <w:rPr>
          <w:rFonts w:ascii="Times New Roman" w:hAnsi="Times New Roman"/>
          <w:sz w:val="28"/>
          <w:szCs w:val="28"/>
        </w:rPr>
        <w:lastRenderedPageBreak/>
        <w:t>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34365B" w:rsidRPr="00850E15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На РПГУ размещается следующая информация: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наименование (в том числе краткое) муниципальной услуги;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наименование органа (организации), предоставляющего муниципальную услугу;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наименования органов власти и организаций, участвующих в предоставлении муниципальной услуги;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регламента);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способы предоставления муниципальной услуги;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описание результата предоставления муниципальной услуги;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категория заявителей, которым предоставляется муниципальная услуга;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срок предоставления муниципальной услуги (в том числе с учетом необходимости обращения в иные органы власти и организации, участвующие в предоставлении услуги) и срок выдачи (направления) документов, являющихся результатом предоставления муниципальной услуги;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срок, в течение которого заявление о предоставлении муниципальной услуги должно быть зарегистрировано;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лично;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основания для приостановления предоставления либо отказа в предоставлении муниципальной услуги (если возможность этого предусмотрена законодательством);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документы, подлежащие обязательному представлению заявителем для получения муниципальной услуги,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документы, необходимые для предоставления муниципальной  услуги и находящиеся в распоряжении республиканских органов исполнительной власти, органов местного самоуправления Республики Башкортостан и организаций, участвующих в предоставлении услуги, которые заявитель вправе представить для получения услуги по собственной инициативе,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lastRenderedPageBreak/>
        <w:t>формы заявлений о предоставлении муниципальной услуги и иных документов, заполнение которых заявителем необходимо для обращения за получением муниципальной услуги в электронной форме;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сведения о возмездности (безвозмездности) предоставления муниципальной услуги, правовых основаниях и размерах платы, взимаемой с заявителя (если услуга предоставляется на возмездной основе), методике расчета платы за предоставление муниципальной услуги с указанием нормативного правового акта, которым эта методика утверждена;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услуги;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информация о внутриведомственных и межведомственных административных процедурах, подлежащих выполнению Администрацией (</w:t>
      </w:r>
      <w:r w:rsidR="008B73E8">
        <w:rPr>
          <w:rFonts w:ascii="Times New Roman" w:hAnsi="Times New Roman"/>
          <w:sz w:val="28"/>
          <w:szCs w:val="28"/>
        </w:rPr>
        <w:t>Комитетом</w:t>
      </w:r>
      <w:r w:rsidRPr="00850E15">
        <w:rPr>
          <w:rFonts w:ascii="Times New Roman" w:hAnsi="Times New Roman"/>
          <w:sz w:val="28"/>
          <w:szCs w:val="28"/>
        </w:rPr>
        <w:t>), в том числе информация о промежуточных и окончательных сроках таких административных процедур;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28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сведения о допустимости (возможности) и порядке досудебного (внесудебного) обжалования решений и действий (бездействия) Админи</w:t>
      </w:r>
      <w:r w:rsidR="00DC5582">
        <w:rPr>
          <w:rFonts w:ascii="Times New Roman" w:hAnsi="Times New Roman"/>
          <w:sz w:val="28"/>
          <w:szCs w:val="28"/>
        </w:rPr>
        <w:t>страции, Комитета</w:t>
      </w:r>
      <w:r w:rsidRPr="00850E15">
        <w:rPr>
          <w:rFonts w:ascii="Times New Roman" w:hAnsi="Times New Roman"/>
          <w:sz w:val="28"/>
          <w:szCs w:val="28"/>
        </w:rPr>
        <w:t>, предоставляющего муниципальную услугу.</w:t>
      </w:r>
    </w:p>
    <w:p w:rsidR="0034365B" w:rsidRPr="00850E15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Информация на РПГУ о порядке и сроках предоставления муниципальной услуги на основании сведений, содержащихся в государственной информационной системе «Реестр государственных и муниципальных услуг (функций) Республики Башкортостан», предоставляется заявителю бесплатно.</w:t>
      </w:r>
    </w:p>
    <w:p w:rsidR="0034365B" w:rsidRPr="00850E15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Доступ к информации о сроках и порядке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осуществляется без выполнения З</w:t>
      </w:r>
      <w:r w:rsidRPr="00850E15">
        <w:rPr>
          <w:rFonts w:ascii="Times New Roman" w:hAnsi="Times New Roman"/>
          <w:sz w:val="28"/>
          <w:szCs w:val="28"/>
        </w:rPr>
        <w:t>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4365B" w:rsidRPr="00850E15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1.10. На официальном сайте Администрации наряду со сведениями, указанными в пункте 1.9 Административного регламента, размещаются: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порядок и способы подачи заявления о предоставлении муниципальной услуги;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порядок и способы предварительной записи на подачу заявления о предоставлении муниципальной услуги;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34365B" w:rsidRPr="00850E15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1.11. На информационных стендах Администрации подлежит размещению информация: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 xml:space="preserve"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</w:t>
      </w:r>
      <w:r>
        <w:rPr>
          <w:rFonts w:ascii="Times New Roman" w:hAnsi="Times New Roman"/>
          <w:sz w:val="28"/>
          <w:szCs w:val="28"/>
        </w:rPr>
        <w:t>РГАУ МФЦ</w:t>
      </w:r>
      <w:r w:rsidRPr="00850E15">
        <w:rPr>
          <w:rFonts w:ascii="Times New Roman" w:hAnsi="Times New Roman"/>
          <w:sz w:val="28"/>
          <w:szCs w:val="28"/>
        </w:rPr>
        <w:t>;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lastRenderedPageBreak/>
        <w:t xml:space="preserve">справочные телефоны </w:t>
      </w:r>
      <w:r w:rsidR="00EE79AB">
        <w:rPr>
          <w:rFonts w:ascii="Times New Roman" w:hAnsi="Times New Roman"/>
          <w:sz w:val="28"/>
          <w:szCs w:val="28"/>
        </w:rPr>
        <w:t xml:space="preserve"> спе</w:t>
      </w:r>
      <w:r w:rsidR="00DC5582">
        <w:rPr>
          <w:rFonts w:ascii="Times New Roman" w:hAnsi="Times New Roman"/>
          <w:sz w:val="28"/>
          <w:szCs w:val="28"/>
        </w:rPr>
        <w:t>циалистов Комитета</w:t>
      </w:r>
      <w:r w:rsidRPr="00850E15">
        <w:rPr>
          <w:rFonts w:ascii="Times New Roman" w:hAnsi="Times New Roman"/>
          <w:sz w:val="28"/>
          <w:szCs w:val="28"/>
        </w:rPr>
        <w:t>, предоставляющих муниципальную услугу, участвующих в предоставлении муниципальной услуги;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адреса официального сайта, а также электронной почты и (или) фор</w:t>
      </w:r>
      <w:r w:rsidR="00EE79AB">
        <w:rPr>
          <w:rFonts w:ascii="Times New Roman" w:hAnsi="Times New Roman"/>
          <w:sz w:val="28"/>
          <w:szCs w:val="28"/>
        </w:rPr>
        <w:t>мы обратной связи Администрации</w:t>
      </w:r>
      <w:r w:rsidRPr="00850E15">
        <w:rPr>
          <w:rFonts w:ascii="Times New Roman" w:hAnsi="Times New Roman"/>
          <w:sz w:val="28"/>
          <w:szCs w:val="28"/>
        </w:rPr>
        <w:t>;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сроки предоставления муниципальной услуги;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образцы заполнения заявления и приложений к заявлениям;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услуги;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порядок и способы подачи заявления о предоставлении  муниципальной услуги;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порядок и способы получения разъяснений по порядку предоставления муниципальной услуги;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порядок записи на личный прием к должностным лицам;</w:t>
      </w:r>
    </w:p>
    <w:p w:rsidR="0034365B" w:rsidRPr="00850E15" w:rsidRDefault="0034365B" w:rsidP="0034365B">
      <w:pPr>
        <w:pStyle w:val="aa"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34365B" w:rsidRPr="00850E15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>1.12. В залах ожидания Администрации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34365B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E15">
        <w:rPr>
          <w:rFonts w:ascii="Times New Roman" w:hAnsi="Times New Roman"/>
          <w:sz w:val="28"/>
          <w:szCs w:val="28"/>
        </w:rPr>
        <w:t xml:space="preserve">1.13. </w:t>
      </w:r>
      <w:r w:rsidRPr="00C75266">
        <w:rPr>
          <w:rFonts w:ascii="Times New Roman" w:hAnsi="Times New Roman"/>
          <w:sz w:val="28"/>
          <w:szCs w:val="28"/>
        </w:rPr>
        <w:t xml:space="preserve">Размещение информации о порядке предоставления муниципальной услуги на информационных стендах в помещении </w:t>
      </w:r>
      <w:r>
        <w:rPr>
          <w:rFonts w:ascii="Times New Roman" w:hAnsi="Times New Roman"/>
          <w:sz w:val="28"/>
          <w:szCs w:val="28"/>
        </w:rPr>
        <w:t>РГАУ МФЦ</w:t>
      </w:r>
      <w:r w:rsidRPr="00C75266">
        <w:rPr>
          <w:rFonts w:ascii="Times New Roman" w:hAnsi="Times New Roman"/>
          <w:sz w:val="28"/>
          <w:szCs w:val="28"/>
        </w:rPr>
        <w:t xml:space="preserve"> осуществляется в соответствии с соглашением, заключенным между </w:t>
      </w:r>
      <w:r>
        <w:rPr>
          <w:rFonts w:ascii="Times New Roman" w:hAnsi="Times New Roman"/>
          <w:sz w:val="28"/>
          <w:szCs w:val="28"/>
        </w:rPr>
        <w:t>РГАУ МФЦ</w:t>
      </w:r>
      <w:r w:rsidRPr="00C75266">
        <w:rPr>
          <w:rFonts w:ascii="Times New Roman" w:hAnsi="Times New Roman"/>
          <w:sz w:val="28"/>
          <w:szCs w:val="28"/>
        </w:rPr>
        <w:t xml:space="preserve"> и Администрацией </w:t>
      </w:r>
      <w:r>
        <w:rPr>
          <w:rFonts w:ascii="Times New Roman" w:hAnsi="Times New Roman"/>
          <w:sz w:val="28"/>
          <w:szCs w:val="28"/>
        </w:rPr>
        <w:t>в порядке, утвержденном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Соглашение о взаимодействии).</w:t>
      </w:r>
    </w:p>
    <w:p w:rsidR="0034365B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850E15">
        <w:rPr>
          <w:rFonts w:ascii="Times New Roman" w:hAnsi="Times New Roman"/>
          <w:sz w:val="28"/>
          <w:szCs w:val="28"/>
        </w:rPr>
        <w:t xml:space="preserve">1.14.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</w:t>
      </w:r>
      <w:r w:rsidRPr="00850E15">
        <w:rPr>
          <w:rFonts w:ascii="Times New Roman" w:hAnsi="Times New Roman"/>
          <w:sz w:val="28"/>
          <w:szCs w:val="28"/>
        </w:rPr>
        <w:lastRenderedPageBreak/>
        <w:t xml:space="preserve">РПГУ, а также в </w:t>
      </w:r>
      <w:r w:rsidR="00A242DB">
        <w:rPr>
          <w:rFonts w:ascii="Times New Roman" w:hAnsi="Times New Roman"/>
          <w:sz w:val="28"/>
          <w:szCs w:val="28"/>
        </w:rPr>
        <w:t xml:space="preserve"> Администрации, </w:t>
      </w:r>
      <w:r w:rsidR="008B73E8">
        <w:rPr>
          <w:rFonts w:ascii="Times New Roman" w:hAnsi="Times New Roman"/>
          <w:sz w:val="28"/>
          <w:szCs w:val="28"/>
        </w:rPr>
        <w:t>Комитете</w:t>
      </w:r>
      <w:r w:rsidR="00A242DB">
        <w:rPr>
          <w:rFonts w:ascii="Times New Roman" w:hAnsi="Times New Roman"/>
          <w:sz w:val="28"/>
          <w:szCs w:val="28"/>
        </w:rPr>
        <w:t xml:space="preserve"> </w:t>
      </w:r>
      <w:r w:rsidRPr="00850E15">
        <w:rPr>
          <w:rFonts w:ascii="Times New Roman" w:hAnsi="Times New Roman"/>
          <w:sz w:val="28"/>
          <w:szCs w:val="28"/>
        </w:rPr>
        <w:t xml:space="preserve"> при обращении заявителя лично, по телефону, посредством электронной почты.</w:t>
      </w:r>
    </w:p>
    <w:p w:rsidR="0034365B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</w:rPr>
        <w:t>II. Стандарт предоставления муниципальной услуги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49670C" w:rsidRPr="00605542" w:rsidRDefault="0034365B" w:rsidP="004967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 xml:space="preserve">2.1. </w:t>
      </w:r>
      <w:r w:rsidR="0049670C" w:rsidRPr="00605542">
        <w:rPr>
          <w:rFonts w:ascii="Times New Roman" w:hAnsi="Times New Roman"/>
          <w:sz w:val="28"/>
          <w:szCs w:val="28"/>
        </w:rPr>
        <w:t xml:space="preserve">Реализация </w:t>
      </w:r>
      <w:r w:rsidR="0049670C" w:rsidRPr="00605542">
        <w:rPr>
          <w:rFonts w:ascii="Times New Roman" w:hAnsi="Times New Roman"/>
          <w:iCs/>
          <w:sz w:val="28"/>
          <w:szCs w:val="28"/>
        </w:rPr>
        <w:t>преимущественного права субъектов малого и среднего предпринимательства при отчуждении недвижимого имущества, находящегося в муниципальной собственности муниципального образования</w:t>
      </w:r>
      <w:r w:rsidR="0049670C" w:rsidRPr="00605542">
        <w:rPr>
          <w:rFonts w:ascii="Times New Roman" w:hAnsi="Times New Roman"/>
          <w:sz w:val="28"/>
          <w:szCs w:val="28"/>
        </w:rPr>
        <w:t>.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:rsidR="0034365B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</w:rPr>
        <w:t xml:space="preserve">Наименование органа местного самоуправления (организации), предоставляющего </w:t>
      </w:r>
      <w:r w:rsidRPr="00773E48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 xml:space="preserve">муниципальную </w:t>
      </w:r>
      <w:r w:rsidRPr="00773E48">
        <w:rPr>
          <w:rFonts w:ascii="Times New Roman" w:hAnsi="Times New Roman"/>
          <w:b/>
          <w:sz w:val="28"/>
          <w:szCs w:val="28"/>
        </w:rPr>
        <w:t>услугу</w:t>
      </w:r>
    </w:p>
    <w:p w:rsidR="006709A2" w:rsidRDefault="006709A2" w:rsidP="006709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2.2. Муниципальная услуга предоставляется Администра</w:t>
      </w:r>
      <w:r>
        <w:rPr>
          <w:rFonts w:ascii="Times New Roman" w:hAnsi="Times New Roman"/>
          <w:sz w:val="28"/>
          <w:szCs w:val="28"/>
        </w:rPr>
        <w:t>цией.</w:t>
      </w:r>
    </w:p>
    <w:p w:rsidR="006709A2" w:rsidRPr="00F060D9" w:rsidRDefault="006709A2" w:rsidP="006709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предоставлении муниципальной услуги принимает участи</w:t>
      </w:r>
      <w:r w:rsidR="008C3CE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Комитет на основании Соглашения о взаимодействии с Администрацией</w:t>
      </w:r>
      <w:r w:rsidRPr="00773E48">
        <w:rPr>
          <w:rFonts w:ascii="Times New Roman" w:hAnsi="Times New Roman"/>
          <w:sz w:val="28"/>
          <w:szCs w:val="28"/>
        </w:rPr>
        <w:t>.</w:t>
      </w:r>
      <w:r w:rsidRPr="00773E48">
        <w:rPr>
          <w:rFonts w:ascii="Times New Roman" w:hAnsi="Times New Roman"/>
          <w:sz w:val="20"/>
          <w:szCs w:val="28"/>
        </w:rPr>
        <w:t xml:space="preserve">           </w:t>
      </w:r>
      <w:r>
        <w:rPr>
          <w:rFonts w:ascii="Times New Roman" w:hAnsi="Times New Roman"/>
          <w:sz w:val="20"/>
          <w:szCs w:val="28"/>
        </w:rPr>
        <w:t xml:space="preserve">                       </w:t>
      </w:r>
    </w:p>
    <w:p w:rsidR="006709A2" w:rsidRPr="00773E48" w:rsidRDefault="006709A2" w:rsidP="006709A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773E48">
        <w:rPr>
          <w:rFonts w:ascii="Times New Roman" w:hAnsi="Times New Roman"/>
          <w:sz w:val="28"/>
        </w:rPr>
        <w:t>В предоставлении муниципальной услуги принимает участие РГАУ МФЦ при наличии соответствующего Соглашения о взаимодействии.</w:t>
      </w:r>
    </w:p>
    <w:p w:rsidR="006709A2" w:rsidRPr="00BB2104" w:rsidRDefault="006709A2" w:rsidP="006709A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B2104">
        <w:rPr>
          <w:rFonts w:ascii="Times New Roman" w:hAnsi="Times New Roman"/>
          <w:sz w:val="28"/>
          <w:szCs w:val="28"/>
        </w:rPr>
        <w:t>2.3. При предоставлении муниципальной услуги осуществляется взаимодействие с:</w:t>
      </w:r>
    </w:p>
    <w:p w:rsidR="00F060D9" w:rsidRPr="00BB2104" w:rsidRDefault="00F060D9" w:rsidP="00F060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104">
        <w:rPr>
          <w:rFonts w:ascii="Times New Roman" w:hAnsi="Times New Roman"/>
          <w:sz w:val="28"/>
          <w:szCs w:val="28"/>
        </w:rPr>
        <w:t>- Управлением Федеральной службы государственной регистрации, кадастра и картографии по Республике Башкортостан (далее - Управление Росреестра по РБ);</w:t>
      </w:r>
    </w:p>
    <w:p w:rsidR="00F060D9" w:rsidRPr="00BB2104" w:rsidRDefault="00F060D9" w:rsidP="00F060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104">
        <w:rPr>
          <w:rFonts w:ascii="Times New Roman" w:hAnsi="Times New Roman"/>
          <w:sz w:val="28"/>
          <w:szCs w:val="28"/>
        </w:rPr>
        <w:t xml:space="preserve"> - Управление</w:t>
      </w:r>
      <w:r w:rsidR="002D18D1" w:rsidRPr="00BB2104">
        <w:rPr>
          <w:rFonts w:ascii="Times New Roman" w:hAnsi="Times New Roman"/>
          <w:sz w:val="28"/>
          <w:szCs w:val="28"/>
        </w:rPr>
        <w:t>м</w:t>
      </w:r>
      <w:r w:rsidRPr="00BB2104">
        <w:rPr>
          <w:rFonts w:ascii="Times New Roman" w:hAnsi="Times New Roman"/>
          <w:sz w:val="28"/>
          <w:szCs w:val="28"/>
        </w:rPr>
        <w:t xml:space="preserve"> Федеральной налоговой службы  по Республике Башкортостан (далее - УФНС по РБ).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2.4.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</w:rPr>
      </w:pP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</w:rPr>
        <w:t>Описание результата предоставления муниципальной услуги</w:t>
      </w:r>
    </w:p>
    <w:p w:rsidR="00676929" w:rsidRPr="00605542" w:rsidRDefault="00676929" w:rsidP="006769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>2.5. Результатом предоставления муниципальной услуги является:</w:t>
      </w:r>
    </w:p>
    <w:p w:rsidR="00676929" w:rsidRPr="00605542" w:rsidRDefault="00676929" w:rsidP="006769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4BA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проект </w:t>
      </w:r>
      <w:r w:rsidRPr="00CC14BA">
        <w:rPr>
          <w:rFonts w:ascii="Times New Roman" w:hAnsi="Times New Roman"/>
          <w:sz w:val="28"/>
          <w:szCs w:val="28"/>
        </w:rPr>
        <w:t>договор</w:t>
      </w:r>
      <w:r>
        <w:rPr>
          <w:rFonts w:ascii="Times New Roman" w:hAnsi="Times New Roman"/>
          <w:sz w:val="28"/>
          <w:szCs w:val="28"/>
        </w:rPr>
        <w:t>а</w:t>
      </w:r>
      <w:r w:rsidRPr="00CC14BA">
        <w:rPr>
          <w:rFonts w:ascii="Times New Roman" w:hAnsi="Times New Roman"/>
          <w:sz w:val="28"/>
          <w:szCs w:val="28"/>
        </w:rPr>
        <w:t xml:space="preserve"> купли-продажи арендуемого муниципального имущества;</w:t>
      </w:r>
    </w:p>
    <w:p w:rsidR="00676929" w:rsidRPr="00605542" w:rsidRDefault="00676929" w:rsidP="006769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 xml:space="preserve">2) мотивированный отказ в </w:t>
      </w:r>
      <w:r>
        <w:rPr>
          <w:rFonts w:ascii="Times New Roman" w:hAnsi="Times New Roman"/>
          <w:sz w:val="28"/>
          <w:szCs w:val="28"/>
        </w:rPr>
        <w:t xml:space="preserve">реализации преимущественного права </w:t>
      </w:r>
      <w:r>
        <w:rPr>
          <w:rFonts w:ascii="Times New Roman" w:hAnsi="Times New Roman"/>
          <w:iCs/>
          <w:sz w:val="28"/>
          <w:szCs w:val="28"/>
        </w:rPr>
        <w:t>субъекту</w:t>
      </w:r>
      <w:r w:rsidRPr="00605542">
        <w:rPr>
          <w:rFonts w:ascii="Times New Roman" w:hAnsi="Times New Roman"/>
          <w:iCs/>
          <w:sz w:val="28"/>
          <w:szCs w:val="28"/>
        </w:rPr>
        <w:t xml:space="preserve"> малого и среднего предпринимательства при отчуждении недвижимого имущества, находящегося в муниципальной собственности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(далее – мотивированный отказ в предоставлении муниципальной услуги).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365B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</w:rPr>
      </w:pPr>
      <w:r w:rsidRPr="00773E48">
        <w:rPr>
          <w:rFonts w:ascii="Times New Roman" w:hAnsi="Times New Roman"/>
          <w:b/>
          <w:bCs/>
          <w:sz w:val="28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</w:t>
      </w:r>
      <w:r w:rsidRPr="00773E48">
        <w:rPr>
          <w:rFonts w:ascii="Times New Roman" w:hAnsi="Times New Roman"/>
          <w:b/>
          <w:bCs/>
          <w:sz w:val="28"/>
        </w:rPr>
        <w:lastRenderedPageBreak/>
        <w:t>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676929" w:rsidRPr="00605542" w:rsidRDefault="00676929" w:rsidP="00676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</w:rPr>
        <w:t>2.6. Срок выдачи результата муниципальной услуги исчисляется со дня по</w:t>
      </w:r>
      <w:r>
        <w:rPr>
          <w:rFonts w:ascii="Times New Roman" w:hAnsi="Times New Roman"/>
          <w:sz w:val="28"/>
        </w:rPr>
        <w:t>ступления</w:t>
      </w:r>
      <w:r w:rsidRPr="00605542">
        <w:rPr>
          <w:rFonts w:ascii="Times New Roman" w:hAnsi="Times New Roman"/>
          <w:sz w:val="28"/>
        </w:rPr>
        <w:t xml:space="preserve"> заявления о предоставлении муниципальной услуги, в том числе через РГАУ МФЦ либо в форме электронного документа с использованием РПГУ, и не должен превышать восьмидесяти четырех календарных дней, в том числе:        </w:t>
      </w:r>
    </w:p>
    <w:p w:rsidR="00676929" w:rsidRPr="00605542" w:rsidRDefault="00676929" w:rsidP="00676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 xml:space="preserve"> - заключение договора на проведение оценки рыночной стоимости арендуемого имущества в порядке, установленном Федеральным </w:t>
      </w:r>
      <w:hyperlink r:id="rId13" w:history="1">
        <w:r w:rsidRPr="00605542">
          <w:rPr>
            <w:rFonts w:ascii="Times New Roman" w:hAnsi="Times New Roman"/>
            <w:sz w:val="28"/>
            <w:szCs w:val="28"/>
          </w:rPr>
          <w:t>законом</w:t>
        </w:r>
      </w:hyperlink>
      <w:r w:rsidRPr="006055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29 июля 1998 года № 135-ФЗ «</w:t>
      </w:r>
      <w:r w:rsidRPr="00605542">
        <w:rPr>
          <w:rFonts w:ascii="Times New Roman" w:hAnsi="Times New Roman"/>
          <w:sz w:val="28"/>
          <w:szCs w:val="28"/>
        </w:rPr>
        <w:t>Об оценочной деятельности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055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605542">
        <w:rPr>
          <w:rFonts w:ascii="Times New Roman" w:hAnsi="Times New Roman"/>
          <w:sz w:val="28"/>
          <w:szCs w:val="28"/>
        </w:rPr>
        <w:t xml:space="preserve"> в двухмесячный срок с даты получения заявления;</w:t>
      </w:r>
    </w:p>
    <w:p w:rsidR="00676929" w:rsidRPr="00605542" w:rsidRDefault="00676929" w:rsidP="00676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 xml:space="preserve">          - принятие решения об условиях приватизации арендуемого имущества - в двухнедельный срок с даты принятия отчета о его оценке;</w:t>
      </w:r>
    </w:p>
    <w:p w:rsidR="00676929" w:rsidRPr="00605542" w:rsidRDefault="00676929" w:rsidP="00676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  <w:lang w:eastAsia="ru-RU"/>
        </w:rPr>
        <w:t xml:space="preserve">          -</w:t>
      </w:r>
      <w:r w:rsidRPr="00605542">
        <w:rPr>
          <w:rFonts w:ascii="Times New Roman" w:hAnsi="Times New Roman"/>
          <w:sz w:val="28"/>
          <w:szCs w:val="28"/>
        </w:rPr>
        <w:t>направление Заявителю проекта договора купли-продажи арендуемого имущества - в десятидневный срок с даты принятия решения об условиях приватизации арендуемого имущества.</w:t>
      </w:r>
    </w:p>
    <w:p w:rsidR="00676929" w:rsidRPr="00605542" w:rsidRDefault="00676929" w:rsidP="00676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05542">
        <w:rPr>
          <w:rFonts w:ascii="Times New Roman" w:hAnsi="Times New Roman"/>
          <w:sz w:val="28"/>
        </w:rPr>
        <w:t>Срок направления мотивированного отказа в предоставлении муниципальной услуги исчисляется со дня подачи заявления о предоставлении муниципальной услуги, в том числе через РГАУ МФЦ либо в форме электронного документа с использованием РПГУ, и не должен превышать тридцати календарных дней.</w:t>
      </w:r>
    </w:p>
    <w:p w:rsidR="00676929" w:rsidRPr="00605542" w:rsidRDefault="00676929" w:rsidP="00676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05542">
        <w:rPr>
          <w:rFonts w:ascii="Times New Roman" w:hAnsi="Times New Roman"/>
          <w:sz w:val="28"/>
        </w:rPr>
        <w:t>Датой по</w:t>
      </w:r>
      <w:r>
        <w:rPr>
          <w:rFonts w:ascii="Times New Roman" w:hAnsi="Times New Roman"/>
          <w:sz w:val="28"/>
        </w:rPr>
        <w:t>ступления</w:t>
      </w:r>
      <w:r w:rsidRPr="00605542">
        <w:rPr>
          <w:rFonts w:ascii="Times New Roman" w:hAnsi="Times New Roman"/>
          <w:sz w:val="28"/>
        </w:rPr>
        <w:t xml:space="preserve"> заявления о предоставлении муниципальной услуги при личном обращении Заявителя в Администрацию считается день подачи заявления о предоставлении муниципальной услуги с приложением предусмотренных пунктом 2.8 Административного регламента надлежащим образом оформленных документов.</w:t>
      </w:r>
    </w:p>
    <w:p w:rsidR="00676929" w:rsidRPr="00605542" w:rsidRDefault="00676929" w:rsidP="00676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05542">
        <w:rPr>
          <w:rFonts w:ascii="Times New Roman" w:hAnsi="Times New Roman"/>
          <w:sz w:val="28"/>
        </w:rPr>
        <w:t>Датой по</w:t>
      </w:r>
      <w:r>
        <w:rPr>
          <w:rFonts w:ascii="Times New Roman" w:hAnsi="Times New Roman"/>
          <w:sz w:val="28"/>
        </w:rPr>
        <w:t>ступления</w:t>
      </w:r>
      <w:r w:rsidRPr="00605542">
        <w:rPr>
          <w:rFonts w:ascii="Times New Roman" w:hAnsi="Times New Roman"/>
          <w:sz w:val="28"/>
        </w:rPr>
        <w:t xml:space="preserve"> заявления о предоставлении муниципальной услуги в форме электронного документа с использованием РПГУ считается день направления Заявителю электронного сообщения о приеме заявления о предоставлении муниципальной услуги в соответствии с требованиями </w:t>
      </w:r>
      <w:hyperlink r:id="rId14" w:history="1">
        <w:r w:rsidRPr="00605542">
          <w:rPr>
            <w:rFonts w:ascii="Times New Roman" w:hAnsi="Times New Roman"/>
            <w:sz w:val="28"/>
          </w:rPr>
          <w:t>пункта</w:t>
        </w:r>
      </w:hyperlink>
      <w:r w:rsidRPr="00605542">
        <w:rPr>
          <w:rFonts w:ascii="Times New Roman" w:hAnsi="Times New Roman"/>
          <w:sz w:val="28"/>
        </w:rPr>
        <w:t xml:space="preserve"> 2.8 Административного регламента. </w:t>
      </w:r>
    </w:p>
    <w:p w:rsidR="00676929" w:rsidRPr="00605542" w:rsidRDefault="00676929" w:rsidP="00676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05542">
        <w:rPr>
          <w:rFonts w:ascii="Times New Roman" w:hAnsi="Times New Roman"/>
          <w:sz w:val="28"/>
        </w:rPr>
        <w:t>Датой по</w:t>
      </w:r>
      <w:r>
        <w:rPr>
          <w:rFonts w:ascii="Times New Roman" w:hAnsi="Times New Roman"/>
          <w:sz w:val="28"/>
        </w:rPr>
        <w:t>ступления</w:t>
      </w:r>
      <w:r w:rsidRPr="00605542">
        <w:rPr>
          <w:rFonts w:ascii="Times New Roman" w:hAnsi="Times New Roman"/>
          <w:sz w:val="28"/>
        </w:rPr>
        <w:t xml:space="preserve"> заявления о предоставлении муниципальной услуги при обращении Заявителя в РГАУ МФЦ считается день передачи РГАУ МФЦ в Администрацию заявления о предоставлении муниципальной услуги с приложением предусмотренных пунктом 2.8 Административного регламента надлежащим образом оформленных документов. </w:t>
      </w:r>
    </w:p>
    <w:p w:rsidR="00FD6785" w:rsidRPr="00773E48" w:rsidRDefault="00FD6785" w:rsidP="0034365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</w:rPr>
      </w:pP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</w:rPr>
        <w:t xml:space="preserve">Перечень нормативных правовых актов, регулирующих отношения, возникающие в связи с предоставлением </w:t>
      </w:r>
      <w:r w:rsidRPr="00773E48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муниципальной</w:t>
      </w:r>
      <w:r w:rsidRPr="00773E48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34365B" w:rsidRPr="00C75266" w:rsidRDefault="0034365B" w:rsidP="003436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75266">
        <w:rPr>
          <w:rFonts w:ascii="Times New Roman" w:hAnsi="Times New Roman"/>
          <w:sz w:val="28"/>
          <w:szCs w:val="28"/>
        </w:rPr>
        <w:t xml:space="preserve">2.7. </w:t>
      </w:r>
      <w:r w:rsidRPr="00C75266">
        <w:rPr>
          <w:rFonts w:ascii="Times New Roman" w:hAnsi="Times New Roman"/>
          <w:sz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</w:t>
      </w:r>
      <w:r>
        <w:rPr>
          <w:rFonts w:ascii="Times New Roman" w:hAnsi="Times New Roman"/>
          <w:sz w:val="28"/>
        </w:rPr>
        <w:t xml:space="preserve">) размещен на </w:t>
      </w:r>
      <w:r w:rsidR="00F060D9">
        <w:rPr>
          <w:rFonts w:ascii="Times New Roman" w:hAnsi="Times New Roman"/>
          <w:bCs/>
          <w:sz w:val="28"/>
        </w:rPr>
        <w:t>официальном сайте Администрации</w:t>
      </w:r>
      <w:r w:rsidRPr="009E0736">
        <w:rPr>
          <w:rFonts w:ascii="Times New Roman" w:hAnsi="Times New Roman"/>
          <w:bCs/>
          <w:sz w:val="28"/>
        </w:rPr>
        <w:t xml:space="preserve">, в </w:t>
      </w:r>
      <w:r w:rsidRPr="009E0736">
        <w:rPr>
          <w:rFonts w:ascii="Times New Roman" w:hAnsi="Times New Roman"/>
          <w:sz w:val="28"/>
        </w:rPr>
        <w:t xml:space="preserve">государственной информационной системе «Реестр </w:t>
      </w:r>
      <w:r w:rsidRPr="009E0736">
        <w:rPr>
          <w:rFonts w:ascii="Times New Roman" w:hAnsi="Times New Roman"/>
          <w:sz w:val="28"/>
        </w:rPr>
        <w:lastRenderedPageBreak/>
        <w:t>государственных и муниципальных услуг (функций) Республики Башкортостан» и</w:t>
      </w:r>
      <w:r w:rsidRPr="009E0736">
        <w:rPr>
          <w:rFonts w:ascii="Times New Roman" w:hAnsi="Times New Roman"/>
          <w:bCs/>
          <w:sz w:val="28"/>
        </w:rPr>
        <w:t xml:space="preserve"> на РПГУ</w:t>
      </w:r>
      <w:r w:rsidRPr="009E0736">
        <w:rPr>
          <w:rFonts w:ascii="Times New Roman" w:hAnsi="Times New Roman"/>
          <w:sz w:val="28"/>
        </w:rPr>
        <w:t>.</w:t>
      </w:r>
    </w:p>
    <w:p w:rsidR="0034365B" w:rsidRPr="00773E48" w:rsidRDefault="0034365B" w:rsidP="0034365B">
      <w:pPr>
        <w:widowControl w:val="0"/>
        <w:tabs>
          <w:tab w:val="left" w:pos="685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ab/>
      </w: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73E48">
        <w:rPr>
          <w:rFonts w:ascii="Times New Roman" w:hAnsi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3C6F85" w:rsidRPr="003C6F85" w:rsidRDefault="003C6F85" w:rsidP="003C6F8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6F85">
        <w:rPr>
          <w:rFonts w:ascii="Times New Roman" w:hAnsi="Times New Roman"/>
          <w:sz w:val="28"/>
          <w:szCs w:val="28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3C6F85" w:rsidRDefault="003C6F85" w:rsidP="003C6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6F85">
        <w:rPr>
          <w:rFonts w:ascii="Times New Roman" w:hAnsi="Times New Roman"/>
          <w:bCs/>
          <w:sz w:val="28"/>
          <w:szCs w:val="28"/>
        </w:rPr>
        <w:t xml:space="preserve">2.8.1. Заявление о </w:t>
      </w:r>
      <w:r w:rsidRPr="003C6F85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Pr="003C6F85">
        <w:rPr>
          <w:rFonts w:ascii="Times New Roman" w:hAnsi="Times New Roman"/>
          <w:bCs/>
          <w:sz w:val="28"/>
          <w:szCs w:val="28"/>
        </w:rPr>
        <w:t xml:space="preserve"> по форме, согласно приложению № 1  к Административному регламенту, поданное в адрес Администрации следующими способами:</w:t>
      </w:r>
    </w:p>
    <w:p w:rsidR="00BB2104" w:rsidRPr="00F5260E" w:rsidRDefault="00BB2104" w:rsidP="00BB2104">
      <w:pPr>
        <w:numPr>
          <w:ilvl w:val="0"/>
          <w:numId w:val="12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5260E">
        <w:rPr>
          <w:rFonts w:ascii="Times New Roman" w:hAnsi="Times New Roman"/>
          <w:sz w:val="28"/>
          <w:szCs w:val="28"/>
        </w:rPr>
        <w:t>в форме документа на бумажном носителе – посредством личного обращения в Адми</w:t>
      </w:r>
      <w:r>
        <w:rPr>
          <w:rFonts w:ascii="Times New Roman" w:hAnsi="Times New Roman"/>
          <w:sz w:val="28"/>
          <w:szCs w:val="28"/>
        </w:rPr>
        <w:t>нистрацию</w:t>
      </w:r>
      <w:r w:rsidRPr="00F5260E">
        <w:rPr>
          <w:rFonts w:ascii="Times New Roman" w:hAnsi="Times New Roman"/>
          <w:sz w:val="28"/>
          <w:szCs w:val="28"/>
        </w:rPr>
        <w:t>, РГАУ МФЦ, посредством почтового отправления с объявленной ценностью при его пересылке с описью вложения и уведомлением о вручении (далее – почтовое отправление);</w:t>
      </w:r>
    </w:p>
    <w:p w:rsidR="00BB2104" w:rsidRPr="00F5260E" w:rsidRDefault="00BB2104" w:rsidP="00BB2104">
      <w:pPr>
        <w:numPr>
          <w:ilvl w:val="0"/>
          <w:numId w:val="12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5260E">
        <w:rPr>
          <w:rFonts w:ascii="Times New Roman" w:hAnsi="Times New Roman"/>
          <w:sz w:val="28"/>
          <w:szCs w:val="28"/>
        </w:rPr>
        <w:t>путем заполнения формы заявления через «Личный кабинет» на РПГУ (далее – запрос);</w:t>
      </w:r>
    </w:p>
    <w:p w:rsidR="00BB2104" w:rsidRPr="00F5260E" w:rsidRDefault="00BB2104" w:rsidP="00BB2104">
      <w:pPr>
        <w:numPr>
          <w:ilvl w:val="0"/>
          <w:numId w:val="12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5260E">
        <w:rPr>
          <w:rFonts w:ascii="Times New Roman" w:hAnsi="Times New Roman"/>
          <w:sz w:val="28"/>
          <w:szCs w:val="28"/>
        </w:rPr>
        <w:t>путем направления электронного документа в Адм</w:t>
      </w:r>
      <w:r>
        <w:rPr>
          <w:rFonts w:ascii="Times New Roman" w:hAnsi="Times New Roman"/>
          <w:sz w:val="28"/>
          <w:szCs w:val="28"/>
        </w:rPr>
        <w:t xml:space="preserve">инистрацию </w:t>
      </w:r>
      <w:r w:rsidRPr="00F5260E">
        <w:rPr>
          <w:rFonts w:ascii="Times New Roman" w:hAnsi="Times New Roman"/>
          <w:sz w:val="28"/>
          <w:szCs w:val="28"/>
        </w:rPr>
        <w:t>на официальную электронную почту (далее – представление посредством электронной почты).</w:t>
      </w:r>
    </w:p>
    <w:p w:rsidR="00BB2104" w:rsidRPr="00F5260E" w:rsidRDefault="00BB2104" w:rsidP="00BB21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60E"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предоставления Заявителю результатов предоставления муниципальной услуги:</w:t>
      </w:r>
    </w:p>
    <w:p w:rsidR="00BB2104" w:rsidRPr="00F5260E" w:rsidRDefault="00BB2104" w:rsidP="00BB21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60E">
        <w:rPr>
          <w:rFonts w:ascii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 в Администрации;</w:t>
      </w:r>
    </w:p>
    <w:p w:rsidR="00BB2104" w:rsidRPr="00F5260E" w:rsidRDefault="00BB2104" w:rsidP="00BB21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60E">
        <w:rPr>
          <w:rFonts w:ascii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 в РГАУ МФЦ;</w:t>
      </w:r>
    </w:p>
    <w:p w:rsidR="00BB2104" w:rsidRPr="00F5260E" w:rsidRDefault="00BB2104" w:rsidP="00BB21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60E">
        <w:rPr>
          <w:rFonts w:ascii="Times New Roman" w:hAnsi="Times New Roman" w:cs="Times New Roman"/>
          <w:sz w:val="28"/>
          <w:szCs w:val="28"/>
        </w:rPr>
        <w:t>в виде бумажного документа, который направляется Заявителю посредством почтового отправления;</w:t>
      </w:r>
    </w:p>
    <w:p w:rsidR="00BB2104" w:rsidRPr="00F5260E" w:rsidRDefault="00BB2104" w:rsidP="00BB21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60E">
        <w:rPr>
          <w:rFonts w:ascii="Times New Roman" w:hAnsi="Times New Roman" w:cs="Times New Roman"/>
          <w:sz w:val="28"/>
          <w:szCs w:val="28"/>
        </w:rPr>
        <w:t>в виде электронного документа, размещенного на официальном сайте, ссылка на который направляется Заявителю посредством электронной почты;</w:t>
      </w:r>
    </w:p>
    <w:p w:rsidR="00BB2104" w:rsidRPr="00F5260E" w:rsidRDefault="00BB2104" w:rsidP="00BB2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260E">
        <w:rPr>
          <w:rFonts w:ascii="Times New Roman" w:hAnsi="Times New Roman"/>
          <w:sz w:val="28"/>
          <w:szCs w:val="28"/>
        </w:rPr>
        <w:t>в виде электронного документа, который направляется Заявителю в «Личный кабинет» на РПГУ.</w:t>
      </w:r>
    </w:p>
    <w:p w:rsidR="00BB2104" w:rsidRPr="00F5260E" w:rsidRDefault="00BB2104" w:rsidP="00BB21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260E">
        <w:rPr>
          <w:rFonts w:ascii="Times New Roman" w:hAnsi="Times New Roman"/>
          <w:sz w:val="28"/>
          <w:szCs w:val="28"/>
        </w:rPr>
        <w:t>2.8.2.</w:t>
      </w:r>
      <w:r w:rsidRPr="00F5260E">
        <w:rPr>
          <w:rFonts w:ascii="Times New Roman" w:hAnsi="Times New Roman"/>
          <w:bCs/>
          <w:sz w:val="28"/>
          <w:szCs w:val="28"/>
        </w:rPr>
        <w:t xml:space="preserve"> </w:t>
      </w:r>
      <w:r w:rsidRPr="00F5260E">
        <w:rPr>
          <w:rFonts w:ascii="Times New Roman" w:hAnsi="Times New Roman"/>
          <w:sz w:val="28"/>
          <w:szCs w:val="28"/>
        </w:rPr>
        <w:t>Документ, удостоверяющий личность заявителя, представителя (в случае обращения за получением муниципальной услуги представителя), предусмотренный законодательством Российской Федерации.</w:t>
      </w:r>
    </w:p>
    <w:p w:rsidR="00BB2104" w:rsidRPr="00F5260E" w:rsidRDefault="00BB2104" w:rsidP="00BB21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260E">
        <w:rPr>
          <w:rFonts w:ascii="Times New Roman" w:hAnsi="Times New Roman"/>
          <w:sz w:val="28"/>
          <w:szCs w:val="28"/>
        </w:rPr>
        <w:t>Документ, подтверждающий полномочия представителя, в случае обращения за получением муниципальной услуги представителя.</w:t>
      </w:r>
    </w:p>
    <w:p w:rsidR="00BB2104" w:rsidRPr="00F5260E" w:rsidRDefault="00BB2104" w:rsidP="00BB21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260E">
        <w:rPr>
          <w:rFonts w:ascii="Times New Roman" w:hAnsi="Times New Roman"/>
          <w:sz w:val="28"/>
          <w:szCs w:val="28"/>
        </w:rPr>
        <w:t>В случае направления заявления посредством почтовой связи на бумажном носителе к такому заявлению прилагаются копии документов, указанных в абзацах первом и втором настоящего пункта.</w:t>
      </w:r>
    </w:p>
    <w:p w:rsidR="00BB2104" w:rsidRDefault="00BB2104" w:rsidP="003C6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B2104" w:rsidRDefault="00BB2104" w:rsidP="003C6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B2104" w:rsidRDefault="00BB2104" w:rsidP="003C6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C6F85" w:rsidRPr="0092656F" w:rsidRDefault="0092656F" w:rsidP="003C6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656F">
        <w:rPr>
          <w:rFonts w:ascii="Times New Roman" w:hAnsi="Times New Roman"/>
          <w:sz w:val="28"/>
          <w:szCs w:val="28"/>
        </w:rPr>
        <w:t>2.8.3</w:t>
      </w:r>
      <w:r w:rsidR="003C6F85" w:rsidRPr="0092656F">
        <w:rPr>
          <w:rFonts w:ascii="Times New Roman" w:hAnsi="Times New Roman"/>
          <w:sz w:val="28"/>
          <w:szCs w:val="28"/>
        </w:rPr>
        <w:t>. Документы, подтверждающие получение согласия лиц, не являющихся заявителем, или их законных представителей на обработку персональных данных по форме согласно приложению № 2 к Административному регламенту.</w:t>
      </w:r>
    </w:p>
    <w:p w:rsidR="00F5260E" w:rsidRPr="00773E48" w:rsidRDefault="00F5260E" w:rsidP="00F52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73E48">
        <w:rPr>
          <w:rFonts w:ascii="Times New Roman" w:hAnsi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B743A4" w:rsidRPr="006C276F" w:rsidRDefault="00B743A4" w:rsidP="00B74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276F">
        <w:rPr>
          <w:rFonts w:ascii="Times New Roman" w:hAnsi="Times New Roman"/>
          <w:sz w:val="28"/>
          <w:szCs w:val="28"/>
        </w:rPr>
        <w:t>2.9. К документам, необходимым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</w:t>
      </w:r>
      <w:r w:rsidR="006C276F" w:rsidRPr="006C276F">
        <w:rPr>
          <w:rFonts w:ascii="Times New Roman" w:hAnsi="Times New Roman"/>
          <w:sz w:val="28"/>
          <w:szCs w:val="28"/>
        </w:rPr>
        <w:t xml:space="preserve"> и которые </w:t>
      </w:r>
      <w:r w:rsidRPr="006C276F">
        <w:rPr>
          <w:rFonts w:ascii="Times New Roman" w:hAnsi="Times New Roman"/>
          <w:sz w:val="28"/>
          <w:szCs w:val="28"/>
        </w:rPr>
        <w:t>запрашива</w:t>
      </w:r>
      <w:r w:rsidR="006C276F" w:rsidRPr="006C276F">
        <w:rPr>
          <w:rFonts w:ascii="Times New Roman" w:hAnsi="Times New Roman"/>
          <w:sz w:val="28"/>
          <w:szCs w:val="28"/>
        </w:rPr>
        <w:t>ются</w:t>
      </w:r>
      <w:r w:rsidRPr="006C276F">
        <w:rPr>
          <w:rFonts w:ascii="Times New Roman" w:hAnsi="Times New Roman"/>
          <w:sz w:val="28"/>
          <w:szCs w:val="28"/>
        </w:rPr>
        <w:t xml:space="preserve"> в порядке межведомственного взаимодействия, относятся:</w:t>
      </w:r>
    </w:p>
    <w:p w:rsidR="00B743A4" w:rsidRPr="006C276F" w:rsidRDefault="00B743A4" w:rsidP="00B743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6C276F">
        <w:rPr>
          <w:rFonts w:ascii="Times New Roman" w:hAnsi="Times New Roman"/>
          <w:sz w:val="28"/>
          <w:szCs w:val="28"/>
        </w:rPr>
        <w:t>1) сведения из Единого реестра субъектов малого и среднего предпринимательства;</w:t>
      </w:r>
    </w:p>
    <w:p w:rsidR="00B743A4" w:rsidRPr="006C276F" w:rsidRDefault="00B743A4" w:rsidP="00B74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276F">
        <w:rPr>
          <w:rFonts w:ascii="Times New Roman" w:hAnsi="Times New Roman"/>
          <w:sz w:val="28"/>
          <w:szCs w:val="28"/>
          <w:lang w:eastAsia="ru-RU"/>
        </w:rPr>
        <w:t xml:space="preserve">2) копия договора (договоров) аренды, заключенного (заключенных) </w:t>
      </w:r>
      <w:r w:rsidRPr="006C276F">
        <w:rPr>
          <w:rFonts w:ascii="Times New Roman" w:hAnsi="Times New Roman"/>
          <w:bCs/>
          <w:sz w:val="28"/>
          <w:szCs w:val="28"/>
        </w:rPr>
        <w:t xml:space="preserve">Администрацией </w:t>
      </w:r>
      <w:r w:rsidRPr="006C276F">
        <w:rPr>
          <w:rFonts w:ascii="Times New Roman" w:hAnsi="Times New Roman"/>
          <w:sz w:val="28"/>
          <w:szCs w:val="28"/>
          <w:lang w:eastAsia="ru-RU"/>
        </w:rPr>
        <w:t xml:space="preserve">с субъектом малого и среднего предпринимательства в отношении недвижимого имущества, подлежащего отчуждению в соответствии с Федеральным </w:t>
      </w:r>
      <w:hyperlink r:id="rId15" w:history="1">
        <w:r w:rsidRPr="006C276F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6C276F">
        <w:rPr>
          <w:rFonts w:ascii="Times New Roman" w:hAnsi="Times New Roman"/>
          <w:sz w:val="28"/>
          <w:szCs w:val="28"/>
          <w:lang w:eastAsia="ru-RU"/>
        </w:rPr>
        <w:t xml:space="preserve"> от 22 июля 2008 года № 159-ФЗ «Об особенностях отчуждения недвижимого имущества, находящегося в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– Федеральный закон № 159-ФЗ);</w:t>
      </w:r>
    </w:p>
    <w:p w:rsidR="00B743A4" w:rsidRPr="006C276F" w:rsidRDefault="00B743A4" w:rsidP="00B74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276F">
        <w:rPr>
          <w:rFonts w:ascii="Times New Roman" w:hAnsi="Times New Roman"/>
          <w:sz w:val="28"/>
          <w:szCs w:val="28"/>
          <w:lang w:eastAsia="ru-RU"/>
        </w:rPr>
        <w:t>3) справка</w:t>
      </w:r>
      <w:r w:rsidRPr="006C276F">
        <w:rPr>
          <w:rFonts w:ascii="Times New Roman" w:hAnsi="Times New Roman"/>
          <w:bCs/>
          <w:sz w:val="28"/>
          <w:szCs w:val="28"/>
        </w:rPr>
        <w:t xml:space="preserve"> </w:t>
      </w:r>
      <w:r w:rsidRPr="006C276F">
        <w:rPr>
          <w:rFonts w:ascii="Times New Roman" w:hAnsi="Times New Roman"/>
          <w:sz w:val="28"/>
          <w:szCs w:val="28"/>
          <w:lang w:eastAsia="ru-RU"/>
        </w:rPr>
        <w:t>об отсутствии задолженности по арендной плате за муниципальное имущество, неустойкам (штрафам, пеням) на день подачи заявления о реализации преимущественного права приобретения арендуемого муниципального имущества;</w:t>
      </w:r>
    </w:p>
    <w:p w:rsidR="00B743A4" w:rsidRPr="006C276F" w:rsidRDefault="00B743A4" w:rsidP="00B74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276F">
        <w:rPr>
          <w:rFonts w:ascii="Times New Roman" w:hAnsi="Times New Roman"/>
          <w:sz w:val="28"/>
          <w:szCs w:val="28"/>
          <w:lang w:eastAsia="ru-RU"/>
        </w:rPr>
        <w:t xml:space="preserve">        4) справка о том, что арендуемое имущество на день подачи заявления находится у Заявителя во временном владении и (или) временном пользовании непрерывно в течение двух и более лет в соответствии с договором или договорами аренды  муниципального имущества;</w:t>
      </w:r>
    </w:p>
    <w:p w:rsidR="00B743A4" w:rsidRPr="006C276F" w:rsidRDefault="00B743A4" w:rsidP="00B74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276F">
        <w:rPr>
          <w:rFonts w:ascii="Times New Roman" w:hAnsi="Times New Roman"/>
          <w:sz w:val="28"/>
          <w:szCs w:val="28"/>
          <w:lang w:eastAsia="ru-RU"/>
        </w:rPr>
        <w:t>5) выписка из Единого государственного реестра недвижимости об объекте недвижимости.</w:t>
      </w:r>
      <w:r w:rsidRPr="006C276F">
        <w:rPr>
          <w:rFonts w:ascii="Times New Roman" w:hAnsi="Times New Roman"/>
          <w:sz w:val="28"/>
          <w:szCs w:val="28"/>
        </w:rPr>
        <w:t xml:space="preserve">        </w:t>
      </w:r>
    </w:p>
    <w:p w:rsidR="00B743A4" w:rsidRPr="006C276F" w:rsidRDefault="00B743A4" w:rsidP="00B74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276F">
        <w:rPr>
          <w:rFonts w:ascii="Times New Roman" w:hAnsi="Times New Roman"/>
          <w:sz w:val="28"/>
          <w:szCs w:val="28"/>
        </w:rPr>
        <w:t xml:space="preserve">         2.10. Заявитель вправе представить по собственной инициативе в адрес Администрации  документы, указанные в п.2.9 Административного регламента.</w:t>
      </w:r>
    </w:p>
    <w:p w:rsidR="00B743A4" w:rsidRPr="006C276F" w:rsidRDefault="00B743A4" w:rsidP="00B74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276F">
        <w:rPr>
          <w:rFonts w:ascii="Times New Roman" w:hAnsi="Times New Roman"/>
          <w:sz w:val="28"/>
          <w:szCs w:val="28"/>
        </w:rPr>
        <w:lastRenderedPageBreak/>
        <w:t xml:space="preserve">         2.11. Непредставление Заявителем документов, указанных в пункте 2.9 Административного регламента, не является основанием для отказа в предоставлении муниципальной услуги.</w:t>
      </w:r>
    </w:p>
    <w:p w:rsidR="006C276F" w:rsidRDefault="006C276F" w:rsidP="003436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</w:rPr>
        <w:t>Указание на запрет требовать от заявителя</w:t>
      </w:r>
    </w:p>
    <w:p w:rsidR="0034365B" w:rsidRPr="00773E48" w:rsidRDefault="0034365B" w:rsidP="003436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2.12. При предоставлении муниципальной услуги запрещается требовать от Заявителя:</w:t>
      </w:r>
    </w:p>
    <w:p w:rsidR="0034365B" w:rsidRPr="00773E48" w:rsidRDefault="0034365B" w:rsidP="003436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2.12.1.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4365B" w:rsidRPr="00773E48" w:rsidRDefault="0034365B" w:rsidP="003436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2.12.2.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 7 Федерального закона № 210-ФЗ;</w:t>
      </w:r>
    </w:p>
    <w:p w:rsidR="0034365B" w:rsidRPr="00773E48" w:rsidRDefault="0034365B" w:rsidP="0034365B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E48">
        <w:rPr>
          <w:rFonts w:ascii="Times New Roman" w:eastAsiaTheme="minorHAnsi" w:hAnsi="Times New Roman" w:cs="Times New Roman"/>
          <w:sz w:val="28"/>
          <w:szCs w:val="28"/>
          <w:lang w:eastAsia="en-US"/>
        </w:rPr>
        <w:t>2.12.3.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4365B" w:rsidRPr="00773E48" w:rsidRDefault="0034365B" w:rsidP="0034365B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E48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4365B" w:rsidRPr="00773E48" w:rsidRDefault="0034365B" w:rsidP="0034365B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E48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4365B" w:rsidRPr="00773E48" w:rsidRDefault="0034365B" w:rsidP="0034365B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E48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4365B" w:rsidRPr="00773E48" w:rsidRDefault="0034365B" w:rsidP="0034365B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E48">
        <w:rPr>
          <w:rFonts w:ascii="Times New Roman" w:eastAsiaTheme="minorHAnsi" w:hAnsi="Times New Roman" w:cs="Times New Roman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</w:t>
      </w:r>
      <w:r w:rsidR="00183F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олжностного лица Администрации, </w:t>
      </w:r>
      <w:r w:rsidR="00DC558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Комитета</w:t>
      </w:r>
      <w:r w:rsidRPr="00773E48">
        <w:rPr>
          <w:rFonts w:ascii="Times New Roman" w:eastAsiaTheme="minorHAnsi" w:hAnsi="Times New Roman" w:cs="Times New Roman"/>
          <w:sz w:val="28"/>
          <w:szCs w:val="28"/>
          <w:lang w:eastAsia="en-US"/>
        </w:rPr>
        <w:t>, муниципального служащего,</w:t>
      </w:r>
      <w:r w:rsidR="006C27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государственного гражданского служащего,</w:t>
      </w:r>
      <w:r w:rsidRPr="00773E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работника РГАУ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</w:t>
      </w:r>
      <w:r w:rsidR="00183FFF">
        <w:rPr>
          <w:rFonts w:ascii="Times New Roman" w:eastAsiaTheme="minorHAnsi" w:hAnsi="Times New Roman" w:cs="Times New Roman"/>
          <w:sz w:val="28"/>
          <w:szCs w:val="28"/>
          <w:lang w:eastAsia="en-US"/>
        </w:rPr>
        <w:t>сью руководителя Админи</w:t>
      </w:r>
      <w:r w:rsidR="00DC5582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страции, Комитета</w:t>
      </w:r>
      <w:r w:rsidRPr="00773E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руководителя РГАУ МФЦ при первоначальном отказе в приеме документов, необходимых для предоставления муниципальной услуги, либо руководителя </w:t>
      </w:r>
      <w:r w:rsidRPr="00773E4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2.13. При предоставлении муниципальных услуг в электронной форме с использованием РПГУ запрещено: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отказывать в приеме запроса и иных документов, необходимых для предоставления муниципальной услуги, а также в предоставлении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73E48">
        <w:rPr>
          <w:rFonts w:ascii="Times New Roman" w:hAnsi="Times New Roman"/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82C4A" w:rsidRPr="00773E48" w:rsidRDefault="00E82C4A" w:rsidP="00E82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 xml:space="preserve">2.14. Основаниями для отказа в приеме к рассмотрению документов, необходимых для предоставления муниципальной услуги, является </w:t>
      </w:r>
      <w:r>
        <w:rPr>
          <w:rFonts w:ascii="Times New Roman" w:hAnsi="Times New Roman"/>
          <w:sz w:val="28"/>
          <w:szCs w:val="28"/>
        </w:rPr>
        <w:t>непредставление</w:t>
      </w:r>
      <w:r w:rsidRPr="00773E48">
        <w:rPr>
          <w:rFonts w:ascii="Times New Roman" w:hAnsi="Times New Roman"/>
          <w:sz w:val="28"/>
          <w:szCs w:val="28"/>
        </w:rPr>
        <w:t xml:space="preserve"> документов, указанных в пункт</w:t>
      </w:r>
      <w:r>
        <w:rPr>
          <w:rFonts w:ascii="Times New Roman" w:hAnsi="Times New Roman"/>
          <w:sz w:val="28"/>
          <w:szCs w:val="28"/>
        </w:rPr>
        <w:t>е</w:t>
      </w:r>
      <w:r w:rsidRPr="00773E48">
        <w:rPr>
          <w:rFonts w:ascii="Times New Roman" w:hAnsi="Times New Roman"/>
          <w:sz w:val="28"/>
          <w:szCs w:val="28"/>
        </w:rPr>
        <w:t xml:space="preserve"> 2.8.2 Административного регламента.</w:t>
      </w: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2.15. Заявление, поданное в форме электронного документа с использованием РПГУ, к рассмотрению не принимается, если:</w:t>
      </w: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не соответствуют данные владельца квалифицированного сертификата ключа проверки электронной подписи данным Заявителя, указанным в заявлении о предоставлении муниципальной услуги, поданным в электронной форме с использованием РПГУ.</w:t>
      </w: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73E48">
        <w:rPr>
          <w:rFonts w:ascii="Times New Roman" w:hAnsi="Times New Roman"/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6C276F" w:rsidRPr="00605542" w:rsidRDefault="006C276F" w:rsidP="006C276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 xml:space="preserve">2.16. Предоставление муниципальной услуги приостанавливается в случае </w:t>
      </w:r>
      <w:r w:rsidRPr="00605542">
        <w:rPr>
          <w:rFonts w:ascii="Times New Roman" w:hAnsi="Times New Roman"/>
          <w:sz w:val="28"/>
          <w:szCs w:val="28"/>
          <w:lang w:eastAsia="ru-RU"/>
        </w:rPr>
        <w:t>оспаривания Заявителем достоверности величины рыночной стоимости объекта оценки, используемой для определения цены выкупаемого муниципального имущества, до дня вступления в законную силу решения суда</w:t>
      </w:r>
      <w:r w:rsidRPr="00605542">
        <w:rPr>
          <w:rFonts w:ascii="Times New Roman" w:hAnsi="Times New Roman"/>
          <w:i/>
          <w:sz w:val="28"/>
          <w:szCs w:val="28"/>
        </w:rPr>
        <w:t>.</w:t>
      </w:r>
    </w:p>
    <w:p w:rsidR="006C276F" w:rsidRPr="00605542" w:rsidRDefault="006C276F" w:rsidP="006C276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1EA9">
        <w:rPr>
          <w:rFonts w:ascii="Times New Roman" w:hAnsi="Times New Roman"/>
          <w:sz w:val="28"/>
          <w:szCs w:val="28"/>
        </w:rPr>
        <w:lastRenderedPageBreak/>
        <w:t>2.17. Основания для отказа в предоставлении муниципальной услуги:</w:t>
      </w:r>
    </w:p>
    <w:p w:rsidR="006C276F" w:rsidRPr="00605542" w:rsidRDefault="006C276F" w:rsidP="006C2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605542">
        <w:rPr>
          <w:rFonts w:ascii="Times New Roman" w:hAnsi="Times New Roman"/>
          <w:sz w:val="28"/>
          <w:szCs w:val="28"/>
          <w:lang w:eastAsia="ru-RU"/>
        </w:rPr>
        <w:t>) если арендуемое имущество на дату подачи заявления не находилось во временном владении и (или) временном пользовании Заявителя непрерывно в течение двух и более лет в соответствии с договором или договорами аренды муниципального имущества</w:t>
      </w:r>
      <w:r>
        <w:rPr>
          <w:rFonts w:ascii="Times New Roman" w:hAnsi="Times New Roman"/>
          <w:sz w:val="28"/>
          <w:szCs w:val="28"/>
          <w:lang w:eastAsia="ru-RU"/>
        </w:rPr>
        <w:t>, а в случае, предусмотренном частью 2.1 статьи 9 Федерального закона № 159-ФЗ – в течение трех и более лет в соответствии с договором или договорами аренды такого имущества</w:t>
      </w:r>
      <w:r w:rsidRPr="00605542">
        <w:rPr>
          <w:rFonts w:ascii="Times New Roman" w:hAnsi="Times New Roman"/>
          <w:sz w:val="28"/>
          <w:szCs w:val="28"/>
          <w:lang w:eastAsia="ru-RU"/>
        </w:rPr>
        <w:t>;</w:t>
      </w:r>
    </w:p>
    <w:p w:rsidR="006C276F" w:rsidRPr="00605542" w:rsidRDefault="006C276F" w:rsidP="006C2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605542">
        <w:rPr>
          <w:rFonts w:ascii="Times New Roman" w:hAnsi="Times New Roman"/>
          <w:sz w:val="28"/>
          <w:szCs w:val="28"/>
          <w:lang w:eastAsia="ru-RU"/>
        </w:rPr>
        <w:t>) если у Заявителя имеется задолженность по арендной плате за муниципальное имущество,</w:t>
      </w:r>
      <w:r>
        <w:rPr>
          <w:rFonts w:ascii="Times New Roman" w:hAnsi="Times New Roman"/>
          <w:sz w:val="28"/>
          <w:szCs w:val="28"/>
          <w:lang w:eastAsia="ru-RU"/>
        </w:rPr>
        <w:t xml:space="preserve"> неустойкам (штрафам, пеням) на</w:t>
      </w:r>
      <w:r w:rsidRPr="00605542">
        <w:rPr>
          <w:rFonts w:ascii="Times New Roman" w:hAnsi="Times New Roman"/>
          <w:sz w:val="28"/>
          <w:szCs w:val="28"/>
          <w:lang w:eastAsia="ru-RU"/>
        </w:rPr>
        <w:t xml:space="preserve"> день подачи субъектом малого или среднего предпринимательства заявления о реализации преимущественного права на приобретение арендуемого имущества </w:t>
      </w:r>
      <w:r>
        <w:rPr>
          <w:rFonts w:ascii="Times New Roman" w:hAnsi="Times New Roman"/>
          <w:sz w:val="28"/>
          <w:szCs w:val="28"/>
          <w:lang w:eastAsia="ru-RU"/>
        </w:rPr>
        <w:t xml:space="preserve">в случае, предусмотренном </w:t>
      </w:r>
      <w:hyperlink r:id="rId16" w:history="1">
        <w:r w:rsidRPr="00605542">
          <w:rPr>
            <w:rFonts w:ascii="Times New Roman" w:hAnsi="Times New Roman"/>
            <w:sz w:val="28"/>
            <w:szCs w:val="28"/>
            <w:lang w:eastAsia="ru-RU"/>
          </w:rPr>
          <w:t>частью 2</w:t>
        </w:r>
      </w:hyperlink>
      <w:r w:rsidRPr="00605542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hyperlink r:id="rId17" w:history="1">
        <w:r w:rsidRPr="00605542">
          <w:rPr>
            <w:rFonts w:ascii="Times New Roman" w:hAnsi="Times New Roman"/>
            <w:sz w:val="28"/>
            <w:szCs w:val="28"/>
            <w:lang w:eastAsia="ru-RU"/>
          </w:rPr>
          <w:t>частью 2.1 статьи 9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№ 159-ФЗ</w:t>
      </w:r>
      <w:r w:rsidRPr="00605542">
        <w:rPr>
          <w:rFonts w:ascii="Times New Roman" w:hAnsi="Times New Roman"/>
          <w:sz w:val="28"/>
          <w:szCs w:val="28"/>
          <w:lang w:eastAsia="ru-RU"/>
        </w:rPr>
        <w:t>;</w:t>
      </w:r>
    </w:p>
    <w:p w:rsidR="006C276F" w:rsidRPr="00605542" w:rsidRDefault="006C276F" w:rsidP="006C2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605542">
        <w:rPr>
          <w:rFonts w:ascii="Times New Roman" w:hAnsi="Times New Roman"/>
          <w:sz w:val="28"/>
          <w:szCs w:val="28"/>
          <w:lang w:eastAsia="ru-RU"/>
        </w:rPr>
        <w:t>) если арендуемое имущество включено в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, менее пяти лет до дня подачи заявления, в случае, предусмотренном пунктом 2 </w:t>
      </w:r>
      <w:hyperlink r:id="rId18" w:history="1">
        <w:r>
          <w:rPr>
            <w:rFonts w:ascii="Times New Roman" w:hAnsi="Times New Roman"/>
            <w:sz w:val="28"/>
            <w:szCs w:val="28"/>
            <w:lang w:eastAsia="ru-RU"/>
          </w:rPr>
          <w:t>части</w:t>
        </w:r>
        <w:r w:rsidRPr="00605542">
          <w:rPr>
            <w:rFonts w:ascii="Times New Roman" w:hAnsi="Times New Roman"/>
            <w:sz w:val="28"/>
            <w:szCs w:val="28"/>
            <w:lang w:eastAsia="ru-RU"/>
          </w:rPr>
          <w:t xml:space="preserve"> 2</w:t>
        </w:r>
      </w:hyperlink>
      <w:r>
        <w:rPr>
          <w:rFonts w:ascii="Times New Roman" w:hAnsi="Times New Roman"/>
          <w:sz w:val="28"/>
          <w:szCs w:val="28"/>
          <w:lang w:eastAsia="ru-RU"/>
        </w:rPr>
        <w:t>.1</w:t>
      </w:r>
      <w:hyperlink r:id="rId19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Pr="00605542">
          <w:rPr>
            <w:rFonts w:ascii="Times New Roman" w:hAnsi="Times New Roman"/>
            <w:sz w:val="28"/>
            <w:szCs w:val="28"/>
            <w:lang w:eastAsia="ru-RU"/>
          </w:rPr>
          <w:t>статьи 9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№ 159-ФЗ</w:t>
      </w:r>
      <w:r w:rsidRPr="00605542">
        <w:rPr>
          <w:rFonts w:ascii="Times New Roman" w:hAnsi="Times New Roman"/>
          <w:sz w:val="28"/>
          <w:szCs w:val="28"/>
          <w:lang w:eastAsia="ru-RU"/>
        </w:rPr>
        <w:t>;</w:t>
      </w:r>
    </w:p>
    <w:p w:rsidR="006C276F" w:rsidRPr="00605542" w:rsidRDefault="006C276F" w:rsidP="006C2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605542">
        <w:rPr>
          <w:rFonts w:ascii="Times New Roman" w:hAnsi="Times New Roman"/>
          <w:sz w:val="28"/>
          <w:szCs w:val="28"/>
          <w:lang w:eastAsia="ru-RU"/>
        </w:rPr>
        <w:t>) если Заявитель на момент обращения утратил преимущественное право на приобретение арендуемого муниципального имущества;</w:t>
      </w:r>
    </w:p>
    <w:p w:rsidR="006C276F" w:rsidRPr="00605542" w:rsidRDefault="006C276F" w:rsidP="006C2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5</w:t>
      </w:r>
      <w:r w:rsidRPr="00605542">
        <w:rPr>
          <w:rFonts w:ascii="Times New Roman" w:hAnsi="Times New Roman"/>
          <w:sz w:val="28"/>
          <w:szCs w:val="28"/>
          <w:lang w:eastAsia="ru-RU"/>
        </w:rPr>
        <w:t xml:space="preserve">) если Заявитель подает в письменной форме заявление </w:t>
      </w:r>
      <w:r w:rsidRPr="00605542">
        <w:rPr>
          <w:rFonts w:ascii="Times New Roman" w:hAnsi="Times New Roman"/>
          <w:sz w:val="28"/>
          <w:szCs w:val="28"/>
        </w:rPr>
        <w:t>об отказе от использования преимущественного права на приобретение арендуемого имущества</w:t>
      </w:r>
      <w:r w:rsidRPr="00605542">
        <w:rPr>
          <w:rFonts w:ascii="Times New Roman" w:hAnsi="Times New Roman"/>
          <w:sz w:val="28"/>
          <w:szCs w:val="28"/>
          <w:lang w:eastAsia="ru-RU"/>
        </w:rPr>
        <w:t>;</w:t>
      </w:r>
    </w:p>
    <w:p w:rsidR="006C276F" w:rsidRPr="00605542" w:rsidRDefault="006C276F" w:rsidP="006C2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605542">
        <w:rPr>
          <w:rFonts w:ascii="Times New Roman" w:hAnsi="Times New Roman"/>
          <w:sz w:val="28"/>
          <w:szCs w:val="28"/>
          <w:lang w:eastAsia="ru-RU"/>
        </w:rPr>
        <w:t>) в случае если объект недвижимости, указанный в заявлении о предоставлении муниципальной услуги, затрагивает:</w:t>
      </w:r>
    </w:p>
    <w:p w:rsidR="006C276F" w:rsidRPr="00605542" w:rsidRDefault="006C276F" w:rsidP="006C2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5542">
        <w:rPr>
          <w:rFonts w:ascii="Times New Roman" w:hAnsi="Times New Roman"/>
          <w:sz w:val="28"/>
          <w:szCs w:val="28"/>
          <w:lang w:eastAsia="ru-RU"/>
        </w:rPr>
        <w:t xml:space="preserve">           отношения,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</w:t>
      </w:r>
      <w:hyperlink r:id="rId20" w:history="1">
        <w:r w:rsidRPr="00605542">
          <w:rPr>
            <w:rFonts w:ascii="Times New Roman" w:hAnsi="Times New Roman"/>
            <w:sz w:val="28"/>
            <w:szCs w:val="28"/>
            <w:lang w:eastAsia="ru-RU"/>
          </w:rPr>
          <w:t>статьей 15</w:t>
        </w:r>
      </w:hyperlink>
      <w:r w:rsidRPr="00605542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24 июля 2007 года № 209-ФЗ "О развитии малого и среднего предпринимательства </w:t>
      </w:r>
      <w:r>
        <w:rPr>
          <w:rFonts w:ascii="Times New Roman" w:hAnsi="Times New Roman"/>
          <w:sz w:val="28"/>
          <w:szCs w:val="28"/>
          <w:lang w:eastAsia="ru-RU"/>
        </w:rPr>
        <w:t>в Российской Федерации"</w:t>
      </w:r>
      <w:r w:rsidRPr="00605542">
        <w:rPr>
          <w:rFonts w:ascii="Times New Roman" w:hAnsi="Times New Roman"/>
          <w:sz w:val="28"/>
          <w:szCs w:val="28"/>
          <w:lang w:eastAsia="ru-RU"/>
        </w:rPr>
        <w:t>;</w:t>
      </w:r>
    </w:p>
    <w:p w:rsidR="006C276F" w:rsidRPr="00605542" w:rsidRDefault="006C276F" w:rsidP="006C2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5542">
        <w:rPr>
          <w:rFonts w:ascii="Times New Roman" w:hAnsi="Times New Roman"/>
          <w:sz w:val="28"/>
          <w:szCs w:val="28"/>
          <w:lang w:eastAsia="ru-RU"/>
        </w:rPr>
        <w:t xml:space="preserve">           отношения, возникающие при приватизации имущественных комплексов государственных или муниципальных унитарных предприятий;</w:t>
      </w:r>
    </w:p>
    <w:p w:rsidR="006C276F" w:rsidRPr="00605542" w:rsidRDefault="006C276F" w:rsidP="006C2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605542">
        <w:rPr>
          <w:rFonts w:ascii="Times New Roman" w:hAnsi="Times New Roman"/>
          <w:sz w:val="28"/>
          <w:szCs w:val="28"/>
          <w:lang w:eastAsia="ru-RU"/>
        </w:rPr>
        <w:t>недвижимое имущество, принадлежащее государственным или муниципальным учреждениям на праве оперативного управления;</w:t>
      </w:r>
    </w:p>
    <w:p w:rsidR="006C276F" w:rsidRPr="00605542" w:rsidRDefault="006C276F" w:rsidP="006C2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605542">
        <w:rPr>
          <w:rFonts w:ascii="Times New Roman" w:hAnsi="Times New Roman"/>
          <w:sz w:val="28"/>
          <w:szCs w:val="28"/>
          <w:lang w:eastAsia="ru-RU"/>
        </w:rPr>
        <w:t>недвижимое имущество, которое ограниченное в обороте;</w:t>
      </w:r>
    </w:p>
    <w:p w:rsidR="006C276F" w:rsidRDefault="006C276F" w:rsidP="006C2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5542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05542">
        <w:rPr>
          <w:rFonts w:ascii="Times New Roman" w:hAnsi="Times New Roman"/>
          <w:sz w:val="28"/>
          <w:szCs w:val="28"/>
        </w:rPr>
        <w:t>муниципальное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</w:t>
      </w:r>
      <w:r w:rsidRPr="00605542">
        <w:rPr>
          <w:rFonts w:ascii="Times New Roman" w:hAnsi="Times New Roman"/>
          <w:sz w:val="28"/>
          <w:szCs w:val="28"/>
          <w:lang w:eastAsia="ru-RU"/>
        </w:rPr>
        <w:t>.</w:t>
      </w:r>
    </w:p>
    <w:p w:rsidR="0034365B" w:rsidRPr="00161A31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73E48">
        <w:rPr>
          <w:rFonts w:ascii="Times New Roman" w:hAnsi="Times New Roman"/>
          <w:b/>
          <w:bCs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</w:t>
      </w:r>
      <w:r w:rsidRPr="00773E48">
        <w:rPr>
          <w:rFonts w:ascii="Times New Roman" w:hAnsi="Times New Roman"/>
          <w:b/>
          <w:bCs/>
          <w:sz w:val="28"/>
          <w:szCs w:val="28"/>
        </w:rPr>
        <w:lastRenderedPageBreak/>
        <w:t>документе (документах), выдаваемом (выдаваемых) организациями, участвующими в предоставлении муниципальной услуги</w:t>
      </w: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2.18. 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Республики Башкортостан, органов местного самоуправления не предусмотрены.</w:t>
      </w: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73E48">
        <w:rPr>
          <w:rFonts w:ascii="Times New Roman" w:hAnsi="Times New Roman"/>
          <w:b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34365B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2.19. За предоставление муниципальной услуги не взимается государственная пошлина.</w:t>
      </w:r>
    </w:p>
    <w:p w:rsidR="0034365B" w:rsidRPr="00773E48" w:rsidRDefault="0034365B" w:rsidP="0034365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73E48">
        <w:rPr>
          <w:rFonts w:ascii="Times New Roman" w:hAnsi="Times New Roman"/>
          <w:b/>
          <w:bCs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 xml:space="preserve">2.20. Плата за предоставление услуг, которые являются необходимыми и обязательными для предоставления </w:t>
      </w:r>
      <w:r w:rsidRPr="00773E48">
        <w:rPr>
          <w:rFonts w:ascii="Times New Roman" w:hAnsi="Times New Roman"/>
          <w:bCs/>
          <w:sz w:val="28"/>
          <w:szCs w:val="28"/>
        </w:rPr>
        <w:t>муниципальной</w:t>
      </w:r>
      <w:r w:rsidRPr="00773E48">
        <w:rPr>
          <w:rFonts w:ascii="Times New Roman" w:hAnsi="Times New Roman"/>
          <w:sz w:val="28"/>
          <w:szCs w:val="28"/>
        </w:rPr>
        <w:t xml:space="preserve"> услуги, не взимается в связи с отсутствием таких услуг.</w:t>
      </w: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73E48">
        <w:rPr>
          <w:rFonts w:ascii="Times New Roman" w:hAnsi="Times New Roman"/>
          <w:b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2.21.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Максимальный срок ожидания в очереди не превышает 15 минут.</w:t>
      </w:r>
    </w:p>
    <w:p w:rsidR="0034365B" w:rsidRPr="00773E48" w:rsidRDefault="0034365B" w:rsidP="0034365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73E48">
        <w:rPr>
          <w:rFonts w:ascii="Times New Roman" w:hAnsi="Times New Roman"/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2.22. Все заявления о предоставлении муниципальной услуги, в том числе поступившие в форме электронного документа с использованием РПГУ, либо поданные через РГАУ МФЦ, принятые к рассмотрению Админис</w:t>
      </w:r>
      <w:r w:rsidR="000E5236">
        <w:rPr>
          <w:rFonts w:ascii="Times New Roman" w:hAnsi="Times New Roman"/>
          <w:sz w:val="28"/>
          <w:szCs w:val="28"/>
        </w:rPr>
        <w:t>трацией</w:t>
      </w:r>
      <w:r w:rsidRPr="00773E48">
        <w:rPr>
          <w:rFonts w:ascii="Times New Roman" w:hAnsi="Times New Roman"/>
          <w:sz w:val="28"/>
          <w:szCs w:val="28"/>
        </w:rPr>
        <w:t>, подлежат регистрации в течение одного рабочего дня.</w:t>
      </w:r>
    </w:p>
    <w:p w:rsidR="0034365B" w:rsidRPr="00773E48" w:rsidRDefault="0034365B" w:rsidP="0034365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 xml:space="preserve"> 2.23.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34365B" w:rsidRPr="00773E48" w:rsidRDefault="0034365B" w:rsidP="003436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 xml:space="preserve">В случае, если имеется возможность организации стоянки (парковки) </w:t>
      </w:r>
      <w:r w:rsidRPr="00773E48">
        <w:rPr>
          <w:rFonts w:ascii="Times New Roman" w:hAnsi="Times New Roman"/>
          <w:sz w:val="28"/>
          <w:szCs w:val="28"/>
        </w:rPr>
        <w:lastRenderedPageBreak/>
        <w:t>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места), которые не должны занимать иные транспортные средства.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В целях обеспечения беспрепятственного  доступа Заявителей, в том числе передвигающихся на инвалидных колясках, вход в здание и помещения, в которых 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Центральный вход в здание Админи</w:t>
      </w:r>
      <w:r w:rsidR="00DC5582">
        <w:rPr>
          <w:rFonts w:ascii="Times New Roman" w:hAnsi="Times New Roman"/>
          <w:sz w:val="28"/>
          <w:szCs w:val="28"/>
        </w:rPr>
        <w:t>страции</w:t>
      </w:r>
      <w:r w:rsidRPr="00773E48">
        <w:rPr>
          <w:rFonts w:ascii="Times New Roman" w:hAnsi="Times New Roman"/>
          <w:sz w:val="28"/>
          <w:szCs w:val="28"/>
        </w:rPr>
        <w:t xml:space="preserve"> должен быть оборудован информационной табличкой (вывеской), содержащей информацию:</w:t>
      </w:r>
    </w:p>
    <w:p w:rsidR="0034365B" w:rsidRPr="00773E48" w:rsidRDefault="0034365B" w:rsidP="0034365B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наименование;</w:t>
      </w:r>
    </w:p>
    <w:p w:rsidR="0034365B" w:rsidRPr="00773E48" w:rsidRDefault="0034365B" w:rsidP="0034365B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местонахождение и юридический адрес;</w:t>
      </w:r>
    </w:p>
    <w:p w:rsidR="0034365B" w:rsidRPr="00773E48" w:rsidRDefault="0034365B" w:rsidP="0034365B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режим работы;</w:t>
      </w:r>
    </w:p>
    <w:p w:rsidR="0034365B" w:rsidRPr="00773E48" w:rsidRDefault="0034365B" w:rsidP="0034365B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график приема;</w:t>
      </w:r>
    </w:p>
    <w:p w:rsidR="0034365B" w:rsidRPr="00773E48" w:rsidRDefault="0034365B" w:rsidP="0034365B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номера телефонов для справок.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средствами оказания первой медицинской помощи;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туалетными комнатами для посетителей.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номера кабинета и наименования отдела;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графика приема Заявителей.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Рабочее место каждого должностного лица Админи</w:t>
      </w:r>
      <w:r w:rsidR="00DC5582">
        <w:rPr>
          <w:rFonts w:ascii="Times New Roman" w:hAnsi="Times New Roman"/>
          <w:sz w:val="28"/>
          <w:szCs w:val="28"/>
        </w:rPr>
        <w:t>страции</w:t>
      </w:r>
      <w:r w:rsidRPr="00773E48">
        <w:rPr>
          <w:rFonts w:ascii="Times New Roman" w:hAnsi="Times New Roman"/>
          <w:sz w:val="28"/>
          <w:szCs w:val="28"/>
        </w:rPr>
        <w:t xml:space="preserve">, </w:t>
      </w:r>
      <w:r w:rsidRPr="00773E48">
        <w:rPr>
          <w:rFonts w:ascii="Times New Roman" w:hAnsi="Times New Roman"/>
          <w:sz w:val="28"/>
          <w:szCs w:val="28"/>
        </w:rPr>
        <w:lastRenderedPageBreak/>
        <w:t>ответственного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Должностное 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допуск сурдопереводчика и тифлосурдопереводчика;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допуск собаки-проводника на объекты (здания, помещения), в которых предоставляются услуги;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73E48">
        <w:rPr>
          <w:rFonts w:ascii="Times New Roman" w:hAnsi="Times New Roman"/>
          <w:b/>
          <w:bCs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2.24. Основными показателями доступности предоставления муниципальной услуги являются:</w:t>
      </w: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2.24.1.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2.24.2.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lastRenderedPageBreak/>
        <w:t>2.24.3. Возможность выбора Заявителем формы обращения за предоставлением муниципальной услуги непосредственно в Адми</w:t>
      </w:r>
      <w:r w:rsidR="001F0CB8">
        <w:rPr>
          <w:rFonts w:ascii="Times New Roman" w:hAnsi="Times New Roman"/>
          <w:sz w:val="28"/>
          <w:szCs w:val="28"/>
        </w:rPr>
        <w:t>нистрацию</w:t>
      </w:r>
      <w:r w:rsidRPr="00773E48">
        <w:rPr>
          <w:rFonts w:ascii="Times New Roman" w:hAnsi="Times New Roman"/>
          <w:sz w:val="28"/>
          <w:szCs w:val="28"/>
        </w:rPr>
        <w:t>, либо в форме электронных документов с использованием РПГУ, либо через РГАУ МФЦ.</w:t>
      </w: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2.24.4. Возможность получения Заявителем уведомлений о предоставлении муниципальной услуги с помощью РПГУ.</w:t>
      </w: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2.24.5.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2.25. Основными показателями качества предоставления муниципальной услуги являются:</w:t>
      </w: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2.25.1.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2.25.2. Минимально возможное количество взаимодействий Заявителя с должностными лицами, участвующими в предоставлении муниципальной услуги.</w:t>
      </w: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2.25.3.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2.25.4. Отсутствие нарушений установленных сроков в процессе предоставления муниципальной услуги.</w:t>
      </w: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2.25.5. Отсутствие заявлений об оспаривании решений, действий (бездействия) Админи</w:t>
      </w:r>
      <w:r w:rsidR="00DC5582">
        <w:rPr>
          <w:rFonts w:ascii="Times New Roman" w:hAnsi="Times New Roman"/>
          <w:sz w:val="28"/>
          <w:szCs w:val="28"/>
        </w:rPr>
        <w:t>страции, Комитета</w:t>
      </w:r>
      <w:r w:rsidRPr="00773E48">
        <w:rPr>
          <w:rFonts w:ascii="Times New Roman" w:hAnsi="Times New Roman"/>
          <w:sz w:val="28"/>
          <w:szCs w:val="28"/>
        </w:rPr>
        <w:t>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34365B" w:rsidRPr="00773E48" w:rsidRDefault="0034365B" w:rsidP="0034365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73E48">
        <w:rPr>
          <w:rFonts w:ascii="Times New Roman" w:hAnsi="Times New Roman"/>
          <w:b/>
          <w:bCs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A700B1" w:rsidRPr="00605542" w:rsidRDefault="00A700B1" w:rsidP="00A700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>2.26. Прием документов и выдача результата предоставления муниципальной услуги могут быть осуществлены в РГАУ МФЦ.</w:t>
      </w:r>
    </w:p>
    <w:p w:rsidR="00A700B1" w:rsidRPr="00605542" w:rsidRDefault="00A700B1" w:rsidP="00A700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>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РГАУ МФЦ установлены Соглашением о взаимодействии.</w:t>
      </w:r>
    </w:p>
    <w:p w:rsidR="00A700B1" w:rsidRPr="00605542" w:rsidRDefault="00A700B1" w:rsidP="00A700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>2.27. Предоставление муниципальной услуги по экстерриториальному принципу не осуществляется.</w:t>
      </w:r>
    </w:p>
    <w:p w:rsidR="00A700B1" w:rsidRPr="00605542" w:rsidRDefault="00A700B1" w:rsidP="00A7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>2.28.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документа.</w:t>
      </w:r>
    </w:p>
    <w:p w:rsidR="00A700B1" w:rsidRPr="00605542" w:rsidRDefault="00A700B1" w:rsidP="00A7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 xml:space="preserve">При подаче заявления о предоставлении муниципальной услуги, поданного в электронной форме с использованием РПГУ, используется </w:t>
      </w:r>
      <w:r w:rsidRPr="00605542">
        <w:rPr>
          <w:rFonts w:ascii="Times New Roman" w:hAnsi="Times New Roman"/>
          <w:sz w:val="28"/>
        </w:rPr>
        <w:lastRenderedPageBreak/>
        <w:t>электронная подпись, вид которой предусмотрен законодательством Российской Федерации</w:t>
      </w:r>
    </w:p>
    <w:p w:rsidR="00A700B1" w:rsidRPr="00605542" w:rsidRDefault="00A700B1" w:rsidP="00A7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 xml:space="preserve">Заявителям обеспечивается выдача результата муниципальной услуги, указанного в подпункте 2 пункта 2.5 Административного регламента, в форме электронного документа, заверенного усиленной квалифицированной электронной подписью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605542">
        <w:rPr>
          <w:rFonts w:ascii="Times New Roman" w:hAnsi="Times New Roman"/>
          <w:sz w:val="28"/>
          <w:szCs w:val="28"/>
        </w:rPr>
        <w:t xml:space="preserve"> (при наличии).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4365B" w:rsidRPr="00773E48" w:rsidRDefault="0034365B" w:rsidP="003F7B31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73E48">
        <w:rPr>
          <w:rFonts w:ascii="Times New Roman" w:hAnsi="Times New Roman"/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73E48">
        <w:rPr>
          <w:rFonts w:ascii="Times New Roman" w:hAnsi="Times New Roman"/>
          <w:b/>
          <w:bCs/>
          <w:sz w:val="28"/>
          <w:szCs w:val="28"/>
        </w:rPr>
        <w:t>Исчерпывающий перечень административных процедур</w:t>
      </w:r>
    </w:p>
    <w:p w:rsidR="002635F7" w:rsidRPr="00605542" w:rsidRDefault="002635F7" w:rsidP="002635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2635F7" w:rsidRPr="00605542" w:rsidRDefault="002635F7" w:rsidP="00263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>- прием документов и регистрация заявления на предоставление муниципальной услуги;</w:t>
      </w:r>
    </w:p>
    <w:p w:rsidR="002635F7" w:rsidRPr="00605542" w:rsidRDefault="002635F7" w:rsidP="00263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>- проверка комплектности и рассмотрение поступивших документов;</w:t>
      </w:r>
    </w:p>
    <w:p w:rsidR="002635F7" w:rsidRPr="00605542" w:rsidRDefault="002635F7" w:rsidP="00263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 xml:space="preserve">- подготовка предложения Заявителю о заключении договора купли-продажи арендуемого муниципального имущества и проектов договоров купли-продажи арендуемого имущества; </w:t>
      </w:r>
    </w:p>
    <w:p w:rsidR="002635F7" w:rsidRPr="00605542" w:rsidRDefault="002635F7" w:rsidP="00263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>- выдача Заявителю предложения о заключении договора купли-продажи арендуемого муниципального имущества с приложением проектов договоров купли-продажи арендуемого муниципального имущества (далее – предложение Заявителю о заключении договора купли-продажи с приложением проектов договоров)</w:t>
      </w:r>
      <w:r>
        <w:rPr>
          <w:rFonts w:ascii="Times New Roman" w:hAnsi="Times New Roman"/>
          <w:sz w:val="28"/>
          <w:szCs w:val="28"/>
        </w:rPr>
        <w:t>.</w:t>
      </w:r>
    </w:p>
    <w:p w:rsidR="002635F7" w:rsidRPr="00605542" w:rsidRDefault="002635F7" w:rsidP="00263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</w:rPr>
        <w:t>Прием документов и регистрация заявления на предоставление муниципальной услуги</w:t>
      </w:r>
    </w:p>
    <w:p w:rsidR="00882C9F" w:rsidRDefault="00882C9F" w:rsidP="00882C9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>3.2. Основанием для начала административной процедуры является поступление заявления в адрес Админи</w:t>
      </w:r>
      <w:r>
        <w:rPr>
          <w:rFonts w:ascii="Times New Roman" w:hAnsi="Times New Roman"/>
          <w:sz w:val="28"/>
          <w:szCs w:val="28"/>
        </w:rPr>
        <w:t>страции</w:t>
      </w:r>
      <w:r w:rsidRPr="00605542">
        <w:rPr>
          <w:rFonts w:ascii="Times New Roman" w:hAnsi="Times New Roman"/>
          <w:sz w:val="28"/>
          <w:szCs w:val="28"/>
        </w:rPr>
        <w:t>.</w:t>
      </w:r>
    </w:p>
    <w:p w:rsidR="00353624" w:rsidRPr="00773E48" w:rsidRDefault="00353624" w:rsidP="0035362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Лицо, подающее заявление, предъявляет документ, подтверждающий личность Заявителя, а в случае обращения представителя – документ, подтверждающий полномочия представителя в соответствии с законодательством Российской Федерации, копия которого заверяется должностным лицом Администрации, принимающим заявление, и приобщается к поданному заявлению. </w:t>
      </w:r>
    </w:p>
    <w:p w:rsidR="00882C9F" w:rsidRPr="00605542" w:rsidRDefault="00882C9F" w:rsidP="00882C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>Заявление в течение одного рабочего дня с момента подачи регистрируется должностным лицом, ответственным за регистрацию и прием</w:t>
      </w:r>
      <w:r>
        <w:rPr>
          <w:rFonts w:ascii="Times New Roman" w:hAnsi="Times New Roman"/>
          <w:sz w:val="28"/>
          <w:szCs w:val="28"/>
        </w:rPr>
        <w:t xml:space="preserve"> документов, </w:t>
      </w:r>
      <w:r w:rsidRPr="00605542">
        <w:rPr>
          <w:rFonts w:ascii="Times New Roman" w:hAnsi="Times New Roman"/>
          <w:sz w:val="28"/>
          <w:szCs w:val="28"/>
        </w:rPr>
        <w:t>в электронной базе данных по учету документов Админи</w:t>
      </w:r>
      <w:r>
        <w:rPr>
          <w:rFonts w:ascii="Times New Roman" w:hAnsi="Times New Roman"/>
          <w:sz w:val="28"/>
          <w:szCs w:val="28"/>
        </w:rPr>
        <w:t>страции</w:t>
      </w:r>
      <w:r w:rsidRPr="00605542">
        <w:rPr>
          <w:rFonts w:ascii="Times New Roman" w:hAnsi="Times New Roman"/>
          <w:sz w:val="28"/>
          <w:szCs w:val="28"/>
        </w:rPr>
        <w:t xml:space="preserve"> (далее – СЭД). </w:t>
      </w:r>
    </w:p>
    <w:p w:rsidR="00882C9F" w:rsidRPr="00605542" w:rsidRDefault="00882C9F" w:rsidP="00882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>При поступлении заявления в адрес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5542">
        <w:rPr>
          <w:rFonts w:ascii="Times New Roman" w:hAnsi="Times New Roman"/>
          <w:sz w:val="28"/>
          <w:szCs w:val="28"/>
        </w:rPr>
        <w:t xml:space="preserve">по почте должностное лицо, ответственное за регистрацию и прием документов, в </w:t>
      </w:r>
      <w:r w:rsidRPr="00605542">
        <w:rPr>
          <w:rFonts w:ascii="Times New Roman" w:hAnsi="Times New Roman"/>
          <w:sz w:val="28"/>
          <w:szCs w:val="28"/>
        </w:rPr>
        <w:lastRenderedPageBreak/>
        <w:t>течение одного рабочего дня с момента поступления письма в Админ</w:t>
      </w:r>
      <w:r>
        <w:rPr>
          <w:rFonts w:ascii="Times New Roman" w:hAnsi="Times New Roman"/>
          <w:sz w:val="28"/>
          <w:szCs w:val="28"/>
        </w:rPr>
        <w:t xml:space="preserve">истрацию </w:t>
      </w:r>
      <w:r w:rsidRPr="00605542">
        <w:rPr>
          <w:rFonts w:ascii="Times New Roman" w:hAnsi="Times New Roman"/>
          <w:sz w:val="28"/>
          <w:szCs w:val="28"/>
        </w:rPr>
        <w:t>вскрывает конверт и регистрирует заявление в СЭД.</w:t>
      </w:r>
    </w:p>
    <w:p w:rsidR="00882C9F" w:rsidRPr="00605542" w:rsidRDefault="00882C9F" w:rsidP="00882C9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>Заявление, поданное в Администрацию</w:t>
      </w:r>
      <w:r w:rsidR="00D443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электронной форме </w:t>
      </w:r>
      <w:r w:rsidRPr="00605542">
        <w:rPr>
          <w:rFonts w:ascii="Times New Roman" w:hAnsi="Times New Roman"/>
          <w:sz w:val="28"/>
          <w:szCs w:val="28"/>
        </w:rPr>
        <w:t>посредством РПГУ, в течение одного рабочего дня с момента подачи на РПГУ регистрируется должностным лицом, ответственным за регистрацию и прием документов (далее – ответственный специалист), в СЭД.</w:t>
      </w:r>
    </w:p>
    <w:p w:rsidR="00882C9F" w:rsidRPr="00605542" w:rsidRDefault="00882C9F" w:rsidP="00882C9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>При подаче заявления и прилагаемых документов через РГАУ МФЦ началом административной процедуры является получение должностным лицом Администрации, ответственным за прием и регистрацию заявления о предоставлении муниципальной услуги и прилагаемых документов в форме электронного документа и (или) электронных образов документов по защищенным каналам связи. Заявление, поступившее от РГАУ МФЦ в Администрацию</w:t>
      </w:r>
      <w:r w:rsidR="00D4432B">
        <w:rPr>
          <w:rFonts w:ascii="Times New Roman" w:hAnsi="Times New Roman"/>
          <w:sz w:val="28"/>
          <w:szCs w:val="28"/>
        </w:rPr>
        <w:t xml:space="preserve"> </w:t>
      </w:r>
      <w:r w:rsidRPr="00605542">
        <w:rPr>
          <w:rFonts w:ascii="Times New Roman" w:hAnsi="Times New Roman"/>
          <w:sz w:val="28"/>
          <w:szCs w:val="28"/>
        </w:rPr>
        <w:t>в форме электронного документа и (или) электронных образов документов,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носителе.</w:t>
      </w:r>
    </w:p>
    <w:p w:rsidR="00882C9F" w:rsidRPr="008E61D9" w:rsidRDefault="00882C9F" w:rsidP="00882C9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основаниям, указанным в пунктах 2.14 и 2.15, в приеме и регистрации заявления и прилагаемых документов отказывается.</w:t>
      </w:r>
    </w:p>
    <w:p w:rsidR="00882C9F" w:rsidRPr="00605542" w:rsidRDefault="00882C9F" w:rsidP="00882C9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 xml:space="preserve">Прошедшее регистрацию заявление с прилагаемые к нему документами передаются на следующий рабочий день </w:t>
      </w:r>
      <w:r w:rsidR="00D4432B">
        <w:rPr>
          <w:rFonts w:ascii="Times New Roman" w:hAnsi="Times New Roman"/>
          <w:sz w:val="28"/>
          <w:szCs w:val="28"/>
        </w:rPr>
        <w:t>должностному лицу Комитета,</w:t>
      </w:r>
      <w:r w:rsidRPr="00605542">
        <w:rPr>
          <w:rFonts w:ascii="Times New Roman" w:hAnsi="Times New Roman"/>
          <w:sz w:val="28"/>
          <w:szCs w:val="28"/>
        </w:rPr>
        <w:t xml:space="preserve"> ответственному за предоставление муниципальной услуги. </w:t>
      </w:r>
    </w:p>
    <w:p w:rsidR="00882C9F" w:rsidRPr="00605542" w:rsidRDefault="00882C9F" w:rsidP="00882C9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 xml:space="preserve"> Результатом выполнения административной процедуры и способом фиксации является регистрация и передача заявления должностному лицу, ответственному за предоставление муниципальной услуги. </w:t>
      </w:r>
    </w:p>
    <w:p w:rsidR="00882C9F" w:rsidRPr="00605542" w:rsidRDefault="00882C9F" w:rsidP="00882C9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>Срок выполнения административной процедуры не превышает двух рабочих дней.</w:t>
      </w: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365B" w:rsidRPr="005139AD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139AD">
        <w:rPr>
          <w:rFonts w:ascii="Times New Roman" w:hAnsi="Times New Roman"/>
          <w:b/>
          <w:sz w:val="28"/>
          <w:szCs w:val="28"/>
        </w:rPr>
        <w:t>Проверка комплектности и рассмотрение поступивших документов</w:t>
      </w:r>
    </w:p>
    <w:p w:rsidR="00C7474F" w:rsidRPr="005139AD" w:rsidRDefault="00C7474F" w:rsidP="00C7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39AD">
        <w:rPr>
          <w:rFonts w:ascii="Times New Roman" w:hAnsi="Times New Roman"/>
          <w:sz w:val="28"/>
          <w:szCs w:val="28"/>
        </w:rPr>
        <w:t xml:space="preserve">3.3. Основанием для начала административной процедуры является принятие должностным лицом, ответственным за предоставление муниципальной услуги, заявления и представленных документов в целях проверки их комплектности и рассмотрения. </w:t>
      </w:r>
    </w:p>
    <w:p w:rsidR="00C7474F" w:rsidRPr="005139AD" w:rsidRDefault="00C7474F" w:rsidP="00C74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39AD">
        <w:rPr>
          <w:rFonts w:ascii="Times New Roman" w:hAnsi="Times New Roman"/>
          <w:sz w:val="28"/>
          <w:szCs w:val="28"/>
        </w:rPr>
        <w:t>Должностное лицо, ответственное за предоставление муниципальной услуги, проверяет наличие документов на соответствие перечню и требованиям, указанным в пункте 2.8 Административного регламента.</w:t>
      </w:r>
    </w:p>
    <w:p w:rsidR="00C7474F" w:rsidRPr="005139AD" w:rsidRDefault="00C7474F" w:rsidP="00C7474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39AD">
        <w:rPr>
          <w:rFonts w:ascii="Times New Roman" w:hAnsi="Times New Roman"/>
          <w:sz w:val="28"/>
          <w:szCs w:val="28"/>
        </w:rPr>
        <w:t>В случае если Заявителем по собственной инициативе не представлены документы, указанные в пункте 2.9 Административного регламента, должностное лицо, ответственное за предоставление муниципальной услуги, осуществляет формирование и направление межведомственных запросов.</w:t>
      </w:r>
    </w:p>
    <w:p w:rsidR="00C7474F" w:rsidRPr="005139AD" w:rsidRDefault="00C7474F" w:rsidP="00C7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39AD">
        <w:rPr>
          <w:rFonts w:ascii="Times New Roman" w:hAnsi="Times New Roman"/>
          <w:sz w:val="28"/>
          <w:szCs w:val="28"/>
        </w:rPr>
        <w:t>Срок принятия решения о направлении межведомственного запроса и подготовки проекта межведомственного запроса составляет два рабочих дня.</w:t>
      </w:r>
    </w:p>
    <w:p w:rsidR="00C7474F" w:rsidRPr="005139AD" w:rsidRDefault="00C7474F" w:rsidP="00C7474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39AD">
        <w:rPr>
          <w:rFonts w:ascii="Times New Roman" w:hAnsi="Times New Roman"/>
          <w:sz w:val="28"/>
          <w:szCs w:val="28"/>
        </w:rPr>
        <w:t xml:space="preserve">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</w:t>
      </w:r>
      <w:r w:rsidRPr="005139AD">
        <w:rPr>
          <w:rFonts w:ascii="Times New Roman" w:hAnsi="Times New Roman"/>
          <w:sz w:val="28"/>
          <w:szCs w:val="28"/>
        </w:rPr>
        <w:lastRenderedPageBreak/>
        <w:t>направления запросов посредством СМЭВ.</w:t>
      </w:r>
    </w:p>
    <w:p w:rsidR="00C7474F" w:rsidRPr="005139AD" w:rsidRDefault="00C7474F" w:rsidP="00C7474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39AD">
        <w:rPr>
          <w:rFonts w:ascii="Times New Roman" w:hAnsi="Times New Roman"/>
          <w:sz w:val="28"/>
          <w:szCs w:val="28"/>
        </w:rPr>
        <w:t>Межведомственный запрос формируется в соответствии с требованиями статьи 7.2 Федерального закона № 210-ФЗ.</w:t>
      </w:r>
    </w:p>
    <w:p w:rsidR="00C7474F" w:rsidRPr="005139AD" w:rsidRDefault="00C7474F" w:rsidP="00C7474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39AD">
        <w:rPr>
          <w:rFonts w:ascii="Times New Roman" w:hAnsi="Times New Roman"/>
          <w:sz w:val="28"/>
          <w:szCs w:val="28"/>
        </w:rPr>
        <w:t>Непредставление (несвоевременное представление) органом или организацией по межведомственному запросу документов и информации, указанных в пункте 2 части 1 статьи 7 Федерального закона № 210-ФЗ, не может являться основанием для отказа в предоставлении заявителю муниципальной услуги.</w:t>
      </w:r>
    </w:p>
    <w:p w:rsidR="00C7474F" w:rsidRPr="005139AD" w:rsidRDefault="00C7474F" w:rsidP="00C74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39AD">
        <w:rPr>
          <w:rFonts w:ascii="Times New Roman" w:hAnsi="Times New Roman"/>
          <w:sz w:val="28"/>
          <w:szCs w:val="28"/>
        </w:rPr>
        <w:t>После проверки комплектности и рассмотрения поступивших документов, в случае наличия оснований, указанных в пункте 2.17  Административного регламента, Заявителю отказывается в предоставлении муниципальной услуги, о чем ему направляется  мотивированный отказ в предоставлении муниципальной услуги.</w:t>
      </w:r>
    </w:p>
    <w:p w:rsidR="00C7474F" w:rsidRPr="005139AD" w:rsidRDefault="00C7474F" w:rsidP="00C74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39AD">
        <w:rPr>
          <w:rFonts w:ascii="Times New Roman" w:hAnsi="Times New Roman"/>
          <w:sz w:val="28"/>
          <w:szCs w:val="28"/>
        </w:rPr>
        <w:t>Должностное лицо, ответственное за предоставление муниципальной услуги:</w:t>
      </w:r>
    </w:p>
    <w:p w:rsidR="00C7474F" w:rsidRPr="005139AD" w:rsidRDefault="00C7474F" w:rsidP="00C74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39AD">
        <w:rPr>
          <w:rFonts w:ascii="Times New Roman" w:hAnsi="Times New Roman"/>
          <w:sz w:val="28"/>
          <w:szCs w:val="28"/>
        </w:rPr>
        <w:t xml:space="preserve"> осуществляет подготовку проекта мотивированного отказа в предоставлении муниципальной услуги и предложения по устранению выявленных замечаний на основании поступивших от Заявителя документов, межведомственных запросов;</w:t>
      </w:r>
    </w:p>
    <w:p w:rsidR="00C7474F" w:rsidRPr="005139AD" w:rsidRDefault="00C7474F" w:rsidP="00C74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39AD">
        <w:rPr>
          <w:rFonts w:ascii="Times New Roman" w:hAnsi="Times New Roman"/>
          <w:sz w:val="28"/>
          <w:szCs w:val="28"/>
        </w:rPr>
        <w:t xml:space="preserve"> согласовывает проект мотивированного отказа в предоставлении муниципальной услуги с должностными лицами, наделенными полномочиями </w:t>
      </w:r>
      <w:r w:rsidR="005139AD" w:rsidRPr="005139AD">
        <w:rPr>
          <w:rFonts w:ascii="Times New Roman" w:hAnsi="Times New Roman"/>
          <w:sz w:val="28"/>
          <w:szCs w:val="28"/>
        </w:rPr>
        <w:t xml:space="preserve">главой </w:t>
      </w:r>
      <w:r w:rsidRPr="005139AD">
        <w:rPr>
          <w:rFonts w:ascii="Times New Roman" w:hAnsi="Times New Roman"/>
          <w:sz w:val="28"/>
          <w:szCs w:val="28"/>
        </w:rPr>
        <w:t>Администрации по рассмотрению вопросов предоставления муниципальной услуги;</w:t>
      </w:r>
    </w:p>
    <w:p w:rsidR="00C7474F" w:rsidRPr="005139AD" w:rsidRDefault="00C7474F" w:rsidP="00C74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39AD">
        <w:rPr>
          <w:rFonts w:ascii="Times New Roman" w:hAnsi="Times New Roman"/>
          <w:sz w:val="28"/>
          <w:szCs w:val="28"/>
        </w:rPr>
        <w:t xml:space="preserve"> представляет согласованный проект мотивированного отказа в предоставлении муниципальной услуги на рассмотрение и подпись </w:t>
      </w:r>
      <w:r w:rsidR="005139AD" w:rsidRPr="005139AD">
        <w:rPr>
          <w:rFonts w:ascii="Times New Roman" w:hAnsi="Times New Roman"/>
          <w:sz w:val="28"/>
          <w:szCs w:val="28"/>
        </w:rPr>
        <w:t>первому заместителю главы Администрации по строительству и развитию инфраструктуры городского округа.</w:t>
      </w:r>
      <w:r w:rsidRPr="005139AD">
        <w:rPr>
          <w:rFonts w:ascii="Times New Roman" w:hAnsi="Times New Roman"/>
          <w:sz w:val="28"/>
          <w:szCs w:val="28"/>
        </w:rPr>
        <w:t xml:space="preserve"> </w:t>
      </w:r>
    </w:p>
    <w:p w:rsidR="00C7474F" w:rsidRPr="005139AD" w:rsidRDefault="00C7474F" w:rsidP="00C7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  <w:r w:rsidRPr="005139AD">
        <w:rPr>
          <w:rFonts w:ascii="Times New Roman" w:hAnsi="Times New Roman"/>
          <w:sz w:val="28"/>
          <w:szCs w:val="28"/>
        </w:rPr>
        <w:t>Должностное лицо, ответственное за предоставление муниципальной услуги, передает подписанный мотивированный отказ в предоставлении муниципальной услуги должностному лицу, ответственному за регистрацию исходящей корреспонденции.</w:t>
      </w:r>
    </w:p>
    <w:p w:rsidR="00C7474F" w:rsidRPr="005139AD" w:rsidRDefault="00C7474F" w:rsidP="00C7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39AD">
        <w:rPr>
          <w:rFonts w:ascii="Times New Roman" w:hAnsi="Times New Roman"/>
          <w:sz w:val="28"/>
          <w:szCs w:val="28"/>
        </w:rPr>
        <w:t>Должностное лицо, ответственное за регистрацию исходящей корреспонденции, в течение одного рабочего дня регистрирует уведомление об отказе в предоставлении муниципальной услуги и направляет его Заявителю способом, указанным в заявлении о предоставлении муниципальной услуги.</w:t>
      </w:r>
    </w:p>
    <w:p w:rsidR="00C7474F" w:rsidRPr="005139AD" w:rsidRDefault="00C7474F" w:rsidP="00C7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39AD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</w:t>
      </w:r>
      <w:r w:rsidRPr="005139AD">
        <w:rPr>
          <w:rFonts w:ascii="Times New Roman" w:hAnsi="Times New Roman"/>
          <w:bCs/>
          <w:sz w:val="28"/>
          <w:szCs w:val="28"/>
        </w:rPr>
        <w:t>проведенная должностным лицом, ответственным за предоставление муниципальной услуги, проверка документов</w:t>
      </w:r>
      <w:r w:rsidRPr="005139AD">
        <w:rPr>
          <w:rFonts w:ascii="Times New Roman" w:hAnsi="Times New Roman"/>
          <w:sz w:val="28"/>
          <w:szCs w:val="28"/>
        </w:rPr>
        <w:t>.</w:t>
      </w:r>
    </w:p>
    <w:p w:rsidR="00C7474F" w:rsidRPr="005139AD" w:rsidRDefault="00C7474F" w:rsidP="00C7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39AD">
        <w:rPr>
          <w:rFonts w:ascii="Times New Roman" w:hAnsi="Times New Roman"/>
          <w:sz w:val="28"/>
          <w:szCs w:val="28"/>
        </w:rPr>
        <w:t xml:space="preserve">Способом фиксации результата выполнения административной процедуры является подписание </w:t>
      </w:r>
      <w:r w:rsidR="005139AD" w:rsidRPr="005139AD">
        <w:rPr>
          <w:rFonts w:ascii="Times New Roman" w:hAnsi="Times New Roman"/>
          <w:sz w:val="28"/>
          <w:szCs w:val="28"/>
        </w:rPr>
        <w:t xml:space="preserve">первым заместителем главы Администрации по строительству и развитию инфраструктуры городского округа  </w:t>
      </w:r>
      <w:r w:rsidRPr="005139AD">
        <w:rPr>
          <w:rFonts w:ascii="Times New Roman" w:hAnsi="Times New Roman"/>
          <w:sz w:val="28"/>
          <w:szCs w:val="28"/>
        </w:rPr>
        <w:t xml:space="preserve">мотивированного отказа в предоставлении муниципальной услуги, либо формирование должностным лицом, ответственным за предоставление муниципальной услуги, пакета документов для подготовки предложения </w:t>
      </w:r>
      <w:r w:rsidRPr="005139AD">
        <w:rPr>
          <w:rFonts w:ascii="Times New Roman" w:hAnsi="Times New Roman"/>
          <w:sz w:val="28"/>
          <w:szCs w:val="28"/>
        </w:rPr>
        <w:lastRenderedPageBreak/>
        <w:t>Заявителю о заключении договора купли-продажи с приложением проектов договоров.</w:t>
      </w:r>
    </w:p>
    <w:p w:rsidR="00C7474F" w:rsidRPr="005139AD" w:rsidRDefault="00C7474F" w:rsidP="00C7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39AD">
        <w:rPr>
          <w:rFonts w:ascii="Times New Roman" w:hAnsi="Times New Roman"/>
          <w:sz w:val="28"/>
          <w:szCs w:val="28"/>
        </w:rPr>
        <w:t xml:space="preserve">Срок исполнения административной процедуры не превышает двадцати семи календарных дней. </w:t>
      </w:r>
    </w:p>
    <w:p w:rsidR="0034365B" w:rsidRPr="00773E48" w:rsidRDefault="0034365B" w:rsidP="00343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139AD" w:rsidRPr="00605542" w:rsidRDefault="005139AD" w:rsidP="00513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05542">
        <w:rPr>
          <w:rFonts w:ascii="Times New Roman" w:hAnsi="Times New Roman"/>
          <w:b/>
          <w:sz w:val="28"/>
          <w:szCs w:val="28"/>
        </w:rPr>
        <w:t>Подготовка предложения Заявителю о заключении договора купли-продажи арендуемого муниципального имущества с приложением проектов договоров купли-продажи арендуемого имущества</w:t>
      </w:r>
    </w:p>
    <w:p w:rsidR="005139AD" w:rsidRPr="00605542" w:rsidRDefault="005139AD" w:rsidP="00513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>3.4. Основаниями для начала административной процедуры являются:</w:t>
      </w:r>
    </w:p>
    <w:p w:rsidR="005139AD" w:rsidRPr="00605542" w:rsidRDefault="005139AD" w:rsidP="00513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 xml:space="preserve"> 1) сформированный в соответствии с пунктами 2.8 и 2.9 Административного регламента пакет документов;</w:t>
      </w:r>
    </w:p>
    <w:p w:rsidR="005139AD" w:rsidRPr="00605542" w:rsidRDefault="005139AD" w:rsidP="00513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 xml:space="preserve"> 2) заключенный договор на проведение оценки рыночной стоимости арендуемого имущества в порядке, установленном Федеральным </w:t>
      </w:r>
      <w:hyperlink r:id="rId21" w:history="1">
        <w:r w:rsidRPr="00605542">
          <w:rPr>
            <w:rFonts w:ascii="Times New Roman" w:hAnsi="Times New Roman"/>
            <w:sz w:val="28"/>
            <w:szCs w:val="28"/>
          </w:rPr>
          <w:t>законом</w:t>
        </w:r>
      </w:hyperlink>
      <w:r w:rsidRPr="006055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29 июля 1998 года № 135-ФЗ «</w:t>
      </w:r>
      <w:r w:rsidRPr="00605542">
        <w:rPr>
          <w:rFonts w:ascii="Times New Roman" w:hAnsi="Times New Roman"/>
          <w:sz w:val="28"/>
          <w:szCs w:val="28"/>
        </w:rPr>
        <w:t>Об оценочной деятельности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05542">
        <w:rPr>
          <w:rFonts w:ascii="Times New Roman" w:hAnsi="Times New Roman"/>
          <w:sz w:val="28"/>
          <w:szCs w:val="28"/>
        </w:rPr>
        <w:t>;</w:t>
      </w:r>
    </w:p>
    <w:p w:rsidR="005139AD" w:rsidRPr="00605542" w:rsidRDefault="005139AD" w:rsidP="00513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>3) принятое Администрацией</w:t>
      </w:r>
      <w:r>
        <w:rPr>
          <w:rFonts w:ascii="Times New Roman" w:hAnsi="Times New Roman"/>
          <w:sz w:val="28"/>
          <w:szCs w:val="28"/>
        </w:rPr>
        <w:t xml:space="preserve"> постановление</w:t>
      </w:r>
      <w:r w:rsidRPr="00605542">
        <w:rPr>
          <w:rFonts w:ascii="Times New Roman" w:hAnsi="Times New Roman"/>
          <w:sz w:val="28"/>
          <w:szCs w:val="28"/>
        </w:rPr>
        <w:t xml:space="preserve"> об условиях приватизации арендуемого муниципального имущества.</w:t>
      </w:r>
    </w:p>
    <w:p w:rsidR="005139AD" w:rsidRPr="00605542" w:rsidRDefault="005139AD" w:rsidP="00513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 xml:space="preserve">Заключение муниципального контракта на оказание муниципальных услуг по оценке рыночной стоимости арендуемого муниципального имущества осуществляется в срок, не превышающий шестидесяти дней со дня приема заявления и документов. </w:t>
      </w:r>
    </w:p>
    <w:p w:rsidR="005139AD" w:rsidRPr="00605542" w:rsidRDefault="005139AD" w:rsidP="00513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>Условия приватизации арендуемого муниципального имущества</w:t>
      </w:r>
      <w:r w:rsidRPr="00605542" w:rsidDel="00D72285">
        <w:rPr>
          <w:rFonts w:ascii="Times New Roman" w:hAnsi="Times New Roman"/>
          <w:sz w:val="28"/>
          <w:szCs w:val="28"/>
        </w:rPr>
        <w:t xml:space="preserve"> </w:t>
      </w:r>
      <w:r w:rsidRPr="00605542">
        <w:rPr>
          <w:rFonts w:ascii="Times New Roman" w:hAnsi="Times New Roman"/>
          <w:sz w:val="28"/>
          <w:szCs w:val="28"/>
        </w:rPr>
        <w:t>утверждаются постановлением Администрации в срок, не превышающий четырнадцати дней с даты принятия отчета об оценке рыночной стоимости арендуемого муниципального имущества.</w:t>
      </w:r>
    </w:p>
    <w:p w:rsidR="005139AD" w:rsidRPr="00605542" w:rsidRDefault="005139AD" w:rsidP="00513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>В срок, не превышающий десять дней с даты принятия постановления Администрации  об условиях приватизации, должностное лицо, ответственное за предоставление муниципальной услуги, осуществляет подготовку предложения Заявителю о заключении договора купли-продажи с приложением проектов договоров купли-прода</w:t>
      </w:r>
      <w:r>
        <w:rPr>
          <w:rFonts w:ascii="Times New Roman" w:hAnsi="Times New Roman"/>
          <w:sz w:val="28"/>
          <w:szCs w:val="28"/>
        </w:rPr>
        <w:t>жи и направляет на согласование</w:t>
      </w:r>
      <w:r w:rsidRPr="00605542">
        <w:rPr>
          <w:rFonts w:ascii="Times New Roman" w:hAnsi="Times New Roman"/>
          <w:sz w:val="28"/>
          <w:szCs w:val="28"/>
        </w:rPr>
        <w:t xml:space="preserve"> должностным лицам, наделенным полномочиями </w:t>
      </w:r>
      <w:r w:rsidR="008B20A9">
        <w:rPr>
          <w:rFonts w:ascii="Times New Roman" w:hAnsi="Times New Roman"/>
          <w:sz w:val="28"/>
          <w:szCs w:val="28"/>
        </w:rPr>
        <w:t xml:space="preserve">главой </w:t>
      </w:r>
      <w:r w:rsidRPr="00605542">
        <w:rPr>
          <w:rFonts w:ascii="Times New Roman" w:hAnsi="Times New Roman"/>
          <w:sz w:val="28"/>
          <w:szCs w:val="28"/>
        </w:rPr>
        <w:t>Админис</w:t>
      </w:r>
      <w:r w:rsidR="008B20A9">
        <w:rPr>
          <w:rFonts w:ascii="Times New Roman" w:hAnsi="Times New Roman"/>
          <w:sz w:val="28"/>
          <w:szCs w:val="28"/>
        </w:rPr>
        <w:t xml:space="preserve">трации </w:t>
      </w:r>
      <w:r w:rsidRPr="00605542">
        <w:rPr>
          <w:rFonts w:ascii="Times New Roman" w:hAnsi="Times New Roman"/>
          <w:sz w:val="28"/>
          <w:szCs w:val="28"/>
        </w:rPr>
        <w:t>по рассмотрению вопросов предоставления муниципальной услуги.</w:t>
      </w:r>
    </w:p>
    <w:p w:rsidR="005139AD" w:rsidRPr="00605542" w:rsidRDefault="005139AD" w:rsidP="00513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 xml:space="preserve">Проекты договоров купли-продажи арендуемого муниципального имущества подготавливаются </w:t>
      </w:r>
      <w:r w:rsidR="008B20A9">
        <w:rPr>
          <w:rFonts w:ascii="Times New Roman" w:hAnsi="Times New Roman"/>
          <w:sz w:val="28"/>
          <w:szCs w:val="28"/>
        </w:rPr>
        <w:t xml:space="preserve">Комитетом </w:t>
      </w:r>
      <w:r w:rsidRPr="00605542">
        <w:rPr>
          <w:rFonts w:ascii="Times New Roman" w:hAnsi="Times New Roman"/>
          <w:sz w:val="28"/>
          <w:szCs w:val="28"/>
        </w:rPr>
        <w:t>в двух вариантах, предусматривающих порядок оплаты стоимости имущества единовременно или в рассрочку.</w:t>
      </w:r>
    </w:p>
    <w:p w:rsidR="005139AD" w:rsidRPr="00ED78BC" w:rsidRDefault="005139AD" w:rsidP="00513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D78BC">
        <w:rPr>
          <w:rFonts w:ascii="Times New Roman" w:hAnsi="Times New Roman"/>
          <w:color w:val="FF0000"/>
          <w:sz w:val="28"/>
          <w:szCs w:val="28"/>
        </w:rPr>
        <w:t xml:space="preserve">Согласованное предложение Заявителю о заключении договора купли-продажи с приложением проектов договоров рассматривает и подписывает </w:t>
      </w:r>
      <w:r w:rsidR="00ED78BC" w:rsidRPr="00ED78BC">
        <w:rPr>
          <w:rFonts w:ascii="Times New Roman" w:hAnsi="Times New Roman"/>
          <w:color w:val="FF0000"/>
          <w:sz w:val="28"/>
          <w:szCs w:val="28"/>
        </w:rPr>
        <w:t>первый заместитель главы Администрации по строительству и развитию инфраструктуры городского округа.</w:t>
      </w:r>
    </w:p>
    <w:p w:rsidR="005139AD" w:rsidRPr="00605542" w:rsidRDefault="005139AD" w:rsidP="00513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>Проекты договоров купли-продажи арендуемого муниципального имущества должны содержать следующие сведения:</w:t>
      </w:r>
    </w:p>
    <w:p w:rsidR="005139AD" w:rsidRPr="00605542" w:rsidRDefault="008B20A9" w:rsidP="00513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Администрации</w:t>
      </w:r>
      <w:r w:rsidR="005139AD" w:rsidRPr="00605542">
        <w:rPr>
          <w:rFonts w:ascii="Times New Roman" w:hAnsi="Times New Roman"/>
          <w:sz w:val="28"/>
          <w:szCs w:val="28"/>
        </w:rPr>
        <w:t>;</w:t>
      </w:r>
    </w:p>
    <w:p w:rsidR="005139AD" w:rsidRPr="00605542" w:rsidRDefault="005139AD" w:rsidP="00513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>фамилию, имя, отчество (последнее - при наличии) Заявителя (представителя Заявителя со ссылкой на доверенность);</w:t>
      </w:r>
    </w:p>
    <w:p w:rsidR="005139AD" w:rsidRPr="00605542" w:rsidRDefault="005139AD" w:rsidP="00513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lastRenderedPageBreak/>
        <w:t>предмет договора купли-продажи;</w:t>
      </w:r>
    </w:p>
    <w:p w:rsidR="005139AD" w:rsidRPr="00605542" w:rsidRDefault="005139AD" w:rsidP="00513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>условия сделки;</w:t>
      </w:r>
    </w:p>
    <w:p w:rsidR="005139AD" w:rsidRPr="00605542" w:rsidRDefault="005139AD" w:rsidP="00513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>права и обязательства, ответственность сторон;</w:t>
      </w:r>
    </w:p>
    <w:p w:rsidR="005139AD" w:rsidRPr="00605542" w:rsidRDefault="005139AD" w:rsidP="00513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>реквизиты сторон;</w:t>
      </w:r>
    </w:p>
    <w:p w:rsidR="005139AD" w:rsidRPr="00605542" w:rsidRDefault="005139AD" w:rsidP="00513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>подписи (печать при наличии) сторон.</w:t>
      </w:r>
    </w:p>
    <w:p w:rsidR="005139AD" w:rsidRPr="00605542" w:rsidRDefault="005139AD" w:rsidP="00513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>Должностное лицо, ответственное за регистрацию исходящей корреспонденции, в течение одного рабочего дня обеспечивает регистрацию подписанного предложения Заявителю о заключении договора купли-продажи с приложением проектов договоров.</w:t>
      </w:r>
    </w:p>
    <w:p w:rsidR="005139AD" w:rsidRPr="00605542" w:rsidRDefault="005139AD" w:rsidP="00513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>Результатом административной процедуры является подписание предложения Заявителю о заключении договора купли-продажи с приложением проектов договоров.</w:t>
      </w:r>
    </w:p>
    <w:p w:rsidR="005139AD" w:rsidRPr="00605542" w:rsidRDefault="005139AD" w:rsidP="00513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>Способом фиксации результата выполнения административной процедуры является подписанное и зарегистрированное предложение Заявителю о заключении договора купли-продажи с приложением проектов договоров.</w:t>
      </w:r>
    </w:p>
    <w:p w:rsidR="005139AD" w:rsidRPr="00605542" w:rsidRDefault="005139AD" w:rsidP="00513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>Срок исполнения административной процедуры не превышает пятидесяти четырех календарных дней.</w:t>
      </w:r>
    </w:p>
    <w:p w:rsidR="0034365B" w:rsidRPr="00773E48" w:rsidRDefault="0034365B" w:rsidP="00343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4DE2" w:rsidRPr="00605542" w:rsidRDefault="00B34DE2" w:rsidP="00B34D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05542">
        <w:rPr>
          <w:rFonts w:ascii="Times New Roman" w:hAnsi="Times New Roman"/>
          <w:b/>
          <w:sz w:val="28"/>
          <w:szCs w:val="28"/>
        </w:rPr>
        <w:t>Выдача Заявителю предложения о заключении договора купли-продажи с приложением проектов договоров</w:t>
      </w:r>
    </w:p>
    <w:p w:rsidR="00B34DE2" w:rsidRPr="00605542" w:rsidRDefault="00B34DE2" w:rsidP="00B34D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b/>
          <w:sz w:val="28"/>
          <w:szCs w:val="28"/>
        </w:rPr>
        <w:t xml:space="preserve">       </w:t>
      </w:r>
      <w:r w:rsidRPr="00605542">
        <w:rPr>
          <w:rFonts w:ascii="Times New Roman" w:hAnsi="Times New Roman"/>
          <w:sz w:val="28"/>
          <w:szCs w:val="28"/>
        </w:rPr>
        <w:t>3.5. Основанием для начала административной процедуры является</w:t>
      </w:r>
      <w:r w:rsidRPr="00605542">
        <w:rPr>
          <w:rFonts w:ascii="Times New Roman" w:hAnsi="Times New Roman"/>
          <w:sz w:val="28"/>
        </w:rPr>
        <w:t xml:space="preserve"> подписанное и </w:t>
      </w:r>
      <w:r w:rsidRPr="00605542">
        <w:rPr>
          <w:rFonts w:ascii="Times New Roman" w:hAnsi="Times New Roman"/>
          <w:sz w:val="28"/>
          <w:szCs w:val="28"/>
        </w:rPr>
        <w:t xml:space="preserve">зарегистрированное предложение Заявителю о заключении договора купли-продажи с приложением проектов договоров </w:t>
      </w:r>
      <w:r w:rsidRPr="00605542">
        <w:rPr>
          <w:rFonts w:ascii="Times New Roman" w:hAnsi="Times New Roman"/>
          <w:sz w:val="28"/>
        </w:rPr>
        <w:t>в письменной форме на бумажном носителе.</w:t>
      </w:r>
    </w:p>
    <w:p w:rsidR="00B34DE2" w:rsidRPr="00605542" w:rsidRDefault="00B34DE2" w:rsidP="00B34D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05542">
        <w:rPr>
          <w:rFonts w:ascii="Times New Roman" w:hAnsi="Times New Roman"/>
          <w:sz w:val="28"/>
          <w:szCs w:val="28"/>
        </w:rPr>
        <w:t>Заявитель либо РГАУ МФЦ в срок, не превышающий восьмидесяти четырех календарных дней со дня подачи документов Заявителем на предоставление муниципальной услуги уведомляется должностным лицом, ответственным за предоставление муниципальной услуги, о дате, времени и месте выдачи документов.</w:t>
      </w:r>
      <w:r w:rsidRPr="00605542">
        <w:rPr>
          <w:rFonts w:ascii="Times New Roman" w:hAnsi="Times New Roman"/>
          <w:sz w:val="28"/>
        </w:rPr>
        <w:t xml:space="preserve">  </w:t>
      </w:r>
    </w:p>
    <w:p w:rsidR="00B34DE2" w:rsidRPr="00605542" w:rsidRDefault="00B34DE2" w:rsidP="00B34D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05542">
        <w:rPr>
          <w:rFonts w:ascii="Times New Roman" w:hAnsi="Times New Roman"/>
          <w:sz w:val="28"/>
        </w:rPr>
        <w:t>В случае неявки Заявителя в указанный срок (или невозможности личной явки), должностное лицо ответственное за предоставление муниципальной услуги, в течение одного рабочего дня осуществляет действия для отправки документов Заявителю почтовым отправлением с уведомлением о вручении.</w:t>
      </w:r>
    </w:p>
    <w:p w:rsidR="00B34DE2" w:rsidRPr="00605542" w:rsidRDefault="00B34DE2" w:rsidP="00B34D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05542">
        <w:rPr>
          <w:rFonts w:ascii="Times New Roman" w:hAnsi="Times New Roman"/>
          <w:sz w:val="28"/>
        </w:rPr>
        <w:t xml:space="preserve">В случае выдачи предложения </w:t>
      </w:r>
      <w:r w:rsidRPr="00605542">
        <w:rPr>
          <w:rFonts w:ascii="Times New Roman" w:hAnsi="Times New Roman"/>
          <w:sz w:val="28"/>
          <w:szCs w:val="28"/>
        </w:rPr>
        <w:t>Заявителю о заключении договора купли-продажи с приложением проектов договоров</w:t>
      </w:r>
      <w:r w:rsidRPr="00605542" w:rsidDel="00125A1A">
        <w:rPr>
          <w:rFonts w:ascii="Times New Roman" w:hAnsi="Times New Roman"/>
          <w:b/>
          <w:sz w:val="28"/>
          <w:szCs w:val="28"/>
        </w:rPr>
        <w:t xml:space="preserve"> </w:t>
      </w:r>
      <w:r w:rsidRPr="00605542">
        <w:rPr>
          <w:rFonts w:ascii="Times New Roman" w:hAnsi="Times New Roman"/>
          <w:sz w:val="28"/>
        </w:rPr>
        <w:t>через РГАУ МФЦ:</w:t>
      </w:r>
    </w:p>
    <w:p w:rsidR="00B34DE2" w:rsidRPr="00605542" w:rsidRDefault="00B34DE2" w:rsidP="00B34D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05542">
        <w:rPr>
          <w:rFonts w:ascii="Times New Roman" w:hAnsi="Times New Roman"/>
          <w:sz w:val="28"/>
        </w:rPr>
        <w:t>РГАУ МФЦ направляет курьера в срок не позднее следующего рабочего дня с момента уведомления;</w:t>
      </w:r>
    </w:p>
    <w:p w:rsidR="00B34DE2" w:rsidRPr="00605542" w:rsidRDefault="00B34DE2" w:rsidP="00B34D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05542">
        <w:rPr>
          <w:rFonts w:ascii="Times New Roman" w:hAnsi="Times New Roman"/>
          <w:sz w:val="28"/>
        </w:rPr>
        <w:t>получает документы по описи приема-передачи документов;</w:t>
      </w:r>
    </w:p>
    <w:p w:rsidR="00B34DE2" w:rsidRPr="00605542" w:rsidRDefault="00B34DE2" w:rsidP="00B34DE2">
      <w:pPr>
        <w:pStyle w:val="af1"/>
        <w:ind w:firstLine="709"/>
        <w:jc w:val="both"/>
        <w:rPr>
          <w:rFonts w:ascii="Times New Roman" w:hAnsi="Times New Roman"/>
          <w:sz w:val="28"/>
        </w:rPr>
      </w:pPr>
      <w:r w:rsidRPr="00605542">
        <w:rPr>
          <w:rFonts w:ascii="Times New Roman" w:hAnsi="Times New Roman"/>
          <w:sz w:val="28"/>
        </w:rPr>
        <w:t xml:space="preserve">осуществляет передачу </w:t>
      </w:r>
      <w:r w:rsidRPr="00605542">
        <w:rPr>
          <w:rFonts w:ascii="Times New Roman" w:hAnsi="Times New Roman"/>
          <w:sz w:val="28"/>
          <w:szCs w:val="28"/>
        </w:rPr>
        <w:t>предложения и проектов договоров купли-продажи арендуемого муниципального имущества</w:t>
      </w:r>
      <w:r w:rsidRPr="00605542" w:rsidDel="00125A1A">
        <w:rPr>
          <w:rFonts w:ascii="Times New Roman" w:hAnsi="Times New Roman"/>
          <w:b/>
          <w:sz w:val="28"/>
          <w:szCs w:val="28"/>
        </w:rPr>
        <w:t xml:space="preserve"> </w:t>
      </w:r>
      <w:r w:rsidRPr="00605542">
        <w:rPr>
          <w:rFonts w:ascii="Times New Roman" w:hAnsi="Times New Roman"/>
          <w:sz w:val="28"/>
        </w:rPr>
        <w:t>Заявителю.</w:t>
      </w:r>
    </w:p>
    <w:p w:rsidR="00B34DE2" w:rsidRPr="00605542" w:rsidRDefault="00B34DE2" w:rsidP="00B34DE2">
      <w:pPr>
        <w:pStyle w:val="af1"/>
        <w:ind w:firstLine="709"/>
        <w:jc w:val="both"/>
        <w:rPr>
          <w:rFonts w:ascii="Times New Roman" w:hAnsi="Times New Roman"/>
          <w:sz w:val="28"/>
        </w:rPr>
      </w:pPr>
      <w:r w:rsidRPr="00605542">
        <w:rPr>
          <w:rFonts w:ascii="Times New Roman" w:hAnsi="Times New Roman"/>
          <w:sz w:val="28"/>
          <w:szCs w:val="28"/>
        </w:rPr>
        <w:t xml:space="preserve">Предложение о заключении договора купли-продажи с приложением проектов договоров </w:t>
      </w:r>
      <w:r w:rsidRPr="00605542">
        <w:rPr>
          <w:rFonts w:ascii="Times New Roman" w:hAnsi="Times New Roman"/>
          <w:sz w:val="28"/>
        </w:rPr>
        <w:t>представляются Заявителю (его представителю) непосредственно на бумажном носителе при предъявлении:</w:t>
      </w:r>
    </w:p>
    <w:p w:rsidR="00B34DE2" w:rsidRPr="00605542" w:rsidRDefault="00B34DE2" w:rsidP="00B34DE2">
      <w:pPr>
        <w:pStyle w:val="af1"/>
        <w:ind w:firstLine="709"/>
        <w:jc w:val="both"/>
        <w:rPr>
          <w:rFonts w:ascii="Times New Roman" w:hAnsi="Times New Roman"/>
          <w:sz w:val="28"/>
        </w:rPr>
      </w:pPr>
      <w:r w:rsidRPr="00605542">
        <w:rPr>
          <w:rFonts w:ascii="Times New Roman" w:hAnsi="Times New Roman"/>
          <w:sz w:val="28"/>
        </w:rPr>
        <w:lastRenderedPageBreak/>
        <w:t>1) физическим лицом - Заявителем - документа, удостоверяющего его личность;</w:t>
      </w:r>
    </w:p>
    <w:p w:rsidR="00B34DE2" w:rsidRPr="00605542" w:rsidRDefault="00B34DE2" w:rsidP="00B34DE2">
      <w:pPr>
        <w:pStyle w:val="af1"/>
        <w:ind w:firstLine="709"/>
        <w:jc w:val="both"/>
        <w:rPr>
          <w:rFonts w:ascii="Times New Roman" w:hAnsi="Times New Roman"/>
          <w:sz w:val="28"/>
        </w:rPr>
      </w:pPr>
      <w:r w:rsidRPr="00605542">
        <w:rPr>
          <w:rFonts w:ascii="Times New Roman" w:hAnsi="Times New Roman"/>
          <w:sz w:val="28"/>
        </w:rPr>
        <w:t>2) физическим лицом - уполномоченным представителем Заявителя - документа, удостоверяющего личность, и документа, подтверждающего соответствующие полномочия.</w:t>
      </w:r>
    </w:p>
    <w:p w:rsidR="00B34DE2" w:rsidRPr="00605542" w:rsidRDefault="00B34DE2" w:rsidP="00B34DE2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>Документы, предоставленные Заявителем для предоставления муниципальной услуги, формируют</w:t>
      </w:r>
      <w:r>
        <w:rPr>
          <w:rFonts w:ascii="Times New Roman" w:hAnsi="Times New Roman"/>
          <w:sz w:val="28"/>
          <w:szCs w:val="28"/>
        </w:rPr>
        <w:t xml:space="preserve">ся в отдельные дела, хранятся в </w:t>
      </w:r>
      <w:r w:rsidRPr="00605542">
        <w:rPr>
          <w:rFonts w:ascii="Times New Roman" w:hAnsi="Times New Roman"/>
          <w:sz w:val="28"/>
          <w:szCs w:val="28"/>
        </w:rPr>
        <w:t>установленном законодательством порядке.</w:t>
      </w:r>
    </w:p>
    <w:p w:rsidR="00B34DE2" w:rsidRPr="00605542" w:rsidRDefault="00B34DE2" w:rsidP="00B34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>Результатом административной процедуры является передача предложения и проектов договоров купли-продажи арендуемого муниципального имущества</w:t>
      </w:r>
      <w:r w:rsidRPr="00605542" w:rsidDel="00125A1A">
        <w:rPr>
          <w:rFonts w:ascii="Times New Roman" w:hAnsi="Times New Roman"/>
          <w:b/>
          <w:sz w:val="28"/>
          <w:szCs w:val="28"/>
        </w:rPr>
        <w:t xml:space="preserve"> </w:t>
      </w:r>
      <w:r w:rsidRPr="00605542">
        <w:rPr>
          <w:rFonts w:ascii="Times New Roman" w:hAnsi="Times New Roman"/>
          <w:sz w:val="28"/>
          <w:szCs w:val="28"/>
        </w:rPr>
        <w:t xml:space="preserve"> Заявителю либо в РГАУ МФЦ.</w:t>
      </w:r>
    </w:p>
    <w:p w:rsidR="00B34DE2" w:rsidRPr="00605542" w:rsidRDefault="00B34DE2" w:rsidP="00B34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>Способом фиксации результата выполнения административной процедуры является отметка о направлении Заявителю либо получении Заявителем предложения и проектов договоров купли-продажи арендуемого муниципального имущества.</w:t>
      </w:r>
    </w:p>
    <w:p w:rsidR="00B34DE2" w:rsidRPr="00605542" w:rsidRDefault="00B34DE2" w:rsidP="00B34DE2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05542">
        <w:rPr>
          <w:rFonts w:ascii="Times New Roman" w:hAnsi="Times New Roman"/>
          <w:sz w:val="28"/>
          <w:szCs w:val="28"/>
        </w:rPr>
        <w:t>Срок исполнения административной процедуры не превышает двух рабочих дней.</w:t>
      </w:r>
    </w:p>
    <w:p w:rsidR="00B34DE2" w:rsidRDefault="00B34DE2" w:rsidP="00B34DE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F3976" w:rsidRPr="00773E48" w:rsidRDefault="00EF3976" w:rsidP="00EF397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773E48">
        <w:rPr>
          <w:rFonts w:ascii="Times New Roman" w:hAnsi="Times New Roman"/>
          <w:b/>
          <w:bCs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EF3976" w:rsidRPr="00C75266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266">
        <w:rPr>
          <w:rFonts w:ascii="Times New Roman" w:hAnsi="Times New Roman"/>
          <w:sz w:val="28"/>
          <w:szCs w:val="28"/>
        </w:rPr>
        <w:t>3.6. В случае выявления опечаток и ошибок Заявитель впр</w:t>
      </w:r>
      <w:r>
        <w:rPr>
          <w:rFonts w:ascii="Times New Roman" w:hAnsi="Times New Roman"/>
          <w:sz w:val="28"/>
          <w:szCs w:val="28"/>
        </w:rPr>
        <w:t>аве обратиться в Администрацию</w:t>
      </w:r>
      <w:r w:rsidRPr="00C75266">
        <w:rPr>
          <w:rFonts w:ascii="Times New Roman" w:hAnsi="Times New Roman"/>
          <w:sz w:val="28"/>
          <w:szCs w:val="28"/>
        </w:rPr>
        <w:t xml:space="preserve"> с заявлением об исправлении допущенных опечаток по форме согласно приложению </w:t>
      </w:r>
      <w:r w:rsidRPr="00D54921">
        <w:rPr>
          <w:rFonts w:ascii="Times New Roman" w:hAnsi="Times New Roman"/>
          <w:sz w:val="28"/>
          <w:szCs w:val="28"/>
        </w:rPr>
        <w:t xml:space="preserve">№ 4 </w:t>
      </w:r>
      <w:r w:rsidRPr="00C75266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EF3976" w:rsidRPr="00C75266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266">
        <w:rPr>
          <w:rFonts w:ascii="Times New Roman" w:hAnsi="Times New Roman"/>
          <w:sz w:val="28"/>
          <w:szCs w:val="28"/>
        </w:rPr>
        <w:t>В заявлении об исправлении опечаток и ошибок в обязательном порядке указываются:</w:t>
      </w:r>
    </w:p>
    <w:p w:rsidR="00EF3976" w:rsidRPr="00EB0E18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E18">
        <w:rPr>
          <w:rFonts w:ascii="Times New Roman" w:hAnsi="Times New Roman"/>
          <w:sz w:val="28"/>
          <w:szCs w:val="28"/>
        </w:rPr>
        <w:t>1) наименование Администрации, в который подается заявление об исправление опечаток;</w:t>
      </w:r>
    </w:p>
    <w:p w:rsidR="00EF3976" w:rsidRPr="00C75266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266">
        <w:rPr>
          <w:rFonts w:ascii="Times New Roman" w:hAnsi="Times New Roman"/>
          <w:sz w:val="28"/>
          <w:szCs w:val="28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EF3976" w:rsidRPr="00C75266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266">
        <w:rPr>
          <w:rFonts w:ascii="Times New Roman" w:hAnsi="Times New Roman"/>
          <w:sz w:val="28"/>
          <w:szCs w:val="28"/>
        </w:rPr>
        <w:t>3) 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EF3976" w:rsidRPr="00C75266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266">
        <w:rPr>
          <w:rFonts w:ascii="Times New Roman" w:hAnsi="Times New Roman"/>
          <w:sz w:val="28"/>
          <w:szCs w:val="28"/>
        </w:rPr>
        <w:t>4) для индивидуальных предпринимателей - фамилия, имя, отчество (</w:t>
      </w:r>
      <w:r>
        <w:rPr>
          <w:rFonts w:ascii="Times New Roman" w:hAnsi="Times New Roman"/>
          <w:sz w:val="28"/>
          <w:szCs w:val="28"/>
        </w:rPr>
        <w:t xml:space="preserve">последнее - </w:t>
      </w:r>
      <w:r w:rsidRPr="00C75266">
        <w:rPr>
          <w:rFonts w:ascii="Times New Roman" w:hAnsi="Times New Roman"/>
          <w:sz w:val="28"/>
          <w:szCs w:val="28"/>
        </w:rPr>
        <w:t>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EF3976" w:rsidRPr="00C75266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266">
        <w:rPr>
          <w:rFonts w:ascii="Times New Roman" w:hAnsi="Times New Roman"/>
          <w:sz w:val="28"/>
          <w:szCs w:val="28"/>
        </w:rPr>
        <w:t>5) для физических лиц – фамилия, имя, отчество (</w:t>
      </w:r>
      <w:r>
        <w:rPr>
          <w:rFonts w:ascii="Times New Roman" w:hAnsi="Times New Roman"/>
          <w:sz w:val="28"/>
          <w:szCs w:val="28"/>
        </w:rPr>
        <w:t xml:space="preserve">последнее - </w:t>
      </w:r>
      <w:r w:rsidRPr="00C75266">
        <w:rPr>
          <w:rFonts w:ascii="Times New Roman" w:hAnsi="Times New Roman"/>
          <w:sz w:val="28"/>
          <w:szCs w:val="28"/>
        </w:rPr>
        <w:t>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:rsidR="00EF3976" w:rsidRPr="00C75266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266">
        <w:rPr>
          <w:rFonts w:ascii="Times New Roman" w:hAnsi="Times New Roman"/>
          <w:sz w:val="28"/>
          <w:szCs w:val="28"/>
        </w:rPr>
        <w:t xml:space="preserve">6) реквизиты документа (-ов), обосновывающих доводы Заявителя о наличии опечатки, а также содержащих правильные сведения. </w:t>
      </w:r>
    </w:p>
    <w:p w:rsidR="00EF3976" w:rsidRPr="00C75266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266">
        <w:rPr>
          <w:rFonts w:ascii="Times New Roman" w:hAnsi="Times New Roman"/>
          <w:sz w:val="28"/>
          <w:szCs w:val="28"/>
        </w:rPr>
        <w:lastRenderedPageBreak/>
        <w:t>3.6.1. К заявлению должен быть приложен оригинал документа, выданного по результатам предоставления муниципальной услуги.</w:t>
      </w:r>
    </w:p>
    <w:p w:rsidR="00EF3976" w:rsidRPr="00C75266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266">
        <w:rPr>
          <w:rFonts w:ascii="Times New Roman" w:hAnsi="Times New Roman"/>
          <w:sz w:val="28"/>
          <w:szCs w:val="28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EF3976" w:rsidRPr="00C75266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266">
        <w:rPr>
          <w:rFonts w:ascii="Times New Roman" w:hAnsi="Times New Roman"/>
          <w:sz w:val="28"/>
          <w:szCs w:val="28"/>
        </w:rPr>
        <w:t>3.6.2. Заявление об исправлении опечаток и ошибок представляются следующими способами:</w:t>
      </w:r>
    </w:p>
    <w:p w:rsidR="00EF3976" w:rsidRPr="00C75266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266">
        <w:rPr>
          <w:rFonts w:ascii="Times New Roman" w:hAnsi="Times New Roman"/>
          <w:sz w:val="28"/>
          <w:szCs w:val="28"/>
        </w:rPr>
        <w:sym w:font="Symbol" w:char="F02D"/>
      </w:r>
      <w:r w:rsidRPr="00C75266">
        <w:rPr>
          <w:rFonts w:ascii="Times New Roman" w:hAnsi="Times New Roman"/>
          <w:sz w:val="28"/>
          <w:szCs w:val="28"/>
        </w:rPr>
        <w:t xml:space="preserve"> лично в Администрацию;</w:t>
      </w:r>
    </w:p>
    <w:p w:rsidR="00EF3976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266">
        <w:rPr>
          <w:rFonts w:ascii="Times New Roman" w:hAnsi="Times New Roman"/>
          <w:sz w:val="28"/>
          <w:szCs w:val="28"/>
        </w:rPr>
        <w:sym w:font="Symbol" w:char="F02D"/>
      </w:r>
      <w:r w:rsidRPr="00C75266">
        <w:rPr>
          <w:rFonts w:ascii="Times New Roman" w:hAnsi="Times New Roman"/>
          <w:sz w:val="28"/>
          <w:szCs w:val="28"/>
        </w:rPr>
        <w:t xml:space="preserve"> почтовым отправлением;</w:t>
      </w:r>
    </w:p>
    <w:p w:rsidR="00EF3976" w:rsidRPr="008E69BD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28"/>
        </w:rPr>
      </w:pPr>
      <w:r w:rsidRPr="008E69BD">
        <w:rPr>
          <w:rFonts w:ascii="Times New Roman" w:hAnsi="Times New Roman"/>
          <w:sz w:val="28"/>
        </w:rPr>
        <w:t>– путем заполнения формы запроса через «Личный кабинет» РПГУ;</w:t>
      </w:r>
    </w:p>
    <w:p w:rsidR="00EF3976" w:rsidRPr="00C75266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266">
        <w:rPr>
          <w:rFonts w:ascii="Times New Roman" w:hAnsi="Times New Roman"/>
          <w:sz w:val="28"/>
          <w:szCs w:val="28"/>
        </w:rPr>
        <w:t xml:space="preserve">– в РГАУ МФЦ. </w:t>
      </w:r>
    </w:p>
    <w:p w:rsidR="00EF3976" w:rsidRPr="00655F5A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3.6.3</w:t>
      </w:r>
      <w:r w:rsidRPr="00C75266">
        <w:rPr>
          <w:rFonts w:ascii="Times New Roman" w:hAnsi="Times New Roman"/>
          <w:sz w:val="28"/>
          <w:szCs w:val="28"/>
        </w:rPr>
        <w:t xml:space="preserve">. </w:t>
      </w:r>
      <w:r w:rsidRPr="00655F5A">
        <w:rPr>
          <w:rFonts w:ascii="Times New Roman" w:hAnsi="Times New Roman"/>
          <w:sz w:val="28"/>
        </w:rPr>
        <w:t>Основаниями для отказа в приеме заявления об исправлении опечаток и ошибок являются:</w:t>
      </w:r>
    </w:p>
    <w:p w:rsidR="00EF3976" w:rsidRPr="00655F5A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5F5A">
        <w:rPr>
          <w:rFonts w:ascii="Times New Roman" w:hAnsi="Times New Roman"/>
          <w:sz w:val="28"/>
        </w:rPr>
        <w:t>1) представленные документы по составу и содержанию не соответствуют требованиям пунктов 3.</w:t>
      </w:r>
      <w:r>
        <w:rPr>
          <w:rFonts w:ascii="Times New Roman" w:hAnsi="Times New Roman"/>
          <w:sz w:val="28"/>
        </w:rPr>
        <w:t>6</w:t>
      </w:r>
      <w:r w:rsidRPr="00655F5A">
        <w:rPr>
          <w:rFonts w:ascii="Times New Roman" w:hAnsi="Times New Roman"/>
          <w:sz w:val="28"/>
        </w:rPr>
        <w:t xml:space="preserve"> и 3.6</w:t>
      </w:r>
      <w:r>
        <w:rPr>
          <w:rFonts w:ascii="Times New Roman" w:hAnsi="Times New Roman"/>
          <w:sz w:val="28"/>
        </w:rPr>
        <w:t>.1</w:t>
      </w:r>
      <w:r w:rsidRPr="00655F5A">
        <w:rPr>
          <w:rFonts w:ascii="Times New Roman" w:hAnsi="Times New Roman"/>
          <w:sz w:val="28"/>
        </w:rPr>
        <w:t xml:space="preserve"> Административного регламента;</w:t>
      </w:r>
    </w:p>
    <w:p w:rsidR="00EF3976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5F5A">
        <w:rPr>
          <w:rFonts w:ascii="Times New Roman" w:hAnsi="Times New Roman"/>
          <w:sz w:val="28"/>
        </w:rPr>
        <w:t>2) заявитель не является получателем муниципальной услуги.</w:t>
      </w:r>
    </w:p>
    <w:p w:rsidR="00EF3976" w:rsidRPr="004D6212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3.6.4. </w:t>
      </w:r>
      <w:r w:rsidRPr="004D6212">
        <w:rPr>
          <w:rFonts w:ascii="Times New Roman" w:hAnsi="Times New Roman"/>
          <w:sz w:val="28"/>
        </w:rPr>
        <w:t>Отказ в приеме заявления об исправлении опечаток и ошибок по иным основаниям не допускается.</w:t>
      </w:r>
    </w:p>
    <w:p w:rsidR="00EF3976" w:rsidRPr="004D6212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6212">
        <w:rPr>
          <w:rFonts w:ascii="Times New Roman" w:hAnsi="Times New Roman"/>
          <w:sz w:val="28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</w:t>
      </w:r>
      <w:r>
        <w:rPr>
          <w:rFonts w:ascii="Times New Roman" w:hAnsi="Times New Roman"/>
          <w:sz w:val="28"/>
        </w:rPr>
        <w:t>6.3</w:t>
      </w:r>
      <w:r w:rsidRPr="004D6212">
        <w:rPr>
          <w:rFonts w:ascii="Times New Roman" w:hAnsi="Times New Roman"/>
          <w:sz w:val="28"/>
        </w:rPr>
        <w:t xml:space="preserve"> Административного регламента.</w:t>
      </w:r>
    </w:p>
    <w:p w:rsidR="00EF3976" w:rsidRPr="00655F5A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75266">
        <w:rPr>
          <w:rFonts w:ascii="Times New Roman" w:hAnsi="Times New Roman"/>
          <w:sz w:val="28"/>
          <w:szCs w:val="28"/>
        </w:rPr>
        <w:t>3.6.</w:t>
      </w:r>
      <w:r>
        <w:rPr>
          <w:rFonts w:ascii="Times New Roman" w:hAnsi="Times New Roman"/>
          <w:sz w:val="28"/>
          <w:szCs w:val="28"/>
        </w:rPr>
        <w:t>5</w:t>
      </w:r>
      <w:r w:rsidRPr="00C75266">
        <w:rPr>
          <w:rFonts w:ascii="Times New Roman" w:hAnsi="Times New Roman"/>
          <w:sz w:val="28"/>
          <w:szCs w:val="28"/>
        </w:rPr>
        <w:t xml:space="preserve">. </w:t>
      </w:r>
      <w:r w:rsidRPr="00655F5A">
        <w:rPr>
          <w:rFonts w:ascii="Times New Roman" w:hAnsi="Times New Roman"/>
          <w:sz w:val="28"/>
        </w:rPr>
        <w:t>Основаниями для отказа в исправлении опечаток и ошибок являются:</w:t>
      </w:r>
    </w:p>
    <w:p w:rsidR="00EF3976" w:rsidRPr="00655F5A" w:rsidRDefault="00B41BB9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hyperlink r:id="rId22" w:history="1">
        <w:r w:rsidR="00EF3976" w:rsidRPr="00655F5A">
          <w:rPr>
            <w:rStyle w:val="frgu-content-accordeon"/>
            <w:rFonts w:ascii="Times New Roman" w:hAnsi="Times New Roman"/>
            <w:sz w:val="28"/>
          </w:rPr>
          <w:t xml:space="preserve">отсутствие несоответствий между содержанием документа, выданного по результатам предоставления муниципальной услуги, и содержанием документов, </w:t>
        </w:r>
      </w:hyperlink>
      <w:r w:rsidR="00EF3976" w:rsidRPr="00655F5A">
        <w:rPr>
          <w:rFonts w:ascii="Times New Roman" w:hAnsi="Times New Roman"/>
          <w:sz w:val="28"/>
        </w:rPr>
        <w:t>представленных заявителем самостоятельно и (или) по собственной инициативе, а также находящихся в распоряжении Администрации</w:t>
      </w:r>
      <w:r w:rsidR="00EF3976">
        <w:rPr>
          <w:rFonts w:ascii="Times New Roman" w:hAnsi="Times New Roman"/>
          <w:sz w:val="28"/>
        </w:rPr>
        <w:t xml:space="preserve">, </w:t>
      </w:r>
      <w:r w:rsidR="00EF3976" w:rsidRPr="00655F5A">
        <w:rPr>
          <w:rFonts w:ascii="Times New Roman" w:hAnsi="Times New Roman"/>
          <w:sz w:val="28"/>
        </w:rPr>
        <w:t>а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EF3976" w:rsidRPr="00655F5A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5F5A">
        <w:rPr>
          <w:rFonts w:ascii="Times New Roman" w:hAnsi="Times New Roman"/>
          <w:sz w:val="28"/>
        </w:rPr>
        <w:t>документы, представленные заявителем</w:t>
      </w:r>
      <w:r>
        <w:rPr>
          <w:rFonts w:ascii="Times New Roman" w:hAnsi="Times New Roman"/>
          <w:sz w:val="28"/>
        </w:rPr>
        <w:t xml:space="preserve"> в соответствии с пунктом 3.6</w:t>
      </w:r>
      <w:r w:rsidRPr="00655F5A">
        <w:rPr>
          <w:rFonts w:ascii="Times New Roman" w:hAnsi="Times New Roman"/>
          <w:sz w:val="28"/>
        </w:rPr>
        <w:t xml:space="preserve">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</w:t>
      </w:r>
      <w:r>
        <w:rPr>
          <w:rFonts w:ascii="Times New Roman" w:hAnsi="Times New Roman"/>
          <w:sz w:val="28"/>
        </w:rPr>
        <w:t>ся в распоряжении Администрации, Комитета</w:t>
      </w:r>
      <w:r w:rsidR="00FC4D88">
        <w:rPr>
          <w:rFonts w:ascii="Times New Roman" w:hAnsi="Times New Roman"/>
          <w:sz w:val="28"/>
        </w:rPr>
        <w:t xml:space="preserve"> </w:t>
      </w:r>
      <w:r w:rsidRPr="00655F5A">
        <w:rPr>
          <w:rFonts w:ascii="Times New Roman" w:hAnsi="Times New Roman"/>
          <w:sz w:val="28"/>
        </w:rPr>
        <w:t>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EF3976" w:rsidRPr="00655F5A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5F5A">
        <w:rPr>
          <w:rFonts w:ascii="Times New Roman" w:hAnsi="Times New Roman"/>
          <w:sz w:val="28"/>
        </w:rPr>
        <w:t>документов, ук</w:t>
      </w:r>
      <w:r>
        <w:rPr>
          <w:rFonts w:ascii="Times New Roman" w:hAnsi="Times New Roman"/>
          <w:sz w:val="28"/>
        </w:rPr>
        <w:t>азанных в подпункте 6 пункта 3.6</w:t>
      </w:r>
      <w:r w:rsidRPr="00655F5A">
        <w:rPr>
          <w:rFonts w:ascii="Times New Roman" w:hAnsi="Times New Roman"/>
          <w:sz w:val="28"/>
        </w:rPr>
        <w:t xml:space="preserve"> Административного регламента, недостаточно для начала процедуры исправлении опечаток и ошибок. </w:t>
      </w:r>
    </w:p>
    <w:p w:rsidR="00EF3976" w:rsidRPr="00C75266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3.6.6</w:t>
      </w:r>
      <w:r w:rsidRPr="00C75266">
        <w:rPr>
          <w:rFonts w:ascii="Times New Roman" w:hAnsi="Times New Roman"/>
          <w:sz w:val="28"/>
          <w:szCs w:val="28"/>
        </w:rPr>
        <w:t xml:space="preserve">. Заявление об исправлении опечаток и ошибок в течение одного рабочего дня с момента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C75266">
        <w:rPr>
          <w:rFonts w:ascii="Times New Roman" w:hAnsi="Times New Roman"/>
          <w:sz w:val="28"/>
          <w:szCs w:val="28"/>
        </w:rPr>
        <w:t>получения регистрируется Администрацией</w:t>
      </w:r>
      <w:r w:rsidR="00FC4D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передается в Комитет</w:t>
      </w:r>
      <w:r w:rsidRPr="00C75266">
        <w:rPr>
          <w:rFonts w:ascii="Times New Roman" w:hAnsi="Times New Roman"/>
          <w:sz w:val="28"/>
          <w:szCs w:val="28"/>
        </w:rPr>
        <w:t>.</w:t>
      </w:r>
    </w:p>
    <w:p w:rsidR="00EF3976" w:rsidRPr="00C75266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3.6.7</w:t>
      </w:r>
      <w:r w:rsidRPr="00C75266">
        <w:rPr>
          <w:rFonts w:ascii="Times New Roman" w:hAnsi="Times New Roman"/>
          <w:sz w:val="28"/>
          <w:szCs w:val="28"/>
        </w:rPr>
        <w:t>. Заявление об исправлении опечаток и ошибок в течение пяти рабочих дней с момента регистрации в Админис</w:t>
      </w:r>
      <w:r>
        <w:rPr>
          <w:rFonts w:ascii="Times New Roman" w:hAnsi="Times New Roman"/>
          <w:sz w:val="28"/>
          <w:szCs w:val="28"/>
        </w:rPr>
        <w:t xml:space="preserve">трации </w:t>
      </w:r>
      <w:r w:rsidRPr="00C75266">
        <w:rPr>
          <w:rFonts w:ascii="Times New Roman" w:hAnsi="Times New Roman"/>
          <w:sz w:val="28"/>
          <w:szCs w:val="28"/>
        </w:rPr>
        <w:t xml:space="preserve">такого заявления </w:t>
      </w:r>
      <w:r>
        <w:rPr>
          <w:rFonts w:ascii="Times New Roman" w:hAnsi="Times New Roman"/>
          <w:sz w:val="28"/>
          <w:szCs w:val="28"/>
        </w:rPr>
        <w:lastRenderedPageBreak/>
        <w:t>рассматривается Комитетом</w:t>
      </w:r>
      <w:r w:rsidRPr="00C75266">
        <w:rPr>
          <w:rFonts w:ascii="Times New Roman" w:hAnsi="Times New Roman"/>
          <w:sz w:val="28"/>
          <w:szCs w:val="28"/>
        </w:rPr>
        <w:t xml:space="preserve"> на предмет соответствия требованиям, предусмотренным Административным регламентом.</w:t>
      </w:r>
    </w:p>
    <w:p w:rsidR="00EF3976" w:rsidRPr="00C75266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3.6.8</w:t>
      </w:r>
      <w:r w:rsidRPr="00C75266">
        <w:rPr>
          <w:rFonts w:ascii="Times New Roman" w:hAnsi="Times New Roman"/>
          <w:sz w:val="28"/>
          <w:szCs w:val="28"/>
        </w:rPr>
        <w:t>. По результатам рассмотрения заявления об исправлении о</w:t>
      </w:r>
      <w:r>
        <w:rPr>
          <w:rFonts w:ascii="Times New Roman" w:hAnsi="Times New Roman"/>
          <w:sz w:val="28"/>
          <w:szCs w:val="28"/>
        </w:rPr>
        <w:t xml:space="preserve">печаток и ошибок Комитет </w:t>
      </w:r>
      <w:r w:rsidRPr="00C75266">
        <w:rPr>
          <w:rFonts w:ascii="Times New Roman" w:hAnsi="Times New Roman"/>
          <w:sz w:val="28"/>
          <w:szCs w:val="28"/>
        </w:rPr>
        <w:t xml:space="preserve"> в срок</w:t>
      </w:r>
      <w:r>
        <w:rPr>
          <w:rFonts w:ascii="Times New Roman" w:hAnsi="Times New Roman"/>
          <w:sz w:val="28"/>
          <w:szCs w:val="28"/>
        </w:rPr>
        <w:t>,</w:t>
      </w:r>
      <w:r w:rsidRPr="00C75266">
        <w:rPr>
          <w:rFonts w:ascii="Times New Roman" w:hAnsi="Times New Roman"/>
          <w:sz w:val="28"/>
          <w:szCs w:val="28"/>
        </w:rPr>
        <w:t xml:space="preserve"> предусмотренный пунктом 3.</w:t>
      </w:r>
      <w:r>
        <w:rPr>
          <w:rFonts w:ascii="Times New Roman" w:hAnsi="Times New Roman"/>
          <w:sz w:val="28"/>
          <w:szCs w:val="28"/>
        </w:rPr>
        <w:t>6.7</w:t>
      </w:r>
      <w:r w:rsidRPr="00C75266">
        <w:rPr>
          <w:rFonts w:ascii="Times New Roman" w:hAnsi="Times New Roman"/>
          <w:sz w:val="28"/>
          <w:szCs w:val="28"/>
        </w:rPr>
        <w:t xml:space="preserve"> Административного регламента:</w:t>
      </w:r>
    </w:p>
    <w:p w:rsidR="00EF3976" w:rsidRPr="00C75266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266">
        <w:rPr>
          <w:rFonts w:ascii="Times New Roman" w:hAnsi="Times New Roman"/>
          <w:sz w:val="28"/>
          <w:szCs w:val="28"/>
        </w:rPr>
        <w:t xml:space="preserve">1) в случае отсутствия оснований для отказа в исправлении опечаток и ошибок, предусмотренных пунктом 3.6.5 Административного регламента, принимает решение об исправлении опечаток и ошибок; </w:t>
      </w:r>
    </w:p>
    <w:p w:rsidR="00EF3976" w:rsidRPr="00C75266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266">
        <w:rPr>
          <w:rFonts w:ascii="Times New Roman" w:hAnsi="Times New Roman"/>
          <w:sz w:val="28"/>
          <w:szCs w:val="28"/>
        </w:rPr>
        <w:t xml:space="preserve">2) в случае наличия хотя бы одного из оснований для отказа в исправлении опечаток, предусмотренных пунктом 3.6.5 Административного регламента, принимает решение об отсутствии необходимости исправления опечаток и ошибок. </w:t>
      </w:r>
    </w:p>
    <w:p w:rsidR="00EF3976" w:rsidRPr="00C75266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266">
        <w:rPr>
          <w:rFonts w:ascii="Times New Roman" w:hAnsi="Times New Roman"/>
          <w:sz w:val="28"/>
          <w:szCs w:val="28"/>
        </w:rPr>
        <w:t>3.6.</w:t>
      </w:r>
      <w:r>
        <w:rPr>
          <w:rFonts w:ascii="Times New Roman" w:hAnsi="Times New Roman"/>
          <w:sz w:val="28"/>
          <w:szCs w:val="28"/>
        </w:rPr>
        <w:t>9</w:t>
      </w:r>
      <w:r w:rsidRPr="00C75266">
        <w:rPr>
          <w:rFonts w:ascii="Times New Roman" w:hAnsi="Times New Roman"/>
          <w:sz w:val="28"/>
          <w:szCs w:val="28"/>
        </w:rPr>
        <w:t xml:space="preserve">. В случае принятия решения об отсутствии необходимости исправления опечаток и ошибок </w:t>
      </w:r>
      <w:r>
        <w:rPr>
          <w:rFonts w:ascii="Times New Roman" w:hAnsi="Times New Roman"/>
          <w:sz w:val="28"/>
          <w:szCs w:val="28"/>
        </w:rPr>
        <w:t>Комитетом</w:t>
      </w:r>
      <w:r w:rsidRPr="00C75266">
        <w:rPr>
          <w:rFonts w:ascii="Times New Roman" w:hAnsi="Times New Roman"/>
          <w:sz w:val="28"/>
          <w:szCs w:val="28"/>
        </w:rPr>
        <w:t xml:space="preserve"> 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 </w:t>
      </w:r>
    </w:p>
    <w:p w:rsidR="00EF3976" w:rsidRPr="00C75266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266">
        <w:rPr>
          <w:rFonts w:ascii="Times New Roman" w:hAnsi="Times New Roman"/>
          <w:sz w:val="28"/>
          <w:szCs w:val="28"/>
        </w:rPr>
        <w:t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, за исключением случая подачи заявления об исправлении опечаток и ошибок в электронной форме через РГПУ.</w:t>
      </w:r>
    </w:p>
    <w:p w:rsidR="00EF3976" w:rsidRPr="00C75266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266">
        <w:rPr>
          <w:rFonts w:ascii="Times New Roman" w:hAnsi="Times New Roman"/>
          <w:sz w:val="28"/>
          <w:szCs w:val="28"/>
        </w:rPr>
        <w:t>3.6.1</w:t>
      </w:r>
      <w:r>
        <w:rPr>
          <w:rFonts w:ascii="Times New Roman" w:hAnsi="Times New Roman"/>
          <w:sz w:val="28"/>
          <w:szCs w:val="28"/>
        </w:rPr>
        <w:t>0</w:t>
      </w:r>
      <w:r w:rsidRPr="00C75266">
        <w:rPr>
          <w:rFonts w:ascii="Times New Roman" w:hAnsi="Times New Roman"/>
          <w:sz w:val="28"/>
          <w:szCs w:val="28"/>
        </w:rPr>
        <w:t xml:space="preserve">. Исправление опечаток и ошибок осуществляется </w:t>
      </w:r>
      <w:r>
        <w:rPr>
          <w:rFonts w:ascii="Times New Roman" w:hAnsi="Times New Roman"/>
          <w:sz w:val="28"/>
          <w:szCs w:val="28"/>
        </w:rPr>
        <w:t>Комитетом</w:t>
      </w:r>
      <w:r w:rsidRPr="00C75266">
        <w:rPr>
          <w:rFonts w:ascii="Times New Roman" w:hAnsi="Times New Roman"/>
          <w:sz w:val="28"/>
          <w:szCs w:val="28"/>
        </w:rPr>
        <w:t xml:space="preserve"> в течение трех рабочих дней с момента принятия решения, предусмотренного подпунктом 1 пункта 3.</w:t>
      </w:r>
      <w:r>
        <w:rPr>
          <w:rFonts w:ascii="Times New Roman" w:hAnsi="Times New Roman"/>
          <w:sz w:val="28"/>
          <w:szCs w:val="28"/>
        </w:rPr>
        <w:t>6.8</w:t>
      </w:r>
      <w:r w:rsidRPr="00C75266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EF3976" w:rsidRPr="00C75266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266">
        <w:rPr>
          <w:rFonts w:ascii="Times New Roman" w:hAnsi="Times New Roman"/>
          <w:sz w:val="28"/>
          <w:szCs w:val="28"/>
        </w:rPr>
        <w:t xml:space="preserve">Результатом исправления опечаток и ошибок является подготовленный в двух экземплярах документ о предоставлении муниципальной услуги. </w:t>
      </w:r>
    </w:p>
    <w:p w:rsidR="00EF3976" w:rsidRPr="00C75266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266">
        <w:rPr>
          <w:rFonts w:ascii="Times New Roman" w:hAnsi="Times New Roman"/>
          <w:sz w:val="28"/>
          <w:szCs w:val="28"/>
        </w:rPr>
        <w:t>3.6.1</w:t>
      </w:r>
      <w:r>
        <w:rPr>
          <w:rFonts w:ascii="Times New Roman" w:hAnsi="Times New Roman"/>
          <w:sz w:val="28"/>
          <w:szCs w:val="28"/>
        </w:rPr>
        <w:t>1</w:t>
      </w:r>
      <w:r w:rsidRPr="00C75266">
        <w:rPr>
          <w:rFonts w:ascii="Times New Roman" w:hAnsi="Times New Roman"/>
          <w:sz w:val="28"/>
          <w:szCs w:val="28"/>
        </w:rPr>
        <w:t>. При исправлении опечаток и ошибок не допускается:</w:t>
      </w:r>
    </w:p>
    <w:p w:rsidR="00EF3976" w:rsidRPr="00C75266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266">
        <w:rPr>
          <w:rFonts w:ascii="Times New Roman" w:hAnsi="Times New Roman"/>
          <w:sz w:val="28"/>
          <w:szCs w:val="28"/>
        </w:rPr>
        <w:sym w:font="Symbol" w:char="F02D"/>
      </w:r>
      <w:r w:rsidRPr="00C75266">
        <w:rPr>
          <w:rFonts w:ascii="Times New Roman" w:hAnsi="Times New Roman"/>
          <w:sz w:val="28"/>
          <w:szCs w:val="28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EF3976" w:rsidRPr="00C75266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266">
        <w:rPr>
          <w:rFonts w:ascii="Times New Roman" w:hAnsi="Times New Roman"/>
          <w:sz w:val="28"/>
          <w:szCs w:val="28"/>
        </w:rPr>
        <w:sym w:font="Symbol" w:char="F02D"/>
      </w:r>
      <w:r w:rsidRPr="00C75266">
        <w:rPr>
          <w:rFonts w:ascii="Times New Roman" w:hAnsi="Times New Roman"/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 </w:t>
      </w:r>
    </w:p>
    <w:p w:rsidR="00EF3976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26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6.12</w:t>
      </w:r>
      <w:r w:rsidRPr="00C75266">
        <w:rPr>
          <w:rFonts w:ascii="Times New Roman" w:hAnsi="Times New Roman"/>
          <w:sz w:val="28"/>
          <w:szCs w:val="28"/>
        </w:rPr>
        <w:t>. Документы, предусмотренные пунктом 3.6.</w:t>
      </w:r>
      <w:r>
        <w:rPr>
          <w:rFonts w:ascii="Times New Roman" w:hAnsi="Times New Roman"/>
          <w:sz w:val="28"/>
          <w:szCs w:val="28"/>
        </w:rPr>
        <w:t>9</w:t>
      </w:r>
      <w:r w:rsidRPr="00C75266">
        <w:rPr>
          <w:rFonts w:ascii="Times New Roman" w:hAnsi="Times New Roman"/>
          <w:sz w:val="28"/>
          <w:szCs w:val="28"/>
        </w:rPr>
        <w:t xml:space="preserve"> и абзацем вторым пункта 3.</w:t>
      </w:r>
      <w:r>
        <w:rPr>
          <w:rFonts w:ascii="Times New Roman" w:hAnsi="Times New Roman"/>
          <w:sz w:val="28"/>
          <w:szCs w:val="28"/>
        </w:rPr>
        <w:t>6.10</w:t>
      </w:r>
      <w:r w:rsidRPr="00C75266">
        <w:rPr>
          <w:rFonts w:ascii="Times New Roman" w:hAnsi="Times New Roman"/>
          <w:sz w:val="28"/>
          <w:szCs w:val="28"/>
        </w:rPr>
        <w:t xml:space="preserve"> Административного регламента, направляются Заявителю по почте или вручаются лично в течение одного рабочего дня с момента их подписания.</w:t>
      </w:r>
    </w:p>
    <w:p w:rsidR="00EF3976" w:rsidRPr="00847550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7550">
        <w:rPr>
          <w:rFonts w:ascii="Times New Roman" w:hAnsi="Times New Roman"/>
          <w:sz w:val="28"/>
          <w:szCs w:val="28"/>
        </w:rPr>
        <w:t>В случае подачи заявления об исправлении опечаток в электронной форме через РПГУ, заявитель в течение одного рабочего дня с момента принятия решения, предусмотренного подпунктом 1 пункта 3.</w:t>
      </w:r>
      <w:r>
        <w:rPr>
          <w:rFonts w:ascii="Times New Roman" w:hAnsi="Times New Roman"/>
          <w:sz w:val="28"/>
          <w:szCs w:val="28"/>
        </w:rPr>
        <w:t>6.8</w:t>
      </w:r>
      <w:r w:rsidRPr="00847550">
        <w:rPr>
          <w:rFonts w:ascii="Times New Roman" w:hAnsi="Times New Roman"/>
          <w:sz w:val="28"/>
          <w:szCs w:val="28"/>
        </w:rPr>
        <w:t xml:space="preserve"> Административного регламента, информируется о принятии такого решения и необходимости представления в Администрацию  оригинального экземпляра документа о предоставлении муниципальной услуги, содержащий опечатки и ошибки.</w:t>
      </w:r>
    </w:p>
    <w:p w:rsidR="00EF3976" w:rsidRPr="00847550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7550">
        <w:rPr>
          <w:rFonts w:ascii="Times New Roman" w:hAnsi="Times New Roman"/>
          <w:sz w:val="28"/>
          <w:szCs w:val="28"/>
        </w:rPr>
        <w:lastRenderedPageBreak/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:rsidR="00EF3976" w:rsidRPr="00847550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7550">
        <w:rPr>
          <w:rFonts w:ascii="Times New Roman" w:hAnsi="Times New Roman"/>
          <w:sz w:val="28"/>
          <w:szCs w:val="28"/>
        </w:rPr>
        <w:t>Второй оригинальный экземпляр документа о предоставлении муниципальной услуги, содержащий опе</w:t>
      </w:r>
      <w:r>
        <w:rPr>
          <w:rFonts w:ascii="Times New Roman" w:hAnsi="Times New Roman"/>
          <w:sz w:val="28"/>
          <w:szCs w:val="28"/>
        </w:rPr>
        <w:t>чатки и ошибки хранится в Комитете</w:t>
      </w:r>
      <w:r w:rsidRPr="00847550">
        <w:rPr>
          <w:rFonts w:ascii="Times New Roman" w:hAnsi="Times New Roman"/>
          <w:sz w:val="28"/>
          <w:szCs w:val="28"/>
        </w:rPr>
        <w:t>.</w:t>
      </w:r>
    </w:p>
    <w:p w:rsidR="00EF3976" w:rsidRPr="00847550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7550">
        <w:rPr>
          <w:rFonts w:ascii="Times New Roman" w:hAnsi="Times New Roman"/>
          <w:sz w:val="28"/>
          <w:szCs w:val="28"/>
        </w:rPr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26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6.13</w:t>
      </w:r>
      <w:r w:rsidRPr="00C75266">
        <w:rPr>
          <w:rFonts w:ascii="Times New Roman" w:hAnsi="Times New Roman"/>
          <w:sz w:val="28"/>
          <w:szCs w:val="28"/>
        </w:rPr>
        <w:t>. В случае внесения изменений в выданный по результатам предоставления муниципальной услуги документ на предмет исправления оши</w:t>
      </w:r>
      <w:r>
        <w:rPr>
          <w:rFonts w:ascii="Times New Roman" w:hAnsi="Times New Roman"/>
          <w:sz w:val="28"/>
          <w:szCs w:val="28"/>
        </w:rPr>
        <w:t>бок, допущенных по вине Комитета</w:t>
      </w:r>
      <w:r w:rsidR="00FC4D88">
        <w:rPr>
          <w:rFonts w:ascii="Times New Roman" w:hAnsi="Times New Roman"/>
          <w:sz w:val="28"/>
          <w:szCs w:val="28"/>
        </w:rPr>
        <w:t xml:space="preserve"> </w:t>
      </w:r>
      <w:r w:rsidRPr="00C75266">
        <w:rPr>
          <w:rFonts w:ascii="Times New Roman" w:hAnsi="Times New Roman"/>
          <w:sz w:val="28"/>
          <w:szCs w:val="28"/>
        </w:rPr>
        <w:t>и (или) их должностных лиц, плата с Заявителя не взимается.</w:t>
      </w:r>
    </w:p>
    <w:p w:rsidR="00EF3976" w:rsidRPr="00773E48" w:rsidRDefault="00EF3976" w:rsidP="00EF39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3.7. Особенности предоставления муниципальной услуги в электронной форме.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3.7.1. При предоставлении муниципальной услуги в электронной форме Заявителю обеспечиваются: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прием в Администрацию</w:t>
      </w:r>
      <w:r w:rsidRPr="00773E48">
        <w:rPr>
          <w:rFonts w:ascii="Times New Roman" w:hAnsi="Times New Roman"/>
          <w:sz w:val="28"/>
          <w:szCs w:val="28"/>
        </w:rPr>
        <w:t>, РГАУ МФЦ для подачи запроса о предоставлении муниципальной услуги;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формирование запроса;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прием и регистрация Администрацией запроса и иных документов, необходимых для предоставления муниципальной услуги;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получение сведений о ходе выполнения запроса;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 xml:space="preserve">досудебное (внесудебное) обжалование решений и действий (бездействия) </w:t>
      </w:r>
      <w:r>
        <w:rPr>
          <w:rFonts w:ascii="Times New Roman" w:hAnsi="Times New Roman"/>
          <w:sz w:val="28"/>
          <w:szCs w:val="28"/>
        </w:rPr>
        <w:t>Комитета</w:t>
      </w:r>
      <w:r w:rsidRPr="00773E48">
        <w:rPr>
          <w:rFonts w:ascii="Times New Roman" w:hAnsi="Times New Roman"/>
          <w:sz w:val="28"/>
          <w:szCs w:val="28"/>
        </w:rPr>
        <w:t xml:space="preserve"> либо действия (бездействие)</w:t>
      </w:r>
      <w:r>
        <w:rPr>
          <w:rFonts w:ascii="Times New Roman" w:hAnsi="Times New Roman"/>
          <w:sz w:val="28"/>
          <w:szCs w:val="28"/>
        </w:rPr>
        <w:t xml:space="preserve"> должностных лиц Администрации, Комитета</w:t>
      </w:r>
      <w:r w:rsidRPr="00773E48">
        <w:rPr>
          <w:rFonts w:ascii="Times New Roman" w:hAnsi="Times New Roman"/>
          <w:sz w:val="28"/>
          <w:szCs w:val="28"/>
        </w:rPr>
        <w:t>, предоставляющего муниципальную услугу.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3.7.2. З</w:t>
      </w:r>
      <w:r>
        <w:rPr>
          <w:rFonts w:ascii="Times New Roman" w:hAnsi="Times New Roman"/>
          <w:sz w:val="28"/>
          <w:szCs w:val="28"/>
        </w:rPr>
        <w:t xml:space="preserve">апись на прием в Администрацию </w:t>
      </w:r>
      <w:r w:rsidRPr="00773E48">
        <w:rPr>
          <w:rFonts w:ascii="Times New Roman" w:hAnsi="Times New Roman"/>
          <w:sz w:val="28"/>
          <w:szCs w:val="28"/>
        </w:rPr>
        <w:t xml:space="preserve">или РГАУ МФЦ для подачи запроса. 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 xml:space="preserve">При организации </w:t>
      </w:r>
      <w:r>
        <w:rPr>
          <w:rFonts w:ascii="Times New Roman" w:hAnsi="Times New Roman"/>
          <w:sz w:val="28"/>
          <w:szCs w:val="28"/>
        </w:rPr>
        <w:t>записи на прием в Администрацию, Комитет</w:t>
      </w:r>
      <w:r w:rsidRPr="00773E48">
        <w:rPr>
          <w:rFonts w:ascii="Times New Roman" w:hAnsi="Times New Roman"/>
          <w:sz w:val="28"/>
          <w:szCs w:val="28"/>
        </w:rPr>
        <w:t xml:space="preserve"> или РГАПУ МФЦ Заявителю обеспечивается возможность: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а) ознакомления с р</w:t>
      </w:r>
      <w:r>
        <w:rPr>
          <w:rFonts w:ascii="Times New Roman" w:hAnsi="Times New Roman"/>
          <w:sz w:val="28"/>
          <w:szCs w:val="28"/>
        </w:rPr>
        <w:t>асписанием работы Администрации, Комитета</w:t>
      </w:r>
      <w:r w:rsidRPr="00773E48">
        <w:rPr>
          <w:rFonts w:ascii="Times New Roman" w:hAnsi="Times New Roman"/>
          <w:sz w:val="28"/>
          <w:szCs w:val="28"/>
        </w:rPr>
        <w:t xml:space="preserve"> или РГАУ МФЦ, а также с доступными для записи на прием датами и интервалами времени приема;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б) записи в любые свободные для приема дату и время в пределах установленного в Админи</w:t>
      </w:r>
      <w:r>
        <w:rPr>
          <w:rFonts w:ascii="Times New Roman" w:hAnsi="Times New Roman"/>
          <w:sz w:val="28"/>
          <w:szCs w:val="28"/>
        </w:rPr>
        <w:t xml:space="preserve">страции, Комитета </w:t>
      </w:r>
      <w:r w:rsidRPr="00773E48">
        <w:rPr>
          <w:rFonts w:ascii="Times New Roman" w:hAnsi="Times New Roman"/>
          <w:sz w:val="28"/>
          <w:szCs w:val="28"/>
        </w:rPr>
        <w:t>или РГАУ МФЦ графика приема заявителей.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Адми</w:t>
      </w:r>
      <w:r>
        <w:rPr>
          <w:rFonts w:ascii="Times New Roman" w:hAnsi="Times New Roman"/>
          <w:sz w:val="28"/>
          <w:szCs w:val="28"/>
        </w:rPr>
        <w:t>нистрация, Комитет</w:t>
      </w:r>
      <w:r w:rsidRPr="00773E48">
        <w:rPr>
          <w:rFonts w:ascii="Times New Roman" w:hAnsi="Times New Roman"/>
          <w:sz w:val="28"/>
          <w:szCs w:val="28"/>
        </w:rPr>
        <w:t xml:space="preserve"> или РГАУ 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</w:t>
      </w:r>
      <w:r w:rsidRPr="00773E48">
        <w:rPr>
          <w:rFonts w:ascii="Times New Roman" w:hAnsi="Times New Roman"/>
          <w:sz w:val="28"/>
          <w:szCs w:val="28"/>
        </w:rPr>
        <w:lastRenderedPageBreak/>
        <w:t>сведения, необходимых для расчёта длительности временного интервала, который необходимо забронировать для приема.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Запись на прием может осуществляться посредством информ</w:t>
      </w:r>
      <w:r>
        <w:rPr>
          <w:rFonts w:ascii="Times New Roman" w:hAnsi="Times New Roman"/>
          <w:sz w:val="28"/>
          <w:szCs w:val="28"/>
        </w:rPr>
        <w:t xml:space="preserve">ационной системы Администрации </w:t>
      </w:r>
      <w:r w:rsidRPr="00773E48">
        <w:rPr>
          <w:rFonts w:ascii="Times New Roman" w:hAnsi="Times New Roman"/>
          <w:sz w:val="28"/>
          <w:szCs w:val="28"/>
        </w:rPr>
        <w:t xml:space="preserve"> или РГАУ МФЦ, которая обеспечивает возможность интеграции с РПГУ.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3.7.3. Формирование запроса.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На РПГУ размещаются образцы заполнения электронной формы запроса.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Форматно-логическая проверка сформированного запроса осуществляется в порядк</w:t>
      </w:r>
      <w:r>
        <w:rPr>
          <w:rFonts w:ascii="Times New Roman" w:hAnsi="Times New Roman"/>
          <w:sz w:val="28"/>
          <w:szCs w:val="28"/>
        </w:rPr>
        <w:t>е, определяемом Администрацией</w:t>
      </w:r>
      <w:r w:rsidRPr="00773E48">
        <w:rPr>
          <w:rFonts w:ascii="Times New Roman" w:hAnsi="Times New Roman"/>
          <w:sz w:val="28"/>
          <w:szCs w:val="28"/>
        </w:rPr>
        <w:t>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При формировании запроса Заявителю обеспечивается: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а) возможность копирования и сохранения запроса и иных документов, указанных в пункте 2.8 Административного регламента, необходимых для предоставления муниципальной услуги;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(далее- единая система идентификации и аутентификации), и сведений, опубликованных на порталах, в части, касающейся сведений, отсутствующих в единой системе идентификации и аутентификации;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ж)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lastRenderedPageBreak/>
        <w:t>Сформированный и подписанный запрос и иные документы, необходимые для предоставления муниципальной услуги, направляются в Адми</w:t>
      </w:r>
      <w:r>
        <w:rPr>
          <w:rFonts w:ascii="Times New Roman" w:hAnsi="Times New Roman"/>
          <w:sz w:val="28"/>
          <w:szCs w:val="28"/>
        </w:rPr>
        <w:t xml:space="preserve">нистрацию </w:t>
      </w:r>
      <w:r w:rsidRPr="00773E48">
        <w:rPr>
          <w:rFonts w:ascii="Times New Roman" w:hAnsi="Times New Roman"/>
          <w:sz w:val="28"/>
          <w:szCs w:val="28"/>
        </w:rPr>
        <w:t xml:space="preserve"> посредством РПГУ.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3.7.4. Администрация </w:t>
      </w:r>
      <w:r w:rsidRPr="00773E48">
        <w:rPr>
          <w:rFonts w:ascii="Times New Roman" w:hAnsi="Times New Roman"/>
          <w:sz w:val="28"/>
          <w:szCs w:val="28"/>
        </w:rPr>
        <w:t xml:space="preserve">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Республики Башкортостан и принимаемыми в соответствии с ними актами Республики Башкортостан, муниципальными правовыми актами.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Предоставление муниципальной услуги начинается с момента приема и регистрации Админис</w:t>
      </w:r>
      <w:r>
        <w:rPr>
          <w:rFonts w:ascii="Times New Roman" w:hAnsi="Times New Roman"/>
          <w:sz w:val="28"/>
          <w:szCs w:val="28"/>
        </w:rPr>
        <w:t>трацией</w:t>
      </w:r>
      <w:r w:rsidRPr="00773E48">
        <w:rPr>
          <w:rFonts w:ascii="Times New Roman" w:hAnsi="Times New Roman"/>
          <w:sz w:val="28"/>
          <w:szCs w:val="28"/>
        </w:rPr>
        <w:t xml:space="preserve"> электронных документов,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начала процедуры предоставления муниципальной услуги в соответствии с законодательством требуется личная явка.</w:t>
      </w:r>
    </w:p>
    <w:p w:rsidR="00EF3976" w:rsidRPr="00773E48" w:rsidRDefault="00EF3976" w:rsidP="00EF3976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 w:rsidRPr="00773E48">
        <w:rPr>
          <w:color w:val="auto"/>
          <w:sz w:val="28"/>
          <w:szCs w:val="28"/>
        </w:rPr>
        <w:t xml:space="preserve">3.7.5. </w:t>
      </w:r>
      <w:r w:rsidRPr="00773E48">
        <w:rPr>
          <w:color w:val="auto"/>
          <w:spacing w:val="-6"/>
          <w:sz w:val="28"/>
          <w:szCs w:val="28"/>
        </w:rPr>
        <w:t xml:space="preserve">Электронное заявление становится доступным для </w:t>
      </w:r>
      <w:r w:rsidRPr="00773E48">
        <w:rPr>
          <w:color w:val="auto"/>
          <w:sz w:val="28"/>
          <w:szCs w:val="28"/>
        </w:rPr>
        <w:t>должностного лица Админи</w:t>
      </w:r>
      <w:r>
        <w:rPr>
          <w:color w:val="auto"/>
          <w:sz w:val="28"/>
          <w:szCs w:val="28"/>
        </w:rPr>
        <w:t>страции</w:t>
      </w:r>
      <w:r w:rsidRPr="00773E48">
        <w:rPr>
          <w:color w:val="auto"/>
          <w:sz w:val="28"/>
          <w:szCs w:val="28"/>
        </w:rPr>
        <w:t>, ответственного за прием и регистрацию заявления (далее – ответственный специалист)</w:t>
      </w:r>
      <w:r w:rsidRPr="00773E48">
        <w:rPr>
          <w:color w:val="auto"/>
          <w:spacing w:val="-6"/>
          <w:sz w:val="28"/>
          <w:szCs w:val="28"/>
        </w:rPr>
        <w:t>, в информационной системе межведомственного электронного взаимодействия (далее – СМЭВ).</w:t>
      </w:r>
    </w:p>
    <w:p w:rsidR="00EF3976" w:rsidRPr="00773E48" w:rsidRDefault="00EF3976" w:rsidP="00EF3976">
      <w:pPr>
        <w:pStyle w:val="formattext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73E48">
        <w:rPr>
          <w:rFonts w:eastAsia="Calibri"/>
          <w:sz w:val="28"/>
          <w:szCs w:val="28"/>
          <w:lang w:eastAsia="en-US"/>
        </w:rPr>
        <w:t>Ответственный специалист:</w:t>
      </w:r>
    </w:p>
    <w:p w:rsidR="00EF3976" w:rsidRPr="00773E48" w:rsidRDefault="00EF3976" w:rsidP="00EF397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3E48">
        <w:rPr>
          <w:sz w:val="28"/>
          <w:szCs w:val="28"/>
        </w:rPr>
        <w:t>проверяет наличие электронных заявлений, поступивших с РПГУ, с периодом не реже двух раз в день;</w:t>
      </w:r>
    </w:p>
    <w:p w:rsidR="00EF3976" w:rsidRPr="00773E48" w:rsidRDefault="00EF3976" w:rsidP="00EF397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3E48">
        <w:rPr>
          <w:sz w:val="28"/>
          <w:szCs w:val="28"/>
        </w:rPr>
        <w:t>изучает поступившие заявления и приложенные образы документов (документы);</w:t>
      </w:r>
    </w:p>
    <w:p w:rsidR="00EF3976" w:rsidRPr="00773E48" w:rsidRDefault="00EF3976" w:rsidP="00EF397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3E48">
        <w:rPr>
          <w:sz w:val="28"/>
          <w:szCs w:val="28"/>
        </w:rPr>
        <w:t>производит действия в соответствии с пунктом 3.2.8 Административного регламента.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3.7.6. Заявителю в качестве результата предоставления муниципальной услуги обеспечивается возможность получения документа на бумажном носителе в РГАУ МФЦ.</w:t>
      </w:r>
    </w:p>
    <w:p w:rsidR="00EF3976" w:rsidRPr="00773E48" w:rsidRDefault="00EF3976" w:rsidP="00EF3976">
      <w:pPr>
        <w:pStyle w:val="formattext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773E48">
        <w:rPr>
          <w:rFonts w:eastAsiaTheme="minorHAnsi"/>
          <w:sz w:val="28"/>
          <w:szCs w:val="28"/>
          <w:lang w:eastAsia="en-US"/>
        </w:rPr>
        <w:t xml:space="preserve">3.7.7. </w:t>
      </w:r>
      <w:r w:rsidRPr="00773E48">
        <w:rPr>
          <w:sz w:val="28"/>
          <w:szCs w:val="28"/>
        </w:rPr>
        <w:t xml:space="preserve">Получение информации о ходе и результате предоставления муниципальной услуги производится в «Личном кабинете» на РПГУ,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инициативе, в любое </w:t>
      </w:r>
      <w:r w:rsidRPr="00773E48">
        <w:rPr>
          <w:spacing w:val="-6"/>
          <w:sz w:val="28"/>
          <w:szCs w:val="28"/>
        </w:rPr>
        <w:t>время.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а) уведомление о записи на прием в Админ</w:t>
      </w:r>
      <w:r>
        <w:rPr>
          <w:rFonts w:ascii="Times New Roman" w:hAnsi="Times New Roman"/>
          <w:sz w:val="28"/>
          <w:szCs w:val="28"/>
        </w:rPr>
        <w:t xml:space="preserve">истрацию, Комитет </w:t>
      </w:r>
      <w:r w:rsidRPr="00773E48">
        <w:rPr>
          <w:rFonts w:ascii="Times New Roman" w:hAnsi="Times New Roman"/>
          <w:sz w:val="28"/>
          <w:szCs w:val="28"/>
        </w:rPr>
        <w:t>или РГАУ МФЦ, содержащее сведения о дате, времени и месте приема;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 xml:space="preserve"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</w:t>
      </w:r>
      <w:r w:rsidRPr="00773E48"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 xml:space="preserve">3.7.8. Оценка качества предоставления услуги осуществляется в соответствии с </w:t>
      </w:r>
      <w:hyperlink r:id="rId23" w:history="1">
        <w:r w:rsidRPr="00773E48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773E48">
        <w:rPr>
          <w:rFonts w:ascii="Times New Roman" w:hAnsi="Times New Roman"/>
          <w:sz w:val="28"/>
          <w:szCs w:val="28"/>
        </w:rPr>
        <w:t xml:space="preserve"> оценки.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3.7.10.Заявителю обеспечивается возможность направления жалобы на решения, действия</w:t>
      </w:r>
      <w:r>
        <w:rPr>
          <w:rFonts w:ascii="Times New Roman" w:hAnsi="Times New Roman"/>
          <w:sz w:val="28"/>
          <w:szCs w:val="28"/>
        </w:rPr>
        <w:t xml:space="preserve"> или бездействие Администрации, Комитета</w:t>
      </w:r>
      <w:r w:rsidRPr="00773E48">
        <w:rPr>
          <w:rFonts w:ascii="Times New Roman" w:hAnsi="Times New Roman"/>
          <w:sz w:val="28"/>
          <w:szCs w:val="28"/>
        </w:rPr>
        <w:t>, должностного л</w:t>
      </w:r>
      <w:r>
        <w:rPr>
          <w:rFonts w:ascii="Times New Roman" w:hAnsi="Times New Roman"/>
          <w:sz w:val="28"/>
          <w:szCs w:val="28"/>
        </w:rPr>
        <w:t>ица Администрации, Комитета,</w:t>
      </w:r>
      <w:r w:rsidRPr="00773E48">
        <w:rPr>
          <w:rFonts w:ascii="Times New Roman" w:hAnsi="Times New Roman"/>
          <w:sz w:val="28"/>
          <w:szCs w:val="28"/>
        </w:rPr>
        <w:t xml:space="preserve"> либо муниципального служащего в соответствии со </w:t>
      </w:r>
      <w:hyperlink r:id="rId24" w:history="1">
        <w:r w:rsidRPr="00773E48">
          <w:rPr>
            <w:rFonts w:ascii="Times New Roman" w:hAnsi="Times New Roman"/>
            <w:sz w:val="28"/>
            <w:szCs w:val="28"/>
          </w:rPr>
          <w:t>статьей 11.2</w:t>
        </w:r>
      </w:hyperlink>
      <w:r w:rsidRPr="00773E48">
        <w:rPr>
          <w:rFonts w:ascii="Times New Roman" w:hAnsi="Times New Roman"/>
          <w:sz w:val="28"/>
          <w:szCs w:val="28"/>
        </w:rPr>
        <w:t xml:space="preserve"> Федерального закона №210-ФЗ и в порядке, установленном </w:t>
      </w:r>
      <w:hyperlink r:id="rId25" w:history="1">
        <w:r w:rsidRPr="00773E48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773E48">
        <w:rPr>
          <w:rFonts w:ascii="Times New Roman" w:hAnsi="Times New Roman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</w:rPr>
        <w:t>Перечень административных процедур (действий) при предоставлении муниципальной услуги, выполняемых многофункциональными центрами предоставления государственных и муниципальных услуг</w:t>
      </w:r>
    </w:p>
    <w:p w:rsidR="00EF3976" w:rsidRPr="00773E48" w:rsidRDefault="00EF3976" w:rsidP="00EF39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3.8. РГАУ МФЦ осуществляет: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информирование Заявителей о порядке предоставления муниципальной услуги в РГАУ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РГАУ МФЦ;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формирование и направление РГАУ МФЦ предоставления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выдача Заявителю результата предоставления муниципальной услуги;</w:t>
      </w:r>
    </w:p>
    <w:p w:rsidR="00EF3976" w:rsidRPr="00773E48" w:rsidRDefault="00EF3976" w:rsidP="00EF397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3E48">
        <w:rPr>
          <w:sz w:val="28"/>
          <w:szCs w:val="28"/>
        </w:rPr>
        <w:t>обработку персональных данных, связанных с предоставлением муниципальной услуги (при необходимости);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прием и передачу на рассмотрение в Адми</w:t>
      </w:r>
      <w:r>
        <w:rPr>
          <w:rFonts w:ascii="Times New Roman" w:hAnsi="Times New Roman"/>
          <w:sz w:val="28"/>
          <w:szCs w:val="28"/>
        </w:rPr>
        <w:t xml:space="preserve">нистрацию </w:t>
      </w:r>
      <w:r w:rsidRPr="00773E48">
        <w:rPr>
          <w:rFonts w:ascii="Times New Roman" w:hAnsi="Times New Roman"/>
          <w:sz w:val="28"/>
          <w:szCs w:val="28"/>
        </w:rPr>
        <w:t xml:space="preserve"> жалоб Заявителей;</w:t>
      </w:r>
    </w:p>
    <w:p w:rsidR="00EF3976" w:rsidRPr="00773E48" w:rsidRDefault="00EF3976" w:rsidP="00EF39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иные действия, предусмотренные Федеральным законом № 210-ФЗ.</w:t>
      </w:r>
    </w:p>
    <w:p w:rsidR="00EF3976" w:rsidRPr="00773E48" w:rsidRDefault="00EF3976" w:rsidP="00EF3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 xml:space="preserve">3.8.1. В случае представления Заявителем неполного комплекта документов либо несоответствия представленных документов требованиям, </w:t>
      </w:r>
      <w:r w:rsidRPr="00773E48">
        <w:rPr>
          <w:rFonts w:ascii="Times New Roman" w:hAnsi="Times New Roman"/>
          <w:sz w:val="28"/>
          <w:szCs w:val="28"/>
        </w:rPr>
        <w:lastRenderedPageBreak/>
        <w:t>установленным пунктом 2.8 Административного регламента, работник РГАУ МФЦ, осуществляющий прием документов, разъясняет Заявителю содержание недостатков, выявленных в документах, предлагает принять меры по их устранению и обратиться за предоставлением муниципальной услуги повторно.</w:t>
      </w:r>
    </w:p>
    <w:p w:rsidR="00EF3976" w:rsidRPr="00773E48" w:rsidRDefault="00EF3976" w:rsidP="00EF39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В случае если Заявитель настаивает на приеме документов, специалист РГАУ МФЦ осуществляющий прием документов, уведомляет Заявителя о возможном отказе в предоставлении муниципальной услуги, о чем делается соответствующая запись в расписке  в приеме документов. </w:t>
      </w:r>
    </w:p>
    <w:p w:rsidR="00EF3976" w:rsidRPr="00773E48" w:rsidRDefault="00EF3976" w:rsidP="00EF397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3E48">
        <w:rPr>
          <w:sz w:val="28"/>
          <w:szCs w:val="28"/>
        </w:rPr>
        <w:t>При однократном обращении Заявителя с запросом о предоставлении нескольких государственных и (или) муниципальных услуг РГАУ МФЦ организует предоставление заявителю двух и более государственных и (или) муниципальных услуг.</w:t>
      </w:r>
    </w:p>
    <w:p w:rsidR="00EF3976" w:rsidRPr="00773E48" w:rsidRDefault="00EF3976" w:rsidP="00EF397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3E48">
        <w:rPr>
          <w:sz w:val="28"/>
          <w:szCs w:val="28"/>
        </w:rPr>
        <w:t>По окончании приема документов работник РГАУ МФЦ выдает Заявителю расписку в приеме документов.</w:t>
      </w:r>
    </w:p>
    <w:p w:rsidR="00EF3976" w:rsidRPr="00773E48" w:rsidRDefault="00EF3976" w:rsidP="00EF397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Представленные Заявителем в форме документов на бумажном носителе заявление и прилагаемые к нему документы переводятся специалистом РГАУ МФЦ в форму электронного документа и (или) электронных образов документов. Электронные документы и (или) электронные образы документов, созданные в соответствии с настоящим пунктом, заверяются усиленной квалифицированной электронной подписью должностного лица РГАУ МФЦ, направляются в Адми</w:t>
      </w:r>
      <w:r>
        <w:rPr>
          <w:rFonts w:ascii="Times New Roman" w:hAnsi="Times New Roman"/>
          <w:sz w:val="28"/>
          <w:szCs w:val="28"/>
        </w:rPr>
        <w:t>нистрацию</w:t>
      </w:r>
      <w:r w:rsidRPr="00773E48">
        <w:rPr>
          <w:rFonts w:ascii="Times New Roman" w:hAnsi="Times New Roman"/>
          <w:sz w:val="28"/>
          <w:szCs w:val="28"/>
        </w:rPr>
        <w:t xml:space="preserve"> с использованием автоматизированной информационной системы </w:t>
      </w:r>
      <w:r>
        <w:rPr>
          <w:rFonts w:ascii="Times New Roman" w:hAnsi="Times New Roman"/>
          <w:sz w:val="28"/>
          <w:szCs w:val="28"/>
        </w:rPr>
        <w:t>РГАУ МФЦ</w:t>
      </w:r>
      <w:r w:rsidRPr="00773E48">
        <w:rPr>
          <w:rFonts w:ascii="Times New Roman" w:hAnsi="Times New Roman"/>
          <w:sz w:val="28"/>
          <w:szCs w:val="28"/>
        </w:rPr>
        <w:t xml:space="preserve"> и защищенных каналов связи, обеспечивающих защиту передаваемой в орган информации и сведений от неправомерного доступа, уничтожения, модификации, блокирования, копирования, распространения, иных неправомерных действий. 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Срок передачи РГАУ МФЦ принятых им заявлений и прилагаемых документов в форме электронного документа и (или) электронных образов документов в Адми</w:t>
      </w:r>
      <w:r>
        <w:rPr>
          <w:rFonts w:ascii="Times New Roman" w:hAnsi="Times New Roman"/>
          <w:sz w:val="28"/>
          <w:szCs w:val="28"/>
        </w:rPr>
        <w:t>нистрацию</w:t>
      </w:r>
      <w:r w:rsidRPr="00773E48">
        <w:rPr>
          <w:rFonts w:ascii="Times New Roman" w:hAnsi="Times New Roman"/>
          <w:sz w:val="28"/>
          <w:szCs w:val="28"/>
        </w:rPr>
        <w:t xml:space="preserve"> не должен превышать один рабочий день.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3E48">
        <w:rPr>
          <w:rFonts w:ascii="Times New Roman" w:hAnsi="Times New Roman"/>
          <w:bCs/>
          <w:sz w:val="28"/>
          <w:szCs w:val="28"/>
        </w:rPr>
        <w:t xml:space="preserve">Порядок и сроки передачи </w:t>
      </w:r>
      <w:r w:rsidRPr="00773E48">
        <w:rPr>
          <w:rFonts w:ascii="Times New Roman" w:hAnsi="Times New Roman"/>
          <w:sz w:val="28"/>
          <w:szCs w:val="28"/>
        </w:rPr>
        <w:t xml:space="preserve">РГАУ МФЦ </w:t>
      </w:r>
      <w:r w:rsidRPr="00773E48">
        <w:rPr>
          <w:rFonts w:ascii="Times New Roman" w:hAnsi="Times New Roman"/>
          <w:bCs/>
          <w:sz w:val="28"/>
          <w:szCs w:val="28"/>
        </w:rPr>
        <w:t>принятых им заявлений и прилагаемых документов в форме документов на бумажном носителе в Адми</w:t>
      </w:r>
      <w:r>
        <w:rPr>
          <w:rFonts w:ascii="Times New Roman" w:hAnsi="Times New Roman"/>
          <w:bCs/>
          <w:sz w:val="28"/>
          <w:szCs w:val="28"/>
        </w:rPr>
        <w:t xml:space="preserve">нистрацию </w:t>
      </w:r>
      <w:r w:rsidRPr="00773E48">
        <w:rPr>
          <w:rFonts w:ascii="Times New Roman" w:hAnsi="Times New Roman"/>
          <w:bCs/>
          <w:sz w:val="28"/>
          <w:szCs w:val="28"/>
        </w:rPr>
        <w:t xml:space="preserve"> определяются соглашением о взаимодействии.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При наличии в заявлении о предоставлении муниципальной услуги указания о выдаче результатов предоставления муниципальной услуги через РГАУ МФЦ, Адми</w:t>
      </w:r>
      <w:r>
        <w:rPr>
          <w:rFonts w:ascii="Times New Roman" w:hAnsi="Times New Roman"/>
          <w:sz w:val="28"/>
          <w:szCs w:val="28"/>
        </w:rPr>
        <w:t>нистрация</w:t>
      </w:r>
      <w:r w:rsidRPr="00773E48">
        <w:rPr>
          <w:rFonts w:ascii="Times New Roman" w:hAnsi="Times New Roman"/>
          <w:sz w:val="28"/>
          <w:szCs w:val="28"/>
        </w:rPr>
        <w:t xml:space="preserve"> передает документы в структурное подразделение РГАУ МФЦ для последующей выдачи Заявителю (его представителю). Порядок и сроки передачи Админис</w:t>
      </w:r>
      <w:r>
        <w:rPr>
          <w:rFonts w:ascii="Times New Roman" w:hAnsi="Times New Roman"/>
          <w:sz w:val="28"/>
          <w:szCs w:val="28"/>
        </w:rPr>
        <w:t>трацией</w:t>
      </w:r>
      <w:r w:rsidRPr="00773E48">
        <w:rPr>
          <w:rFonts w:ascii="Times New Roman" w:hAnsi="Times New Roman"/>
          <w:sz w:val="28"/>
          <w:szCs w:val="28"/>
        </w:rPr>
        <w:t xml:space="preserve"> таких документов в РГАУ МФЦ определяются соглашением о взаимодействии.</w:t>
      </w:r>
    </w:p>
    <w:p w:rsidR="00EF3976" w:rsidRPr="00773E48" w:rsidRDefault="00EF3976" w:rsidP="00EF397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F3976" w:rsidRPr="00773E48" w:rsidRDefault="00EF3976" w:rsidP="00EF39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773E48">
        <w:rPr>
          <w:rFonts w:ascii="Times New Roman" w:hAnsi="Times New Roman"/>
          <w:b/>
          <w:sz w:val="28"/>
          <w:szCs w:val="28"/>
        </w:rPr>
        <w:t>. Формы контроля за исполнением административного регламента</w:t>
      </w:r>
    </w:p>
    <w:p w:rsidR="00EF3976" w:rsidRPr="00773E48" w:rsidRDefault="00EF3976" w:rsidP="00EF39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</w:rPr>
        <w:t>Порядок осуществления текущего контроля за соблюдением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</w:rPr>
        <w:t>регламента и иных нормативных правовых актов,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</w:rPr>
        <w:t>устанавливающих требования к предоставлению муниципальной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</w:rPr>
        <w:t>услуги, а также принятием ими решений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lastRenderedPageBreak/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</w:t>
      </w:r>
      <w:r>
        <w:rPr>
          <w:rFonts w:ascii="Times New Roman" w:hAnsi="Times New Roman"/>
          <w:sz w:val="28"/>
          <w:szCs w:val="28"/>
        </w:rPr>
        <w:t>жностными лицами Администрации, Комитета</w:t>
      </w:r>
      <w:r w:rsidRPr="00773E48">
        <w:rPr>
          <w:rFonts w:ascii="Times New Roman" w:hAnsi="Times New Roman"/>
          <w:sz w:val="28"/>
          <w:szCs w:val="28"/>
        </w:rPr>
        <w:t>, уполномоченными на осуществление контроля за предоставлением муниципальной услуги.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</w:t>
      </w:r>
      <w:r>
        <w:rPr>
          <w:rFonts w:ascii="Times New Roman" w:hAnsi="Times New Roman"/>
          <w:sz w:val="28"/>
          <w:szCs w:val="28"/>
        </w:rPr>
        <w:t xml:space="preserve"> должностных лиц Администрации, Комитета</w:t>
      </w:r>
      <w:r w:rsidRPr="00773E48">
        <w:rPr>
          <w:rFonts w:ascii="Times New Roman" w:hAnsi="Times New Roman"/>
          <w:sz w:val="28"/>
          <w:szCs w:val="28"/>
        </w:rPr>
        <w:t>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проверок: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выявления и устранения нарушений прав граждан;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</w:rPr>
        <w:t>Порядок и периодичность осуществления плановых и внеплановых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</w:rPr>
        <w:t>проверок полноты и качества предоставления муниципальной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</w:rPr>
        <w:t>услуги, в том числе порядок и формы контроля за полнотой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</w:rPr>
        <w:t>и качеством предоставления муниципальной услуги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4.3. Плановые проверки осуществляются на основании годов</w:t>
      </w:r>
      <w:r>
        <w:rPr>
          <w:rFonts w:ascii="Times New Roman" w:hAnsi="Times New Roman"/>
          <w:sz w:val="28"/>
          <w:szCs w:val="28"/>
        </w:rPr>
        <w:t>ых планов работы Администрации</w:t>
      </w:r>
      <w:r w:rsidRPr="00773E48">
        <w:rPr>
          <w:rFonts w:ascii="Times New Roman" w:hAnsi="Times New Roman"/>
          <w:sz w:val="28"/>
          <w:szCs w:val="28"/>
        </w:rPr>
        <w:t>, утверждаем</w:t>
      </w:r>
      <w:r>
        <w:rPr>
          <w:rFonts w:ascii="Times New Roman" w:hAnsi="Times New Roman"/>
          <w:sz w:val="28"/>
          <w:szCs w:val="28"/>
        </w:rPr>
        <w:t>ых главой Администрации</w:t>
      </w:r>
      <w:r w:rsidRPr="00773E48">
        <w:rPr>
          <w:rFonts w:ascii="Times New Roman" w:hAnsi="Times New Roman"/>
          <w:sz w:val="28"/>
          <w:szCs w:val="28"/>
        </w:rPr>
        <w:t>. При плановой проверке полноты и качества предоставления муниципальной услуги контролю подлежат: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соблюдение сроков предоставления муниципальной услуги;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соблюдение положений Административного регламента;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Основанием для проведения внеплановых проверок являются: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4.4. Для проведения проверки создается комиссия, в состав которой включаются должностные ли</w:t>
      </w:r>
      <w:r>
        <w:rPr>
          <w:rFonts w:ascii="Times New Roman" w:hAnsi="Times New Roman"/>
          <w:sz w:val="28"/>
          <w:szCs w:val="28"/>
        </w:rPr>
        <w:t>ца и специалисты Администрации</w:t>
      </w:r>
      <w:r w:rsidRPr="00773E48">
        <w:rPr>
          <w:rFonts w:ascii="Times New Roman" w:hAnsi="Times New Roman"/>
          <w:sz w:val="28"/>
          <w:szCs w:val="28"/>
        </w:rPr>
        <w:t>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Проверка осуществляется на о</w:t>
      </w:r>
      <w:r>
        <w:rPr>
          <w:rFonts w:ascii="Times New Roman" w:hAnsi="Times New Roman"/>
          <w:sz w:val="28"/>
          <w:szCs w:val="28"/>
        </w:rPr>
        <w:t>сновании распоряжения Администрации</w:t>
      </w:r>
      <w:r w:rsidRPr="00773E48">
        <w:rPr>
          <w:rFonts w:ascii="Times New Roman" w:hAnsi="Times New Roman"/>
          <w:sz w:val="28"/>
          <w:szCs w:val="28"/>
        </w:rPr>
        <w:t>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</w:t>
      </w:r>
      <w:r>
        <w:rPr>
          <w:rFonts w:ascii="Times New Roman" w:hAnsi="Times New Roman"/>
          <w:sz w:val="28"/>
          <w:szCs w:val="28"/>
        </w:rPr>
        <w:t xml:space="preserve"> и специалистами </w:t>
      </w:r>
      <w:r>
        <w:rPr>
          <w:rFonts w:ascii="Times New Roman" w:hAnsi="Times New Roman"/>
          <w:sz w:val="28"/>
          <w:szCs w:val="28"/>
        </w:rPr>
        <w:lastRenderedPageBreak/>
        <w:t>Администрации</w:t>
      </w:r>
      <w:r w:rsidRPr="00773E48">
        <w:rPr>
          <w:rFonts w:ascii="Times New Roman" w:hAnsi="Times New Roman"/>
          <w:sz w:val="28"/>
          <w:szCs w:val="28"/>
        </w:rPr>
        <w:t>, проводившими проверку. Проверяемые лица под роспись знакомятся со справкой.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</w:rPr>
        <w:t>Ответственность должностных лиц за решения и действия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</w:rPr>
        <w:t>(бездействие), принимаемые (осуществляемые) ими в ходе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</w:rPr>
        <w:t>Требования к порядку и формам контроля за предоставлением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</w:rPr>
        <w:t>муниципальной услуги, в том числе со стороны граждан,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</w:rPr>
        <w:t>их объединений и организаций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Граждане, их объединения и организации также имеют право: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4.8.</w:t>
      </w:r>
      <w:r>
        <w:rPr>
          <w:rFonts w:ascii="Times New Roman" w:hAnsi="Times New Roman"/>
          <w:sz w:val="28"/>
          <w:szCs w:val="28"/>
        </w:rPr>
        <w:t xml:space="preserve"> Должностные лица Администрации, Комитета</w:t>
      </w:r>
      <w:r w:rsidRPr="00773E48">
        <w:rPr>
          <w:rFonts w:ascii="Times New Roman" w:hAnsi="Times New Roman"/>
          <w:sz w:val="28"/>
          <w:szCs w:val="28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976" w:rsidRPr="00773E48" w:rsidRDefault="00EF3976" w:rsidP="00EF39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  <w:lang w:val="en-US"/>
        </w:rPr>
        <w:t>V</w:t>
      </w:r>
      <w:r w:rsidRPr="00773E48">
        <w:rPr>
          <w:rFonts w:ascii="Times New Roman" w:hAnsi="Times New Roman"/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EF3976" w:rsidRPr="00773E48" w:rsidRDefault="00EF3976" w:rsidP="00EF39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</w:rPr>
        <w:t>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должностных лиц, муниципальных служащих, многофункционального центра и (или) его работников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lastRenderedPageBreak/>
        <w:t>5.1. Заявитель имеет право на обжалование решения и (или) действ</w:t>
      </w:r>
      <w:r>
        <w:rPr>
          <w:rFonts w:ascii="Times New Roman" w:hAnsi="Times New Roman"/>
          <w:sz w:val="28"/>
          <w:szCs w:val="28"/>
        </w:rPr>
        <w:t>ий (бездействия) Администрации, Комитета</w:t>
      </w:r>
      <w:r w:rsidRPr="00773E48">
        <w:rPr>
          <w:rFonts w:ascii="Times New Roman" w:hAnsi="Times New Roman"/>
          <w:sz w:val="28"/>
          <w:szCs w:val="28"/>
        </w:rPr>
        <w:t>, должностны</w:t>
      </w:r>
      <w:r>
        <w:rPr>
          <w:rFonts w:ascii="Times New Roman" w:hAnsi="Times New Roman"/>
          <w:sz w:val="28"/>
          <w:szCs w:val="28"/>
        </w:rPr>
        <w:t>х лиц Администрации,</w:t>
      </w:r>
      <w:r w:rsidR="00FC4D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Комитета</w:t>
      </w:r>
      <w:r w:rsidRPr="00773E48">
        <w:rPr>
          <w:rFonts w:ascii="Times New Roman" w:hAnsi="Times New Roman"/>
          <w:sz w:val="28"/>
          <w:szCs w:val="28"/>
        </w:rPr>
        <w:t xml:space="preserve">, муниципальных служащих, </w:t>
      </w:r>
      <w:r>
        <w:rPr>
          <w:rFonts w:ascii="Times New Roman" w:hAnsi="Times New Roman"/>
          <w:sz w:val="28"/>
          <w:szCs w:val="28"/>
        </w:rPr>
        <w:t xml:space="preserve">государственных гражданских служащих, </w:t>
      </w:r>
      <w:r w:rsidRPr="00773E48">
        <w:rPr>
          <w:rFonts w:ascii="Times New Roman" w:hAnsi="Times New Roman"/>
          <w:bCs/>
          <w:sz w:val="28"/>
          <w:szCs w:val="28"/>
        </w:rPr>
        <w:t xml:space="preserve">РГАУ МФЦ, работников РГАУ МФЦ, а также организаций, осуществляющих функции по предоставлению государственных или муниципальных услуг, предусмотренных </w:t>
      </w:r>
      <w:hyperlink r:id="rId26" w:history="1">
        <w:r w:rsidRPr="00773E48">
          <w:rPr>
            <w:rFonts w:ascii="Times New Roman" w:hAnsi="Times New Roman"/>
            <w:bCs/>
            <w:sz w:val="28"/>
            <w:szCs w:val="28"/>
          </w:rPr>
          <w:t>частью 1.1 статьи 16</w:t>
        </w:r>
      </w:hyperlink>
      <w:r w:rsidRPr="00773E48">
        <w:rPr>
          <w:rFonts w:ascii="Times New Roman" w:hAnsi="Times New Roman"/>
          <w:bCs/>
          <w:sz w:val="28"/>
          <w:szCs w:val="28"/>
        </w:rPr>
        <w:t xml:space="preserve"> Федерального закона № 210-ФЗ (далее - привлекаемая организация), и их работников </w:t>
      </w:r>
      <w:r w:rsidRPr="00773E48">
        <w:rPr>
          <w:rFonts w:ascii="Times New Roman" w:hAnsi="Times New Roman"/>
          <w:sz w:val="28"/>
          <w:szCs w:val="28"/>
        </w:rPr>
        <w:t>в досудебном (внесудебном) порядке (далее – жалоба).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73E48">
        <w:rPr>
          <w:rFonts w:ascii="Times New Roman" w:hAnsi="Times New Roman"/>
          <w:b/>
          <w:sz w:val="28"/>
          <w:szCs w:val="28"/>
        </w:rPr>
        <w:t>Предмет жалобы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5.2. Предметом досудебного (внесудебного) обжалования являются решения и действ</w:t>
      </w:r>
      <w:r>
        <w:rPr>
          <w:rFonts w:ascii="Times New Roman" w:hAnsi="Times New Roman"/>
          <w:sz w:val="28"/>
          <w:szCs w:val="28"/>
        </w:rPr>
        <w:t>ия (бездействие) Администрации, Комитета</w:t>
      </w:r>
      <w:r w:rsidRPr="00773E48">
        <w:rPr>
          <w:rFonts w:ascii="Times New Roman" w:hAnsi="Times New Roman"/>
          <w:sz w:val="28"/>
          <w:szCs w:val="28"/>
        </w:rPr>
        <w:t>, предоставляющ</w:t>
      </w:r>
      <w:r>
        <w:rPr>
          <w:rFonts w:ascii="Times New Roman" w:hAnsi="Times New Roman"/>
          <w:sz w:val="28"/>
          <w:szCs w:val="28"/>
        </w:rPr>
        <w:t>их</w:t>
      </w:r>
      <w:r w:rsidRPr="00773E48">
        <w:rPr>
          <w:rFonts w:ascii="Times New Roman" w:hAnsi="Times New Roman"/>
          <w:sz w:val="28"/>
          <w:szCs w:val="28"/>
        </w:rPr>
        <w:t xml:space="preserve"> муниципальную услугу, а также его должностных лиц, муниципальных служащих,</w:t>
      </w:r>
      <w:r>
        <w:rPr>
          <w:rFonts w:ascii="Times New Roman" w:hAnsi="Times New Roman"/>
          <w:sz w:val="28"/>
          <w:szCs w:val="28"/>
        </w:rPr>
        <w:t xml:space="preserve"> государственных гражданских служащих,</w:t>
      </w:r>
      <w:r w:rsidRPr="00773E48">
        <w:rPr>
          <w:rFonts w:ascii="Times New Roman" w:hAnsi="Times New Roman"/>
          <w:sz w:val="28"/>
          <w:szCs w:val="28"/>
        </w:rPr>
        <w:t xml:space="preserve"> РГАУ МФЦ, работников РГАУ МФЦ, привлекаемых организаций, их работников. Заявитель может обратиться с жалобой по основаниям и в порядке, </w:t>
      </w:r>
      <w:r w:rsidRPr="00A24231">
        <w:rPr>
          <w:rFonts w:ascii="Times New Roman" w:hAnsi="Times New Roman"/>
          <w:sz w:val="28"/>
          <w:szCs w:val="28"/>
        </w:rPr>
        <w:t xml:space="preserve">установленным </w:t>
      </w:r>
      <w:hyperlink r:id="rId27" w:history="1">
        <w:r w:rsidRPr="00A2423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статьями 11.1</w:t>
        </w:r>
      </w:hyperlink>
      <w:r w:rsidRPr="00A24231">
        <w:rPr>
          <w:rFonts w:ascii="Times New Roman" w:hAnsi="Times New Roman"/>
          <w:sz w:val="28"/>
          <w:szCs w:val="28"/>
        </w:rPr>
        <w:t xml:space="preserve"> и </w:t>
      </w:r>
      <w:hyperlink r:id="rId28" w:history="1">
        <w:r w:rsidRPr="00A2423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11.2</w:t>
        </w:r>
      </w:hyperlink>
      <w:r w:rsidRPr="00A24231">
        <w:rPr>
          <w:rFonts w:ascii="Times New Roman" w:hAnsi="Times New Roman"/>
          <w:sz w:val="28"/>
          <w:szCs w:val="28"/>
        </w:rPr>
        <w:t xml:space="preserve"> Федерального </w:t>
      </w:r>
      <w:r w:rsidRPr="00773E48">
        <w:rPr>
          <w:rFonts w:ascii="Times New Roman" w:hAnsi="Times New Roman"/>
          <w:sz w:val="28"/>
          <w:szCs w:val="28"/>
        </w:rPr>
        <w:t>закона № 210-ФЗ, в том числе в следующих случаях: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 xml:space="preserve">нарушение срока регистрации запроса о предоставлении муниципальной услуги, комплексного запроса, указанного в статье 15.1 </w:t>
      </w:r>
      <w:r w:rsidRPr="00773E48">
        <w:rPr>
          <w:rFonts w:ascii="Times New Roman" w:hAnsi="Times New Roman"/>
          <w:bCs/>
          <w:sz w:val="28"/>
          <w:szCs w:val="28"/>
        </w:rPr>
        <w:t>Федерального закона № 210-ФЗ</w:t>
      </w:r>
      <w:r w:rsidRPr="00773E48">
        <w:rPr>
          <w:rFonts w:ascii="Times New Roman" w:hAnsi="Times New Roman"/>
          <w:sz w:val="28"/>
          <w:szCs w:val="28"/>
        </w:rPr>
        <w:t>;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РГАУ МФЦ возможно в случае, если на РГАУ МФЦ,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29" w:history="1">
        <w:r w:rsidRPr="00773E48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773E48">
        <w:rPr>
          <w:rFonts w:ascii="Times New Roman" w:hAnsi="Times New Roman"/>
          <w:sz w:val="28"/>
          <w:szCs w:val="28"/>
        </w:rPr>
        <w:t xml:space="preserve"> Федерального закона № 210-ФЗ;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 для предоставления муниципальной услуги;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для предоставления муниципальной услуги, у Заявителя;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Башкортостан, муниципальными правовыми актами. В указанном случае досудебное (внесудебное) обжалование Заявителем решений и действий (бездействия) РГАУ МФЦ возможно в случае, если на РГАУ МФЦ,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30" w:history="1">
        <w:r w:rsidRPr="00773E48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773E48">
        <w:rPr>
          <w:rFonts w:ascii="Times New Roman" w:hAnsi="Times New Roman"/>
          <w:sz w:val="28"/>
          <w:szCs w:val="28"/>
        </w:rPr>
        <w:t xml:space="preserve"> Федерального закона № 210-ФЗ;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lastRenderedPageBreak/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:rsidR="00EF3976" w:rsidRPr="00773E48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 Администрации, Комитета</w:t>
      </w:r>
      <w:r w:rsidRPr="00773E48"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>олжностного лица Администрации, Комитета</w:t>
      </w:r>
      <w:r w:rsidRPr="00773E48">
        <w:rPr>
          <w:rFonts w:ascii="Times New Roman" w:hAnsi="Times New Roman"/>
          <w:sz w:val="28"/>
          <w:szCs w:val="28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РГАУ МФЦ возможно в случае, если на РГАУ МФЦ,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31" w:history="1">
        <w:r w:rsidRPr="00773E48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773E48">
        <w:rPr>
          <w:rFonts w:ascii="Times New Roman" w:hAnsi="Times New Roman"/>
          <w:sz w:val="28"/>
          <w:szCs w:val="28"/>
        </w:rPr>
        <w:t xml:space="preserve"> Федерального закона № 210-ФЗ;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48">
        <w:rPr>
          <w:rFonts w:ascii="Times New Roman" w:hAnsi="Times New Roman"/>
          <w:sz w:val="28"/>
          <w:szCs w:val="28"/>
        </w:rPr>
        <w:t>нарушение ср</w:t>
      </w:r>
      <w:r w:rsidRPr="00D54921">
        <w:rPr>
          <w:rFonts w:ascii="Times New Roman" w:hAnsi="Times New Roman"/>
          <w:sz w:val="28"/>
          <w:szCs w:val="28"/>
        </w:rPr>
        <w:t>ока или порядка выдачи документов по результатам предоставления муниципальной услуги;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Башкортостан, муниципальными правовыми актами. В указанном случае досудебное (внесудебное) обжалование Заявителем решений и действий (бездействия) РГАУ МФЦ возможно в случае, если на РГАУ МФЦ,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32" w:history="1">
        <w:r w:rsidRPr="00D54921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D54921">
        <w:rPr>
          <w:rFonts w:ascii="Times New Roman" w:hAnsi="Times New Roman"/>
          <w:sz w:val="28"/>
          <w:szCs w:val="28"/>
        </w:rPr>
        <w:t xml:space="preserve"> Федерального закона № 210-ФЗ;</w:t>
      </w:r>
    </w:p>
    <w:p w:rsidR="00EF3976" w:rsidRPr="00D54921" w:rsidRDefault="00EF3976" w:rsidP="00EF3976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4921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РГАУ МФЦ, работника РГАУ МФЦ возможно в случае, если на РГАУ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4921">
        <w:rPr>
          <w:rFonts w:ascii="Times New Roman" w:hAnsi="Times New Roman"/>
          <w:b/>
          <w:sz w:val="28"/>
          <w:szCs w:val="28"/>
        </w:rPr>
        <w:t xml:space="preserve">Органы местного самоуправления, организации и </w:t>
      </w:r>
      <w:r w:rsidRPr="00D54921">
        <w:rPr>
          <w:rFonts w:ascii="Times New Roman" w:hAnsi="Times New Roman"/>
          <w:b/>
          <w:sz w:val="28"/>
          <w:szCs w:val="28"/>
        </w:rPr>
        <w:br/>
        <w:t>уполномоченные на рассмотрение жалобы и должностные лица, которым может быть направлена жалоба заявителя в досудебном (внесудебном) порядке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5.3. Жалоба на решения и действия (бездействие) Администрации, должностного лица Администрации, муниципального</w:t>
      </w:r>
      <w:r>
        <w:rPr>
          <w:rFonts w:ascii="Times New Roman" w:hAnsi="Times New Roman"/>
          <w:sz w:val="28"/>
          <w:szCs w:val="28"/>
        </w:rPr>
        <w:t xml:space="preserve"> служащего подается главе</w:t>
      </w:r>
      <w:r w:rsidRPr="00D54921">
        <w:rPr>
          <w:rFonts w:ascii="Times New Roman" w:hAnsi="Times New Roman"/>
          <w:sz w:val="28"/>
          <w:szCs w:val="28"/>
        </w:rPr>
        <w:t xml:space="preserve"> Администрации.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lastRenderedPageBreak/>
        <w:t xml:space="preserve">Жалоба на решения и действия (бездействие) должностных лиц Комитета, государственных </w:t>
      </w:r>
      <w:r>
        <w:rPr>
          <w:rFonts w:ascii="Times New Roman" w:hAnsi="Times New Roman"/>
          <w:sz w:val="28"/>
          <w:szCs w:val="28"/>
        </w:rPr>
        <w:t>гражданских служащих   подается  председателю</w:t>
      </w:r>
      <w:r w:rsidRPr="00D54921">
        <w:rPr>
          <w:rFonts w:ascii="Times New Roman" w:hAnsi="Times New Roman"/>
          <w:sz w:val="28"/>
          <w:szCs w:val="28"/>
        </w:rPr>
        <w:t xml:space="preserve"> Комитета.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Жалоба на решения и дей</w:t>
      </w:r>
      <w:r>
        <w:rPr>
          <w:rFonts w:ascii="Times New Roman" w:hAnsi="Times New Roman"/>
          <w:sz w:val="28"/>
          <w:szCs w:val="28"/>
        </w:rPr>
        <w:t>ствия (бездействие) председателя</w:t>
      </w:r>
      <w:r w:rsidRPr="00D54921">
        <w:rPr>
          <w:rFonts w:ascii="Times New Roman" w:hAnsi="Times New Roman"/>
          <w:sz w:val="28"/>
          <w:szCs w:val="28"/>
        </w:rPr>
        <w:t xml:space="preserve"> Комитета подается министру земельных и имущественных</w:t>
      </w:r>
      <w:r>
        <w:rPr>
          <w:rFonts w:ascii="Times New Roman" w:hAnsi="Times New Roman"/>
          <w:sz w:val="28"/>
          <w:szCs w:val="28"/>
        </w:rPr>
        <w:t xml:space="preserve"> отношений </w:t>
      </w:r>
      <w:r w:rsidRPr="00D54921">
        <w:rPr>
          <w:rFonts w:ascii="Times New Roman" w:hAnsi="Times New Roman"/>
          <w:sz w:val="28"/>
          <w:szCs w:val="28"/>
        </w:rPr>
        <w:t>Республики Башкортостан.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Жалобы на решения и действия (бездействие) работника территориального подразделения РГАУ МФЦ подаются руководителю структурного подразделения РГАУ МФЦ. Жалобы на решения и действия (бездействие), руководителей структурных подразделений РГАУ МФЦ подаются руководителю РГАУ МФЦ.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Жалобы на решения и действия (бездействие)  РГАУ МФЦ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4921">
        <w:rPr>
          <w:rFonts w:ascii="Times New Roman" w:hAnsi="Times New Roman"/>
          <w:sz w:val="28"/>
          <w:szCs w:val="28"/>
        </w:rPr>
        <w:t>подаются учредителю РГАУ МФЦ.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D54921">
        <w:rPr>
          <w:rFonts w:ascii="Times New Roman" w:hAnsi="Times New Roman"/>
          <w:bCs/>
          <w:sz w:val="28"/>
          <w:szCs w:val="28"/>
        </w:rPr>
        <w:t>Жалобы на решения и действия (бездействие) работников привлекаемых организаций подаются руководителям этих организаций.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В Адми</w:t>
      </w:r>
      <w:r>
        <w:rPr>
          <w:rFonts w:ascii="Times New Roman" w:hAnsi="Times New Roman"/>
          <w:sz w:val="28"/>
          <w:szCs w:val="28"/>
        </w:rPr>
        <w:t>нистрации, Комитете</w:t>
      </w:r>
      <w:r w:rsidRPr="00D54921">
        <w:rPr>
          <w:rFonts w:ascii="Times New Roman" w:hAnsi="Times New Roman"/>
          <w:sz w:val="28"/>
          <w:szCs w:val="28"/>
        </w:rPr>
        <w:t>, РГАУ МФЦ, привлекаемой  организации  определяются уполномоченные на рассмотрение жалоб должностные лица.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4921">
        <w:rPr>
          <w:rFonts w:ascii="Times New Roman" w:hAnsi="Times New Roman"/>
          <w:b/>
          <w:sz w:val="28"/>
          <w:szCs w:val="28"/>
        </w:rPr>
        <w:t>Порядок подачи и рассмотрения жалобы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5.4. Жалоба подается в письменной форме на бумажном носителе, в том числе по почте, а также при личном приеме Заявителя, или в электронном виде.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Жалоба должна содержать: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 xml:space="preserve">наименование органа, предоставляющего муниципальную услугу, его должностного лица, его руководителя, муниципального служащего, государственного </w:t>
      </w:r>
      <w:r>
        <w:rPr>
          <w:rFonts w:ascii="Times New Roman" w:hAnsi="Times New Roman"/>
          <w:sz w:val="28"/>
          <w:szCs w:val="28"/>
        </w:rPr>
        <w:t xml:space="preserve">гражданского </w:t>
      </w:r>
      <w:r w:rsidRPr="00D54921">
        <w:rPr>
          <w:rFonts w:ascii="Times New Roman" w:hAnsi="Times New Roman"/>
          <w:sz w:val="28"/>
          <w:szCs w:val="28"/>
        </w:rPr>
        <w:t>служащего, РГАУ МФЦ, его руководителя и (или) работника, привлекаемых организаций, их руководителей и (или) работников, решения и действия (бездействие) которых обжалуются;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его должностного лица, муниципального служащего, государственного</w:t>
      </w:r>
      <w:r>
        <w:rPr>
          <w:rFonts w:ascii="Times New Roman" w:hAnsi="Times New Roman"/>
          <w:sz w:val="28"/>
          <w:szCs w:val="28"/>
        </w:rPr>
        <w:t xml:space="preserve"> гражданского </w:t>
      </w:r>
      <w:r w:rsidRPr="00D54921">
        <w:rPr>
          <w:rFonts w:ascii="Times New Roman" w:hAnsi="Times New Roman"/>
          <w:sz w:val="28"/>
          <w:szCs w:val="28"/>
        </w:rPr>
        <w:t>служащего, РГАУ МФЦ, работника РГАУ МФЦ, привлекаемых организаций, их работников;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bCs/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служащего, </w:t>
      </w:r>
      <w:r w:rsidRPr="00D54921">
        <w:rPr>
          <w:rFonts w:ascii="Times New Roman" w:hAnsi="Times New Roman"/>
          <w:sz w:val="28"/>
          <w:szCs w:val="28"/>
        </w:rPr>
        <w:t xml:space="preserve">государственного </w:t>
      </w:r>
      <w:r>
        <w:rPr>
          <w:rFonts w:ascii="Times New Roman" w:hAnsi="Times New Roman"/>
          <w:sz w:val="28"/>
          <w:szCs w:val="28"/>
        </w:rPr>
        <w:t xml:space="preserve">гражданского </w:t>
      </w:r>
      <w:r w:rsidRPr="00D54921">
        <w:rPr>
          <w:rFonts w:ascii="Times New Roman" w:hAnsi="Times New Roman"/>
          <w:sz w:val="28"/>
          <w:szCs w:val="28"/>
        </w:rPr>
        <w:t xml:space="preserve">служащего,  </w:t>
      </w:r>
      <w:r w:rsidRPr="00D54921">
        <w:rPr>
          <w:rFonts w:ascii="Times New Roman" w:hAnsi="Times New Roman"/>
          <w:bCs/>
          <w:sz w:val="28"/>
          <w:szCs w:val="28"/>
        </w:rPr>
        <w:t>РГАУ МФЦ, работника РГАУ МФЦ, привлекаемых организаций, их работников. Заявителем могут быть представлены документы (при наличии), подтверждающие доводы Заявителя, либо их копии</w:t>
      </w:r>
      <w:r w:rsidRPr="00D54921">
        <w:rPr>
          <w:rFonts w:ascii="Times New Roman" w:hAnsi="Times New Roman"/>
          <w:sz w:val="28"/>
          <w:szCs w:val="28"/>
        </w:rPr>
        <w:t>.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4921">
        <w:rPr>
          <w:rFonts w:ascii="Times New Roman" w:hAnsi="Times New Roman"/>
          <w:bCs/>
          <w:sz w:val="28"/>
          <w:szCs w:val="28"/>
        </w:rPr>
        <w:t xml:space="preserve">В случае если жалоба подается через представителя, также представляется документ, подтверждающий полномочия на осуществление действий от имени заявителя. В качестве документа, подтверждающего </w:t>
      </w:r>
      <w:r w:rsidRPr="00D54921">
        <w:rPr>
          <w:rFonts w:ascii="Times New Roman" w:hAnsi="Times New Roman"/>
          <w:bCs/>
          <w:sz w:val="28"/>
          <w:szCs w:val="28"/>
        </w:rPr>
        <w:lastRenderedPageBreak/>
        <w:t>полномочия на осуществление действий от имени заявителя, может быть представлена: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4921">
        <w:rPr>
          <w:rFonts w:ascii="Times New Roman" w:hAnsi="Times New Roman"/>
          <w:bCs/>
          <w:sz w:val="28"/>
          <w:szCs w:val="28"/>
        </w:rPr>
        <w:t xml:space="preserve">а) оформленная в соответствии с </w:t>
      </w:r>
      <w:hyperlink r:id="rId33" w:history="1">
        <w:r w:rsidRPr="00D54921">
          <w:rPr>
            <w:rFonts w:ascii="Times New Roman" w:hAnsi="Times New Roman"/>
            <w:bCs/>
            <w:sz w:val="28"/>
            <w:szCs w:val="28"/>
          </w:rPr>
          <w:t>законодательством</w:t>
        </w:r>
      </w:hyperlink>
      <w:r w:rsidRPr="00D54921">
        <w:rPr>
          <w:rFonts w:ascii="Times New Roman" w:hAnsi="Times New Roman"/>
          <w:bCs/>
          <w:sz w:val="28"/>
          <w:szCs w:val="28"/>
        </w:rPr>
        <w:t xml:space="preserve"> Российской Федерации доверенность (для физических лиц);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4921">
        <w:rPr>
          <w:rFonts w:ascii="Times New Roman" w:hAnsi="Times New Roman"/>
          <w:bCs/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4921">
        <w:rPr>
          <w:rFonts w:ascii="Times New Roman" w:hAnsi="Times New Roman"/>
          <w:bCs/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5.5. Прием жалоб в письменной форме осуществляется: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5.5.1. Администрацией 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Время приема жалоб должно совпадать со временем предоставления муниципальной услуги.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Жалоба в письменной форме может быть также направлена по почте.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Федерации;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5.5.2. М</w:t>
      </w:r>
      <w:r w:rsidRPr="00D54921">
        <w:rPr>
          <w:rFonts w:ascii="Times New Roman" w:hAnsi="Times New Roman"/>
          <w:bCs/>
          <w:sz w:val="28"/>
          <w:szCs w:val="28"/>
        </w:rPr>
        <w:t xml:space="preserve">ногофункциональным центром или привлекаемой организацией. 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4921">
        <w:rPr>
          <w:rFonts w:ascii="Times New Roman" w:hAnsi="Times New Roman"/>
          <w:bCs/>
          <w:sz w:val="28"/>
          <w:szCs w:val="28"/>
        </w:rPr>
        <w:t>При поступлении жалобы на</w:t>
      </w:r>
      <w:r w:rsidRPr="00D54921">
        <w:rPr>
          <w:rFonts w:ascii="Times New Roman" w:hAnsi="Times New Roman"/>
          <w:sz w:val="28"/>
          <w:szCs w:val="28"/>
        </w:rPr>
        <w:t xml:space="preserve"> решения и (или) действия (бездействия) Администрации, Комитета, </w:t>
      </w:r>
      <w:r>
        <w:rPr>
          <w:rFonts w:ascii="Times New Roman" w:hAnsi="Times New Roman"/>
          <w:sz w:val="28"/>
          <w:szCs w:val="28"/>
        </w:rPr>
        <w:t>их должностных лиц</w:t>
      </w:r>
      <w:r w:rsidRPr="00D54921">
        <w:rPr>
          <w:rFonts w:ascii="Times New Roman" w:hAnsi="Times New Roman"/>
          <w:sz w:val="28"/>
          <w:szCs w:val="28"/>
        </w:rPr>
        <w:t>, муниципального служащего</w:t>
      </w:r>
      <w:r>
        <w:rPr>
          <w:rFonts w:ascii="Times New Roman" w:hAnsi="Times New Roman"/>
          <w:sz w:val="28"/>
          <w:szCs w:val="28"/>
        </w:rPr>
        <w:t>, государственного гражданского служащего,</w:t>
      </w:r>
      <w:r>
        <w:rPr>
          <w:rFonts w:ascii="Times New Roman" w:hAnsi="Times New Roman"/>
          <w:bCs/>
          <w:sz w:val="28"/>
          <w:szCs w:val="28"/>
        </w:rPr>
        <w:t xml:space="preserve"> РГАУ МФЦ или привлекаемой</w:t>
      </w:r>
      <w:r w:rsidRPr="00D54921">
        <w:rPr>
          <w:rFonts w:ascii="Times New Roman" w:hAnsi="Times New Roman"/>
          <w:bCs/>
          <w:sz w:val="28"/>
          <w:szCs w:val="28"/>
        </w:rPr>
        <w:t xml:space="preserve"> организаци</w:t>
      </w:r>
      <w:r>
        <w:rPr>
          <w:rFonts w:ascii="Times New Roman" w:hAnsi="Times New Roman"/>
          <w:bCs/>
          <w:sz w:val="28"/>
          <w:szCs w:val="28"/>
        </w:rPr>
        <w:t>ей,</w:t>
      </w:r>
      <w:r w:rsidRPr="00D54921">
        <w:rPr>
          <w:rFonts w:ascii="Times New Roman" w:hAnsi="Times New Roman"/>
          <w:bCs/>
          <w:sz w:val="28"/>
          <w:szCs w:val="28"/>
        </w:rPr>
        <w:t xml:space="preserve"> обеспечивают ее передачу в </w:t>
      </w:r>
      <w:r w:rsidRPr="00D54921">
        <w:rPr>
          <w:rFonts w:ascii="Times New Roman" w:hAnsi="Times New Roman"/>
          <w:sz w:val="28"/>
          <w:szCs w:val="28"/>
        </w:rPr>
        <w:t>Администрацию</w:t>
      </w:r>
      <w:r w:rsidR="00FC4D88">
        <w:rPr>
          <w:rFonts w:ascii="Times New Roman" w:hAnsi="Times New Roman"/>
          <w:sz w:val="28"/>
          <w:szCs w:val="28"/>
        </w:rPr>
        <w:t xml:space="preserve"> </w:t>
      </w:r>
      <w:r w:rsidRPr="00D54921">
        <w:rPr>
          <w:rFonts w:ascii="Times New Roman" w:hAnsi="Times New Roman"/>
          <w:bCs/>
          <w:sz w:val="28"/>
          <w:szCs w:val="28"/>
        </w:rPr>
        <w:t>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5.6. В электронном виде жалоба может быть подана Заявителем посредством: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 xml:space="preserve">5.6.1. официального сайта Администрации </w:t>
      </w:r>
      <w:r>
        <w:rPr>
          <w:rFonts w:ascii="Times New Roman" w:hAnsi="Times New Roman"/>
          <w:sz w:val="28"/>
          <w:szCs w:val="28"/>
        </w:rPr>
        <w:t>(</w:t>
      </w:r>
      <w:hyperlink r:id="rId34" w:history="1">
        <w:r w:rsidRPr="00D5492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D5492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D5492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sterlitamakadm</w:t>
        </w:r>
        <w:r w:rsidRPr="00D5492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D5492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D616BF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)</w:t>
      </w:r>
      <w:r w:rsidRPr="00D54921">
        <w:rPr>
          <w:rFonts w:ascii="Times New Roman" w:hAnsi="Times New Roman"/>
          <w:sz w:val="28"/>
          <w:szCs w:val="28"/>
        </w:rPr>
        <w:t>в сети Интернет;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5.6.2. РПГУ, а также Федеральной государственной информационной системы, обеспечивающий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</w:t>
      </w:r>
      <w:hyperlink r:id="rId35" w:history="1">
        <w:r w:rsidRPr="00D54921">
          <w:rPr>
            <w:rStyle w:val="a3"/>
            <w:rFonts w:ascii="Times New Roman" w:hAnsi="Times New Roman"/>
            <w:color w:val="auto"/>
            <w:sz w:val="28"/>
            <w:szCs w:val="28"/>
          </w:rPr>
          <w:t>https://do.gosuslugi.ru/</w:t>
        </w:r>
      </w:hyperlink>
      <w:r w:rsidRPr="00D54921">
        <w:rPr>
          <w:rFonts w:ascii="Times New Roman" w:hAnsi="Times New Roman"/>
          <w:sz w:val="28"/>
          <w:szCs w:val="28"/>
        </w:rPr>
        <w:t>).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 xml:space="preserve">При подаче жалобы в электронном виде документы, указанные в </w:t>
      </w:r>
      <w:hyperlink r:id="rId36" w:anchor="Par33" w:history="1">
        <w:r w:rsidRPr="00D5492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пункте 5.4</w:t>
        </w:r>
      </w:hyperlink>
      <w:r w:rsidRPr="00D54921">
        <w:rPr>
          <w:rFonts w:ascii="Times New Roman" w:hAnsi="Times New Roman"/>
          <w:sz w:val="28"/>
          <w:szCs w:val="28"/>
        </w:rPr>
        <w:t xml:space="preserve">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lastRenderedPageBreak/>
        <w:t>В случае, если в компетенцию Администрации, Комитета, РГАУ МФЦ, учредителя РГАУ МФЦ, привлекаемой организации не входит принятие решения по поданной Заявителем жалобы,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142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4921">
        <w:rPr>
          <w:rFonts w:ascii="Times New Roman" w:hAnsi="Times New Roman"/>
          <w:b/>
          <w:sz w:val="28"/>
          <w:szCs w:val="28"/>
        </w:rPr>
        <w:t>Сроки рассмотрения жалобы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5.7. Жалоба, поступившая в Администрацию,  Комитет, РГАУ МФЦ, учредителю РГАУ МФЦ или привлекаемую организацию, подлежит рассмотрению в течение пятнадцати рабочих дней со дня ее регистрации.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 xml:space="preserve">В случае обжалования отказа Администрации, Комитета,  муниципального служащего, </w:t>
      </w:r>
      <w:r>
        <w:rPr>
          <w:rFonts w:ascii="Times New Roman" w:hAnsi="Times New Roman"/>
          <w:sz w:val="28"/>
          <w:szCs w:val="28"/>
        </w:rPr>
        <w:t xml:space="preserve">государственного гражданского служащего, </w:t>
      </w:r>
      <w:r w:rsidRPr="00D54921">
        <w:rPr>
          <w:rFonts w:ascii="Times New Roman" w:hAnsi="Times New Roman"/>
          <w:sz w:val="28"/>
          <w:szCs w:val="28"/>
        </w:rPr>
        <w:t>РГАУ МФЦ, работников РГАУ МФЦ, привлекаемых организаций,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4921">
        <w:rPr>
          <w:rFonts w:ascii="Times New Roman" w:hAnsi="Times New Roman"/>
          <w:b/>
          <w:sz w:val="28"/>
          <w:szCs w:val="28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5.8. Оснований для приостановления рассмотрения жалобы не имеется.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4921">
        <w:rPr>
          <w:rFonts w:ascii="Times New Roman" w:hAnsi="Times New Roman"/>
          <w:b/>
          <w:sz w:val="28"/>
          <w:szCs w:val="28"/>
        </w:rPr>
        <w:t>Результат рассмотрения жалобы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5.9. По результатам рассмотрения жалобы должностным лицом Администрации, Комитета, РГАУ МФЦ, учредителя РГАУ МФЦ, привлекаемой организации, наделенным полномочиями по рассмотрению жалоб, принимается одно из следующих решений: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в удовлетворении жалобы отказывается.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При удовлетворении жалобы Администрация, Комитет, РГАУ МФЦ, учредитель РГАУ МФЦ, привлекаемая организация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 и Республики Башкортостан.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lastRenderedPageBreak/>
        <w:t>Администрация, Комитет, РГАУ МФЦ, учредитель РГАУ МФЦ, привлекаемая организация отказывает в удовлетворении жалобы в следующих случаях: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Администрация, Комитет, РГАУ МФЦ, учредитель РГАУ МФЦ, привлекаемая организация вправе оставить жалобу без ответа по существу поставленных в ней вопросов в следующих случаях: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жалобе;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текст письменного обращения не позволяет определить суть предложения, заявления или жалобы.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4921">
        <w:rPr>
          <w:rFonts w:ascii="Times New Roman" w:hAnsi="Times New Roman"/>
          <w:b/>
          <w:sz w:val="28"/>
          <w:szCs w:val="28"/>
        </w:rPr>
        <w:t>Порядок информирования заявителя о результатах рассмотрения жалобы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 xml:space="preserve">5.10. Не позднее дня, следующего за днем принятия решения, указанного в </w:t>
      </w:r>
      <w:hyperlink r:id="rId37" w:anchor="Par60" w:history="1">
        <w:r w:rsidRPr="00D5492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пункте 5.9</w:t>
        </w:r>
      </w:hyperlink>
      <w:r w:rsidRPr="00D54921">
        <w:rPr>
          <w:rFonts w:ascii="Times New Roman" w:hAnsi="Times New Roman"/>
          <w:sz w:val="28"/>
          <w:szCs w:val="28"/>
        </w:rPr>
        <w:t xml:space="preserve"> Административного регламента, Заявителю в письменной форме и по желанию Заявителя в форме электронного документа, подписанного электронной цифровой подписью направляется мотивированный ответ о результатах рассмотрения жалобы.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5.11. В ответе по результатам рассмотрения жалобы указываются: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наименование Администрации, Комитета, РГАУ МФЦ, учредителя РГАУ МФЦ, привлекаемой организации,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основания для принятия решения по жалобе;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принятое по жалобе решение;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сведения о порядке обжалования принятого по жалобе решения.</w:t>
      </w:r>
    </w:p>
    <w:p w:rsidR="00EF3976" w:rsidRPr="00D54921" w:rsidRDefault="00EF3976" w:rsidP="00EF3976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49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5.12. В случае признания жалобы подлежащей удовлетворению в ответе Заявителю, указанном в пункте 5.11 Административного регламента, дается информация о действиях, осуществляемых Администрацией, Комитетом, РГАУ </w:t>
      </w:r>
      <w:r w:rsidRPr="00D5492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МФЦ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F3976" w:rsidRPr="00D54921" w:rsidRDefault="00EF3976" w:rsidP="00EF3976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4921">
        <w:rPr>
          <w:rFonts w:ascii="Times New Roman" w:eastAsiaTheme="minorHAnsi" w:hAnsi="Times New Roman" w:cs="Times New Roman"/>
          <w:sz w:val="28"/>
          <w:szCs w:val="28"/>
          <w:lang w:eastAsia="en-US"/>
        </w:rPr>
        <w:t>5.13. В случае признания жалобы не подлежащей удовлетворению в ответе Заявителю, указанном в пункте 5.11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 xml:space="preserve">5.14.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Администрации, Комитета, РГАУ МФЦ, учредителя РГАУ МФЦ, привлекаемой организации, наделенное полномочиями по рассмотрению жалоб в соответствии с </w:t>
      </w:r>
      <w:hyperlink r:id="rId38" w:anchor="Par21" w:history="1">
        <w:r w:rsidRPr="00E93B4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пунктом 5.3</w:t>
        </w:r>
      </w:hyperlink>
      <w:r w:rsidRPr="00D54921">
        <w:rPr>
          <w:rFonts w:ascii="Times New Roman" w:hAnsi="Times New Roman"/>
          <w:sz w:val="28"/>
          <w:szCs w:val="28"/>
        </w:rPr>
        <w:t xml:space="preserve"> Административного регламента, незамедлительно направляет имеющиеся материалы в органы прокуратуры.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 xml:space="preserve">5.15. Положения Административного регламента,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</w:t>
      </w:r>
      <w:hyperlink r:id="rId39" w:history="1">
        <w:r w:rsidRPr="00D5492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D54921">
        <w:rPr>
          <w:rFonts w:ascii="Times New Roman" w:hAnsi="Times New Roman"/>
          <w:sz w:val="28"/>
          <w:szCs w:val="28"/>
        </w:rPr>
        <w:t xml:space="preserve"> № 59-ФЗ.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4921">
        <w:rPr>
          <w:rFonts w:ascii="Times New Roman" w:hAnsi="Times New Roman"/>
          <w:b/>
          <w:sz w:val="28"/>
          <w:szCs w:val="28"/>
        </w:rPr>
        <w:t>Порядок обжалования решения по жалобе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5.16 Заявители имеют право на обжалование неправомерных решений, действий (бездействия) должностных лиц в судебном порядке.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4921">
        <w:rPr>
          <w:rFonts w:ascii="Times New Roman" w:hAnsi="Times New Roman"/>
          <w:b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5.17. Заявитель имеет право на получение информации и документов для обоснования и рассмотрения жалобы.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Должностные лица Администрации, Комитета, РГАУ МФЦ, учредителя РГАУ МФЦ, привлекаемой организации обязаны: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обеспечить Заявителя информацией, непосредственно затрагивающей права и законные интересы, если иное не предусмотрено законом;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обеспечить объективное, всестороннее и своевременное рассмотрение жалобы;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 xml:space="preserve">направить письменный ответ либо в форме электронного документа по существу поставленных в жалобе вопросов, за исключением случаев, указанных в </w:t>
      </w:r>
      <w:hyperlink r:id="rId40" w:anchor="Par76" w:history="1">
        <w:r w:rsidRPr="00D5492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пункте 5.18</w:t>
        </w:r>
      </w:hyperlink>
      <w:r w:rsidRPr="00D54921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4921">
        <w:rPr>
          <w:rFonts w:ascii="Times New Roman" w:hAnsi="Times New Roman"/>
          <w:b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21">
        <w:rPr>
          <w:rFonts w:ascii="Times New Roman" w:hAnsi="Times New Roman"/>
          <w:sz w:val="28"/>
          <w:szCs w:val="28"/>
        </w:rPr>
        <w:t>5.18. Администрация, Комитет, РГАУ МФЦ, привлекаемая организация обеспечивает: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4921">
        <w:rPr>
          <w:rFonts w:ascii="Times New Roman" w:hAnsi="Times New Roman"/>
          <w:bCs/>
          <w:sz w:val="28"/>
          <w:szCs w:val="28"/>
        </w:rPr>
        <w:t>оснащение мест приема жалоб;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4921">
        <w:rPr>
          <w:rFonts w:ascii="Times New Roman" w:hAnsi="Times New Roman"/>
          <w:bCs/>
          <w:sz w:val="28"/>
          <w:szCs w:val="28"/>
        </w:rPr>
        <w:lastRenderedPageBreak/>
        <w:t xml:space="preserve">информирование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государственных </w:t>
      </w:r>
      <w:r>
        <w:rPr>
          <w:rFonts w:ascii="Times New Roman" w:hAnsi="Times New Roman"/>
          <w:bCs/>
          <w:sz w:val="28"/>
          <w:szCs w:val="28"/>
        </w:rPr>
        <w:t xml:space="preserve">гражданских </w:t>
      </w:r>
      <w:r w:rsidRPr="00D54921">
        <w:rPr>
          <w:rFonts w:ascii="Times New Roman" w:hAnsi="Times New Roman"/>
          <w:bCs/>
          <w:sz w:val="28"/>
          <w:szCs w:val="28"/>
        </w:rPr>
        <w:t>служащих, РГАУ МФЦ, работников РГАУ МФЦ, привлекаемых организаций или их работников посредством размещения информации на стендах в местах предоставления муниципальных услуг, на их официальных сайтах и на РПГУ;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4921">
        <w:rPr>
          <w:rFonts w:ascii="Times New Roman" w:hAnsi="Times New Roman"/>
          <w:bCs/>
          <w:sz w:val="28"/>
          <w:szCs w:val="28"/>
        </w:rPr>
        <w:t>консультирование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и государственных</w:t>
      </w:r>
      <w:r>
        <w:rPr>
          <w:rFonts w:ascii="Times New Roman" w:hAnsi="Times New Roman"/>
          <w:bCs/>
          <w:sz w:val="28"/>
          <w:szCs w:val="28"/>
        </w:rPr>
        <w:t xml:space="preserve"> гражданских</w:t>
      </w:r>
      <w:r w:rsidRPr="00D54921">
        <w:rPr>
          <w:rFonts w:ascii="Times New Roman" w:hAnsi="Times New Roman"/>
          <w:bCs/>
          <w:sz w:val="28"/>
          <w:szCs w:val="28"/>
        </w:rPr>
        <w:t xml:space="preserve"> служащих, РГАУ МФЦ, работников РГАУ МФЦ, привлекаемых организаций или их работников, в том числе по телефону, электронной почте, при личном приеме;</w:t>
      </w:r>
    </w:p>
    <w:p w:rsidR="00EF3976" w:rsidRPr="00D54921" w:rsidRDefault="00EF3976" w:rsidP="00EF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4921">
        <w:rPr>
          <w:rFonts w:ascii="Times New Roman" w:hAnsi="Times New Roman"/>
          <w:bCs/>
          <w:sz w:val="28"/>
          <w:szCs w:val="28"/>
        </w:rPr>
        <w:t>заключение соглашений о взаимодействии в части осуществления РГАУ МФЦ или уполномоченными организациями приема жалоб и выдачи Заявителям результатов рассмотрения жалоб.</w:t>
      </w:r>
    </w:p>
    <w:p w:rsidR="008E64A5" w:rsidRDefault="00B07AD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</w:t>
      </w:r>
      <w:r w:rsidR="005159F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</w:t>
      </w: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8E64A5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p w:rsidR="003F7B31" w:rsidRPr="0053286D" w:rsidRDefault="008E64A5" w:rsidP="005159F5">
      <w:pPr>
        <w:spacing w:after="0" w:line="259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 xml:space="preserve">                                                                                                                             </w:t>
      </w:r>
      <w:r w:rsidR="003F7B31" w:rsidRPr="0053286D">
        <w:rPr>
          <w:rFonts w:ascii="Times New Roman" w:hAnsi="Times New Roman"/>
          <w:sz w:val="18"/>
          <w:szCs w:val="18"/>
        </w:rPr>
        <w:t>Приложение № 1</w:t>
      </w:r>
    </w:p>
    <w:p w:rsidR="001A5E21" w:rsidRPr="001A5E21" w:rsidRDefault="003F7B31" w:rsidP="001A5E21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18"/>
          <w:szCs w:val="18"/>
        </w:rPr>
      </w:pPr>
      <w:r w:rsidRPr="0053286D">
        <w:rPr>
          <w:rFonts w:ascii="Times New Roman" w:hAnsi="Times New Roman"/>
          <w:sz w:val="18"/>
          <w:szCs w:val="18"/>
        </w:rPr>
        <w:t>к Административному регламенту</w:t>
      </w:r>
      <w:r w:rsidR="00B07AD5">
        <w:rPr>
          <w:rFonts w:ascii="Times New Roman" w:hAnsi="Times New Roman"/>
          <w:sz w:val="18"/>
          <w:szCs w:val="18"/>
        </w:rPr>
        <w:t xml:space="preserve"> </w:t>
      </w:r>
      <w:r w:rsidRPr="0053286D">
        <w:rPr>
          <w:rFonts w:ascii="Times New Roman" w:hAnsi="Times New Roman"/>
          <w:sz w:val="18"/>
          <w:szCs w:val="18"/>
        </w:rPr>
        <w:t xml:space="preserve">по предоставлению муниципальной услуги </w:t>
      </w:r>
      <w:r w:rsidR="001A5E21" w:rsidRPr="001A5E21">
        <w:rPr>
          <w:rFonts w:ascii="Times New Roman" w:hAnsi="Times New Roman"/>
          <w:sz w:val="18"/>
          <w:szCs w:val="18"/>
        </w:rPr>
        <w:t>«Реализация преимущественного права субъектов малого и среднего предпринимательства при отчуждении недвижимого имущества, находящегося в муниципальной собственности муниципального образования»</w:t>
      </w:r>
    </w:p>
    <w:p w:rsidR="003F7B31" w:rsidRPr="00773E48" w:rsidRDefault="003F7B31" w:rsidP="003F7B31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D54921" w:rsidRPr="0046172C" w:rsidRDefault="00D54921" w:rsidP="00D54921">
      <w:pPr>
        <w:pStyle w:val="ConsNormal"/>
        <w:widowControl/>
        <w:ind w:left="552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72C">
        <w:rPr>
          <w:rFonts w:ascii="Times New Roman" w:hAnsi="Times New Roman" w:cs="Times New Roman"/>
          <w:sz w:val="24"/>
          <w:szCs w:val="24"/>
        </w:rPr>
        <w:t>Главе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46172C">
        <w:rPr>
          <w:rFonts w:ascii="Times New Roman" w:hAnsi="Times New Roman" w:cs="Times New Roman"/>
          <w:sz w:val="24"/>
          <w:szCs w:val="24"/>
        </w:rPr>
        <w:t>ородского округа город Стерлитамак Республики Башкортостан</w:t>
      </w:r>
    </w:p>
    <w:p w:rsidR="00D54921" w:rsidRPr="0046172C" w:rsidRDefault="00D54921" w:rsidP="00D54921">
      <w:pPr>
        <w:pStyle w:val="ConsNormal"/>
        <w:widowControl/>
        <w:ind w:left="552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54921" w:rsidRDefault="00D54921" w:rsidP="00D54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4921" w:rsidRPr="009C4C3E" w:rsidRDefault="00D54921" w:rsidP="00D54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9C4C3E">
        <w:rPr>
          <w:rFonts w:ascii="Times New Roman" w:hAnsi="Times New Roman"/>
          <w:sz w:val="24"/>
          <w:szCs w:val="24"/>
        </w:rPr>
        <w:t>Наименование заявителя</w:t>
      </w:r>
      <w:r>
        <w:rPr>
          <w:rFonts w:ascii="Times New Roman" w:hAnsi="Times New Roman"/>
          <w:sz w:val="24"/>
          <w:szCs w:val="24"/>
        </w:rPr>
        <w:t>/Ф. И. О. заявителя: _________________________________________</w:t>
      </w:r>
    </w:p>
    <w:p w:rsidR="00D54921" w:rsidRPr="009C4C3E" w:rsidRDefault="00D54921" w:rsidP="00D54921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 w:rsidRPr="009C4C3E">
        <w:rPr>
          <w:rFonts w:ascii="Times New Roman" w:hAnsi="Times New Roman"/>
          <w:sz w:val="24"/>
          <w:szCs w:val="24"/>
        </w:rPr>
        <w:t>Место нахождения</w:t>
      </w:r>
      <w:r>
        <w:rPr>
          <w:rFonts w:ascii="Times New Roman" w:hAnsi="Times New Roman"/>
          <w:sz w:val="24"/>
          <w:szCs w:val="24"/>
        </w:rPr>
        <w:t>/Место жительства</w:t>
      </w:r>
      <w:r w:rsidRPr="009C4C3E">
        <w:rPr>
          <w:rFonts w:ascii="Times New Roman" w:hAnsi="Times New Roman"/>
          <w:sz w:val="24"/>
          <w:szCs w:val="24"/>
        </w:rPr>
        <w:t xml:space="preserve"> заявителя</w:t>
      </w:r>
      <w:bookmarkStart w:id="1" w:name="FIRM_ADDRESS"/>
      <w:bookmarkStart w:id="2" w:name="FIRM_TEL"/>
      <w:bookmarkEnd w:id="1"/>
      <w:bookmarkEnd w:id="2"/>
      <w:r>
        <w:rPr>
          <w:rFonts w:ascii="Times New Roman" w:hAnsi="Times New Roman"/>
          <w:sz w:val="24"/>
          <w:szCs w:val="24"/>
        </w:rPr>
        <w:t>:</w:t>
      </w:r>
      <w:r w:rsidRPr="001868AD">
        <w:rPr>
          <w:rFonts w:ascii="Times New Roman" w:hAnsi="Times New Roman"/>
          <w:sz w:val="24"/>
          <w:szCs w:val="24"/>
        </w:rPr>
        <w:t>______________________________________</w:t>
      </w:r>
    </w:p>
    <w:p w:rsidR="00D54921" w:rsidRDefault="00D54921" w:rsidP="00D54921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Реквизиты документа удостоверяющего личность: ____________________________________</w:t>
      </w:r>
    </w:p>
    <w:p w:rsidR="00D54921" w:rsidRPr="006E4BAC" w:rsidRDefault="00D54921" w:rsidP="00D54921">
      <w:pPr>
        <w:spacing w:after="0" w:line="240" w:lineRule="auto"/>
        <w:ind w:left="5664" w:firstLine="708"/>
        <w:rPr>
          <w:rFonts w:ascii="Times New Roman" w:eastAsia="MS Mincho" w:hAnsi="Times New Roman"/>
          <w:i/>
          <w:sz w:val="18"/>
          <w:szCs w:val="18"/>
        </w:rPr>
      </w:pPr>
      <w:r w:rsidRPr="006E4BAC">
        <w:rPr>
          <w:rFonts w:ascii="Times New Roman" w:eastAsia="MS Mincho" w:hAnsi="Times New Roman"/>
          <w:i/>
          <w:sz w:val="18"/>
          <w:szCs w:val="18"/>
        </w:rPr>
        <w:t>(для физических лиц)</w:t>
      </w:r>
    </w:p>
    <w:p w:rsidR="00D54921" w:rsidRDefault="00D54921" w:rsidP="00D54921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___________________________________________</w:t>
      </w:r>
      <w:r w:rsidR="00A859A4">
        <w:rPr>
          <w:rFonts w:ascii="Times New Roman" w:eastAsia="MS Mincho" w:hAnsi="Times New Roman"/>
          <w:sz w:val="24"/>
          <w:szCs w:val="24"/>
        </w:rPr>
        <w:t>____________СНИЛС__________________</w:t>
      </w:r>
    </w:p>
    <w:p w:rsidR="00D54921" w:rsidRPr="009C4C3E" w:rsidRDefault="00D54921" w:rsidP="00D549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C4C3E">
        <w:rPr>
          <w:rFonts w:ascii="Times New Roman" w:eastAsia="MS Mincho" w:hAnsi="Times New Roman"/>
          <w:sz w:val="24"/>
          <w:szCs w:val="24"/>
        </w:rPr>
        <w:t xml:space="preserve">ИНН </w:t>
      </w:r>
      <w:r>
        <w:rPr>
          <w:rFonts w:ascii="Times New Roman" w:eastAsia="MS Mincho" w:hAnsi="Times New Roman"/>
          <w:sz w:val="24"/>
          <w:szCs w:val="24"/>
        </w:rPr>
        <w:t>__________________________________</w:t>
      </w:r>
      <w:r w:rsidRPr="009C4C3E">
        <w:rPr>
          <w:rFonts w:ascii="Times New Roman" w:eastAsia="MS Mincho" w:hAnsi="Times New Roman"/>
          <w:sz w:val="24"/>
          <w:szCs w:val="24"/>
        </w:rPr>
        <w:t xml:space="preserve">, ОГРН </w:t>
      </w:r>
      <w:r>
        <w:rPr>
          <w:rFonts w:ascii="Times New Roman" w:eastAsia="MS Mincho" w:hAnsi="Times New Roman"/>
          <w:sz w:val="24"/>
          <w:szCs w:val="24"/>
        </w:rPr>
        <w:t xml:space="preserve">__________________________________ </w:t>
      </w:r>
    </w:p>
    <w:p w:rsidR="00D54921" w:rsidRPr="006E4BAC" w:rsidRDefault="00D54921" w:rsidP="00D54921">
      <w:pPr>
        <w:spacing w:after="0" w:line="240" w:lineRule="auto"/>
        <w:ind w:left="1416" w:firstLine="708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eastAsia="MS Mincho" w:hAnsi="Times New Roman"/>
          <w:sz w:val="16"/>
          <w:szCs w:val="16"/>
        </w:rPr>
        <w:t xml:space="preserve">                       </w:t>
      </w:r>
      <w:r w:rsidRPr="006E4BAC">
        <w:rPr>
          <w:rFonts w:ascii="Times New Roman" w:eastAsia="MS Mincho" w:hAnsi="Times New Roman"/>
          <w:i/>
          <w:sz w:val="18"/>
          <w:szCs w:val="18"/>
        </w:rPr>
        <w:t>(для юридических лиц)</w:t>
      </w:r>
    </w:p>
    <w:p w:rsidR="006E4BAC" w:rsidRDefault="006E4BAC" w:rsidP="00D549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8"/>
      </w:tblGrid>
      <w:tr w:rsidR="00D54921" w:rsidRPr="00D33BA8" w:rsidTr="00016BB5">
        <w:tc>
          <w:tcPr>
            <w:tcW w:w="98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053" w:rsidRPr="002E05B3" w:rsidRDefault="00495053" w:rsidP="0049505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5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Заявление о реализации преимущественного права субъектов малого и среднего предпринимательства при отчуждении недвижимого имущества, находящегося в муниципальной собственности муниципального образования</w:t>
            </w:r>
          </w:p>
          <w:p w:rsidR="00495053" w:rsidRPr="007E46CF" w:rsidRDefault="00495053" w:rsidP="0049505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46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95053" w:rsidRPr="005574F3" w:rsidRDefault="00495053" w:rsidP="004950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E045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Прошу рассмотреть возможность реализации преимущественного права на приобретение арендуемого с 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_____г._ по _______________</w:t>
            </w:r>
            <w:r w:rsidRPr="00E045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по договору аренды от ______________№___________________недвижимого имущества объект(ов) нежилого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фонда</w:t>
            </w:r>
            <w:r w:rsidRPr="00E045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_________________________________________                                                                          </w:t>
            </w:r>
            <w:r w:rsidRPr="00495053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(наименование, площадь, местонахождение арендуемого недвижимого имущества)</w:t>
            </w:r>
          </w:p>
          <w:p w:rsidR="00D54921" w:rsidRPr="004B68F5" w:rsidRDefault="00495053" w:rsidP="00495053">
            <w:pPr>
              <w:suppressAutoHyphens w:val="0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</w:tc>
      </w:tr>
      <w:tr w:rsidR="00D54921" w:rsidRPr="00D33BA8" w:rsidTr="00016BB5">
        <w:tc>
          <w:tcPr>
            <w:tcW w:w="98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921" w:rsidRPr="004B68F5" w:rsidRDefault="00D54921" w:rsidP="00016B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D54921" w:rsidRPr="00D33BA8" w:rsidTr="00016BB5">
        <w:tc>
          <w:tcPr>
            <w:tcW w:w="98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921" w:rsidRPr="004B68F5" w:rsidRDefault="00D54921" w:rsidP="00016B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D54921" w:rsidRPr="00D33BA8" w:rsidTr="00016BB5">
        <w:tc>
          <w:tcPr>
            <w:tcW w:w="98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583F" w:rsidRPr="0002583F" w:rsidRDefault="0053286D" w:rsidP="000258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2583F" w:rsidRPr="0002583F">
              <w:rPr>
                <w:rFonts w:ascii="Times New Roman" w:hAnsi="Times New Roman"/>
                <w:sz w:val="24"/>
                <w:szCs w:val="24"/>
              </w:rPr>
              <w:t>Прошу информировать о ходе предоставления муниципальной услуги</w:t>
            </w:r>
            <w:r w:rsidR="0002583F" w:rsidRPr="0002583F">
              <w:rPr>
                <w:rFonts w:ascii="Times New Roman" w:hAnsi="Times New Roman"/>
                <w:sz w:val="24"/>
                <w:szCs w:val="24"/>
              </w:rPr>
              <w:br/>
            </w:r>
            <w:r w:rsidR="0002583F" w:rsidRPr="00672DB9">
              <w:rPr>
                <w:rFonts w:ascii="Times New Roman" w:hAnsi="Times New Roman"/>
                <w:i/>
                <w:sz w:val="18"/>
                <w:szCs w:val="18"/>
              </w:rPr>
              <w:t>(отметьте выбранный вариант):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3294"/>
              <w:gridCol w:w="5636"/>
            </w:tblGrid>
            <w:tr w:rsidR="0002583F" w:rsidRPr="0002583F" w:rsidTr="00016BB5">
              <w:tc>
                <w:tcPr>
                  <w:tcW w:w="534" w:type="dxa"/>
                  <w:tcBorders>
                    <w:right w:val="single" w:sz="4" w:space="0" w:color="auto"/>
                  </w:tcBorders>
                </w:tcPr>
                <w:p w:rsidR="0002583F" w:rsidRPr="0002583F" w:rsidRDefault="0002583F" w:rsidP="00016BB5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2583F" w:rsidRPr="0002583F" w:rsidRDefault="0002583F" w:rsidP="00016BB5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2583F">
                    <w:rPr>
                      <w:rFonts w:ascii="Times New Roman" w:hAnsi="Times New Roman"/>
                      <w:sz w:val="18"/>
                      <w:szCs w:val="18"/>
                    </w:rPr>
                    <w:t>По телефону:</w:t>
                  </w:r>
                </w:p>
              </w:tc>
              <w:tc>
                <w:tcPr>
                  <w:tcW w:w="56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2583F" w:rsidRPr="0002583F" w:rsidRDefault="0002583F" w:rsidP="00016BB5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2583F" w:rsidRPr="0002583F" w:rsidRDefault="0002583F" w:rsidP="00016BB5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2583F">
                    <w:rPr>
                      <w:rFonts w:ascii="Times New Roman" w:hAnsi="Times New Roman"/>
                      <w:sz w:val="18"/>
                      <w:szCs w:val="18"/>
                    </w:rPr>
                    <w:t>(указать телефон)</w:t>
                  </w:r>
                </w:p>
              </w:tc>
            </w:tr>
            <w:tr w:rsidR="0002583F" w:rsidRPr="0002583F" w:rsidTr="00016BB5">
              <w:tc>
                <w:tcPr>
                  <w:tcW w:w="534" w:type="dxa"/>
                  <w:tcBorders>
                    <w:right w:val="single" w:sz="4" w:space="0" w:color="auto"/>
                  </w:tcBorders>
                </w:tcPr>
                <w:p w:rsidR="0002583F" w:rsidRPr="0002583F" w:rsidRDefault="0002583F" w:rsidP="00016BB5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2583F" w:rsidRPr="0002583F" w:rsidRDefault="0002583F" w:rsidP="00016BB5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2583F">
                    <w:rPr>
                      <w:rFonts w:ascii="Times New Roman" w:hAnsi="Times New Roman"/>
                      <w:sz w:val="18"/>
                      <w:szCs w:val="18"/>
                    </w:rPr>
                    <w:t>По электронной почте:</w:t>
                  </w:r>
                </w:p>
              </w:tc>
              <w:tc>
                <w:tcPr>
                  <w:tcW w:w="56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2583F" w:rsidRPr="0002583F" w:rsidRDefault="0002583F" w:rsidP="00016BB5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2583F" w:rsidRPr="0002583F" w:rsidRDefault="0002583F" w:rsidP="00016BB5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2583F">
                    <w:rPr>
                      <w:rFonts w:ascii="Times New Roman" w:hAnsi="Times New Roman"/>
                      <w:sz w:val="18"/>
                      <w:szCs w:val="18"/>
                    </w:rPr>
                    <w:t>(указать e-mail)</w:t>
                  </w:r>
                </w:p>
              </w:tc>
            </w:tr>
            <w:tr w:rsidR="0002583F" w:rsidRPr="0002583F" w:rsidTr="00016BB5">
              <w:tc>
                <w:tcPr>
                  <w:tcW w:w="534" w:type="dxa"/>
                  <w:tcBorders>
                    <w:right w:val="single" w:sz="4" w:space="0" w:color="auto"/>
                  </w:tcBorders>
                </w:tcPr>
                <w:p w:rsidR="0002583F" w:rsidRPr="0002583F" w:rsidRDefault="0002583F" w:rsidP="00016BB5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2583F" w:rsidRPr="0002583F" w:rsidRDefault="0002583F" w:rsidP="00016BB5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2583F">
                    <w:rPr>
                      <w:rFonts w:ascii="Times New Roman" w:hAnsi="Times New Roman"/>
                      <w:sz w:val="18"/>
                      <w:szCs w:val="18"/>
                    </w:rPr>
                    <w:t>В личном кабинете РПГУ</w:t>
                  </w:r>
                </w:p>
              </w:tc>
              <w:tc>
                <w:tcPr>
                  <w:tcW w:w="56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2583F" w:rsidRPr="0002583F" w:rsidRDefault="0002583F" w:rsidP="00016BB5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2583F" w:rsidRPr="0002583F" w:rsidRDefault="0002583F" w:rsidP="00016BB5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02583F" w:rsidRPr="00672DB9" w:rsidRDefault="0053286D" w:rsidP="000258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2583F" w:rsidRPr="00672DB9">
              <w:rPr>
                <w:rFonts w:ascii="Times New Roman" w:hAnsi="Times New Roman"/>
                <w:sz w:val="24"/>
                <w:szCs w:val="24"/>
              </w:rPr>
              <w:t>Результат рассмотрения заявления прошу</w:t>
            </w:r>
            <w:r w:rsidR="00672D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2DB9" w:rsidRPr="00672DB9">
              <w:rPr>
                <w:rFonts w:ascii="Times New Roman" w:hAnsi="Times New Roman"/>
                <w:i/>
                <w:sz w:val="18"/>
                <w:szCs w:val="18"/>
              </w:rPr>
              <w:t>(отметьте выбранный вариант):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9036"/>
            </w:tblGrid>
            <w:tr w:rsidR="0002583F" w:rsidRPr="0002583F" w:rsidTr="00016BB5">
              <w:tc>
                <w:tcPr>
                  <w:tcW w:w="534" w:type="dxa"/>
                  <w:tcBorders>
                    <w:right w:val="single" w:sz="4" w:space="0" w:color="auto"/>
                  </w:tcBorders>
                </w:tcPr>
                <w:p w:rsidR="0002583F" w:rsidRPr="0002583F" w:rsidRDefault="0002583F" w:rsidP="00016BB5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0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2583F" w:rsidRPr="0002583F" w:rsidRDefault="0002583F" w:rsidP="00016BB5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2583F">
                    <w:rPr>
                      <w:rFonts w:ascii="Times New Roman" w:hAnsi="Times New Roman"/>
                      <w:sz w:val="18"/>
                      <w:szCs w:val="18"/>
                    </w:rPr>
                    <w:t>Выдать в Админ</w:t>
                  </w:r>
                  <w:r w:rsidR="00672DB9">
                    <w:rPr>
                      <w:rFonts w:ascii="Times New Roman" w:hAnsi="Times New Roman"/>
                      <w:sz w:val="18"/>
                      <w:szCs w:val="18"/>
                    </w:rPr>
                    <w:t>истрации</w:t>
                  </w:r>
                </w:p>
              </w:tc>
            </w:tr>
            <w:tr w:rsidR="0002583F" w:rsidRPr="0002583F" w:rsidTr="00016BB5">
              <w:tc>
                <w:tcPr>
                  <w:tcW w:w="534" w:type="dxa"/>
                  <w:tcBorders>
                    <w:right w:val="single" w:sz="4" w:space="0" w:color="auto"/>
                  </w:tcBorders>
                </w:tcPr>
                <w:p w:rsidR="0002583F" w:rsidRPr="0002583F" w:rsidRDefault="0002583F" w:rsidP="00016BB5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0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2583F" w:rsidRPr="0002583F" w:rsidRDefault="0002583F" w:rsidP="00016BB5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2583F">
                    <w:rPr>
                      <w:rFonts w:ascii="Times New Roman" w:hAnsi="Times New Roman"/>
                      <w:sz w:val="18"/>
                      <w:szCs w:val="18"/>
                    </w:rPr>
                    <w:t xml:space="preserve">Выдать в </w:t>
                  </w:r>
                  <w:r w:rsidR="00672DB9">
                    <w:rPr>
                      <w:rFonts w:ascii="Times New Roman" w:hAnsi="Times New Roman"/>
                      <w:sz w:val="18"/>
                      <w:szCs w:val="18"/>
                    </w:rPr>
                    <w:t xml:space="preserve">РГАУ </w:t>
                  </w:r>
                  <w:r w:rsidRPr="0002583F">
                    <w:rPr>
                      <w:rFonts w:ascii="Times New Roman" w:hAnsi="Times New Roman"/>
                      <w:sz w:val="18"/>
                      <w:szCs w:val="18"/>
                    </w:rPr>
                    <w:t>МФЦ</w:t>
                  </w:r>
                </w:p>
              </w:tc>
            </w:tr>
            <w:tr w:rsidR="0002583F" w:rsidRPr="0002583F" w:rsidTr="00016BB5">
              <w:tc>
                <w:tcPr>
                  <w:tcW w:w="534" w:type="dxa"/>
                  <w:tcBorders>
                    <w:right w:val="single" w:sz="4" w:space="0" w:color="auto"/>
                  </w:tcBorders>
                </w:tcPr>
                <w:p w:rsidR="0002583F" w:rsidRPr="0002583F" w:rsidRDefault="0002583F" w:rsidP="00016BB5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0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2583F" w:rsidRPr="0002583F" w:rsidRDefault="0002583F" w:rsidP="00016BB5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2583F">
                    <w:rPr>
                      <w:rFonts w:ascii="Times New Roman" w:hAnsi="Times New Roman"/>
                      <w:sz w:val="18"/>
                      <w:szCs w:val="18"/>
                    </w:rPr>
                    <w:t>Направить по почте на адрес, указанный в заявлении</w:t>
                  </w:r>
                </w:p>
              </w:tc>
            </w:tr>
            <w:tr w:rsidR="0002583F" w:rsidRPr="0002583F" w:rsidTr="00016BB5">
              <w:tc>
                <w:tcPr>
                  <w:tcW w:w="534" w:type="dxa"/>
                  <w:tcBorders>
                    <w:right w:val="single" w:sz="4" w:space="0" w:color="auto"/>
                  </w:tcBorders>
                </w:tcPr>
                <w:p w:rsidR="0002583F" w:rsidRPr="0002583F" w:rsidRDefault="0002583F" w:rsidP="00016BB5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0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2583F" w:rsidRPr="0002583F" w:rsidRDefault="0002583F" w:rsidP="0002583F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2583F">
                    <w:rPr>
                      <w:rFonts w:ascii="Times New Roman" w:hAnsi="Times New Roman"/>
                      <w:sz w:val="18"/>
                      <w:szCs w:val="18"/>
                    </w:rPr>
                    <w:t>Направить на адрес электронной почты ______________________________________(указать e-mail)</w:t>
                  </w:r>
                  <w:r w:rsidRPr="0002583F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 xml:space="preserve">ссылку на электронный документ, размещенный на официальном сайте Администрации </w:t>
                  </w:r>
                </w:p>
              </w:tc>
            </w:tr>
            <w:tr w:rsidR="0002583F" w:rsidRPr="0002583F" w:rsidTr="00016BB5">
              <w:tc>
                <w:tcPr>
                  <w:tcW w:w="534" w:type="dxa"/>
                  <w:tcBorders>
                    <w:right w:val="single" w:sz="4" w:space="0" w:color="auto"/>
                  </w:tcBorders>
                </w:tcPr>
                <w:p w:rsidR="0002583F" w:rsidRPr="0002583F" w:rsidRDefault="0002583F" w:rsidP="00016BB5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0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2583F" w:rsidRPr="0002583F" w:rsidRDefault="0002583F" w:rsidP="00016BB5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2583F">
                    <w:rPr>
                      <w:rFonts w:ascii="Times New Roman" w:hAnsi="Times New Roman"/>
                      <w:sz w:val="18"/>
                      <w:szCs w:val="18"/>
                    </w:rPr>
                    <w:t>Направить в виде электронного документа, подписанного электронной подписью, в «Личный кабинет» на РПГУ</w:t>
                  </w:r>
                </w:p>
              </w:tc>
            </w:tr>
          </w:tbl>
          <w:p w:rsidR="00D54921" w:rsidRDefault="006E4BAC" w:rsidP="00016B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          </w:t>
            </w:r>
            <w:r w:rsidR="00D54921" w:rsidRPr="0002583F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Документы прилагаются по описи.</w:t>
            </w:r>
          </w:p>
          <w:p w:rsidR="006E4BAC" w:rsidRDefault="006E4BAC" w:rsidP="006E4BAC">
            <w:pPr>
              <w:pStyle w:val="ConsPlusNonformat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 w:rsidRPr="005328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Даю согласие на обработку и передачу моих персональных данных, согласно Федеральному закону от 27.07.2006 № 152-ФЗ «О персональных данных».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6E4BAC" w:rsidRPr="00D171FC" w:rsidRDefault="006E4BAC" w:rsidP="006E4BA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71FC">
              <w:rPr>
                <w:rFonts w:ascii="Times New Roman" w:hAnsi="Times New Roman" w:cs="Times New Roman"/>
                <w:sz w:val="24"/>
                <w:szCs w:val="24"/>
              </w:rPr>
              <w:t>____________  _____________________    "_</w:t>
            </w:r>
            <w:r w:rsidR="00E50B5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171FC">
              <w:rPr>
                <w:rFonts w:ascii="Times New Roman" w:hAnsi="Times New Roman" w:cs="Times New Roman"/>
                <w:sz w:val="24"/>
                <w:szCs w:val="24"/>
              </w:rPr>
              <w:t>_" ___________ ____ г.</w:t>
            </w:r>
          </w:p>
          <w:p w:rsidR="006E4BAC" w:rsidRPr="006E4BAC" w:rsidRDefault="006E4BAC" w:rsidP="006E4BAC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BA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</w:t>
            </w:r>
            <w:r w:rsidRPr="006E4BAC">
              <w:rPr>
                <w:rFonts w:ascii="Times New Roman" w:hAnsi="Times New Roman" w:cs="Times New Roman"/>
                <w:sz w:val="18"/>
                <w:szCs w:val="18"/>
              </w:rPr>
              <w:t>(подпись)     (инициалы, фамилия)</w:t>
            </w:r>
          </w:p>
          <w:p w:rsidR="006E4BAC" w:rsidRDefault="006E4BAC" w:rsidP="006E4BAC">
            <w:pPr>
              <w:tabs>
                <w:tab w:val="left" w:pos="1125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*Указывается в случае подачи заявления от имени физического лица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90"/>
              <w:gridCol w:w="3190"/>
              <w:gridCol w:w="3190"/>
            </w:tblGrid>
            <w:tr w:rsidR="0053286D" w:rsidRPr="00820ACF" w:rsidTr="00016BB5">
              <w:tc>
                <w:tcPr>
                  <w:tcW w:w="3190" w:type="dxa"/>
                  <w:tcBorders>
                    <w:bottom w:val="single" w:sz="4" w:space="0" w:color="auto"/>
                  </w:tcBorders>
                </w:tcPr>
                <w:p w:rsidR="0053286D" w:rsidRPr="008D1BE5" w:rsidRDefault="0053286D" w:rsidP="00016BB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0" w:type="dxa"/>
                  <w:tcBorders>
                    <w:bottom w:val="single" w:sz="4" w:space="0" w:color="auto"/>
                  </w:tcBorders>
                </w:tcPr>
                <w:p w:rsidR="0053286D" w:rsidRPr="008D1BE5" w:rsidRDefault="0053286D" w:rsidP="00016BB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0" w:type="dxa"/>
                  <w:tcBorders>
                    <w:bottom w:val="single" w:sz="4" w:space="0" w:color="auto"/>
                  </w:tcBorders>
                </w:tcPr>
                <w:p w:rsidR="0053286D" w:rsidRPr="008D1BE5" w:rsidRDefault="0053286D" w:rsidP="00016BB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3286D" w:rsidRPr="00820ACF" w:rsidTr="00016BB5">
              <w:tc>
                <w:tcPr>
                  <w:tcW w:w="3190" w:type="dxa"/>
                  <w:tcBorders>
                    <w:top w:val="single" w:sz="4" w:space="0" w:color="auto"/>
                  </w:tcBorders>
                </w:tcPr>
                <w:p w:rsidR="0053286D" w:rsidRPr="0053286D" w:rsidRDefault="0053286D" w:rsidP="00016B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53286D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(наименование должности руководителя юридического лица)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</w:tcBorders>
                </w:tcPr>
                <w:p w:rsidR="0053286D" w:rsidRPr="0053286D" w:rsidRDefault="0053286D" w:rsidP="00016B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53286D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 xml:space="preserve">(подпись руководителя юридического лица, уполномоченного </w:t>
                  </w:r>
                  <w:r w:rsidRPr="0053286D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lastRenderedPageBreak/>
                    <w:t>представителя)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</w:tcBorders>
                </w:tcPr>
                <w:p w:rsidR="0053286D" w:rsidRPr="0053286D" w:rsidRDefault="0053286D" w:rsidP="00016B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53286D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lastRenderedPageBreak/>
                    <w:t xml:space="preserve">(фамилия, инициалы руководителя юридического лица, уполномоченного </w:t>
                  </w:r>
                  <w:r w:rsidRPr="0053286D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lastRenderedPageBreak/>
                    <w:t>представителя)</w:t>
                  </w:r>
                </w:p>
              </w:tc>
            </w:tr>
          </w:tbl>
          <w:p w:rsidR="00D54921" w:rsidRPr="00B07AD5" w:rsidRDefault="00D54921" w:rsidP="00B07AD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16"/>
                <w:szCs w:val="16"/>
                <w:lang w:eastAsia="ru-RU"/>
              </w:rPr>
            </w:pPr>
            <w:r w:rsidRPr="00A859A4">
              <w:rPr>
                <w:rFonts w:ascii="Times New Roman" w:eastAsia="Times New Roman" w:hAnsi="Times New Roman"/>
                <w:color w:val="2D2D2D"/>
                <w:sz w:val="16"/>
                <w:szCs w:val="16"/>
                <w:lang w:eastAsia="ru-RU"/>
              </w:rPr>
              <w:lastRenderedPageBreak/>
              <w:t xml:space="preserve">* Указывается в случае подачи заявления от имени юридического лица.                                                               </w:t>
            </w:r>
          </w:p>
        </w:tc>
      </w:tr>
    </w:tbl>
    <w:p w:rsidR="003871CA" w:rsidRPr="0053286D" w:rsidRDefault="00B07AD5" w:rsidP="001A5E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 xml:space="preserve">                                                                                                </w:t>
      </w:r>
      <w:r w:rsidR="001A5E21">
        <w:rPr>
          <w:rFonts w:ascii="Times New Roman" w:hAnsi="Times New Roman"/>
          <w:sz w:val="18"/>
          <w:szCs w:val="18"/>
        </w:rPr>
        <w:t xml:space="preserve">                         </w:t>
      </w:r>
      <w:r w:rsidR="00E949DE">
        <w:rPr>
          <w:rFonts w:ascii="Times New Roman" w:hAnsi="Times New Roman"/>
          <w:sz w:val="18"/>
          <w:szCs w:val="18"/>
        </w:rPr>
        <w:t xml:space="preserve">  </w:t>
      </w:r>
      <w:r w:rsidR="008E64A5">
        <w:rPr>
          <w:rFonts w:ascii="Times New Roman" w:hAnsi="Times New Roman"/>
          <w:sz w:val="18"/>
          <w:szCs w:val="18"/>
        </w:rPr>
        <w:t xml:space="preserve">  </w:t>
      </w:r>
      <w:r w:rsidR="00E949DE">
        <w:rPr>
          <w:rFonts w:ascii="Times New Roman" w:hAnsi="Times New Roman"/>
          <w:sz w:val="18"/>
          <w:szCs w:val="18"/>
        </w:rPr>
        <w:t xml:space="preserve">Приложение № </w:t>
      </w:r>
      <w:r w:rsidR="00495053">
        <w:rPr>
          <w:rFonts w:ascii="Times New Roman" w:hAnsi="Times New Roman"/>
          <w:sz w:val="18"/>
          <w:szCs w:val="18"/>
        </w:rPr>
        <w:t>2</w:t>
      </w:r>
    </w:p>
    <w:p w:rsidR="003871CA" w:rsidRPr="001A5E21" w:rsidRDefault="003871CA" w:rsidP="003871CA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18"/>
          <w:szCs w:val="18"/>
        </w:rPr>
      </w:pPr>
      <w:r w:rsidRPr="0053286D">
        <w:rPr>
          <w:rFonts w:ascii="Times New Roman" w:hAnsi="Times New Roman"/>
          <w:sz w:val="18"/>
          <w:szCs w:val="18"/>
        </w:rPr>
        <w:t>к Административному регламенту</w:t>
      </w:r>
      <w:r>
        <w:rPr>
          <w:rFonts w:ascii="Times New Roman" w:hAnsi="Times New Roman"/>
          <w:sz w:val="18"/>
          <w:szCs w:val="18"/>
        </w:rPr>
        <w:t xml:space="preserve"> </w:t>
      </w:r>
      <w:r w:rsidRPr="0053286D">
        <w:rPr>
          <w:rFonts w:ascii="Times New Roman" w:hAnsi="Times New Roman"/>
          <w:sz w:val="18"/>
          <w:szCs w:val="18"/>
        </w:rPr>
        <w:t xml:space="preserve">по предоставлению муниципальной услуги </w:t>
      </w:r>
      <w:r w:rsidR="001A5E21" w:rsidRPr="001A5E21">
        <w:rPr>
          <w:rFonts w:ascii="Times New Roman" w:hAnsi="Times New Roman"/>
          <w:sz w:val="18"/>
          <w:szCs w:val="18"/>
        </w:rPr>
        <w:t>«Реализация преимущественного права субъектов малого и среднего предпринимательства при отчуждении недвижимого имущества, находящегося в муниципальной собственности муниципального образования»</w:t>
      </w:r>
    </w:p>
    <w:p w:rsidR="00376C89" w:rsidRDefault="00376C89" w:rsidP="003F7B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71CA" w:rsidRPr="0046172C" w:rsidRDefault="003871CA" w:rsidP="003871CA">
      <w:pPr>
        <w:pStyle w:val="ConsNormal"/>
        <w:widowControl/>
        <w:ind w:left="552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72C">
        <w:rPr>
          <w:rFonts w:ascii="Times New Roman" w:hAnsi="Times New Roman" w:cs="Times New Roman"/>
          <w:sz w:val="24"/>
          <w:szCs w:val="24"/>
        </w:rPr>
        <w:t>Главе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46172C">
        <w:rPr>
          <w:rFonts w:ascii="Times New Roman" w:hAnsi="Times New Roman" w:cs="Times New Roman"/>
          <w:sz w:val="24"/>
          <w:szCs w:val="24"/>
        </w:rPr>
        <w:t>ородского округа город Стерлитамак Республики Башкортостан</w:t>
      </w:r>
    </w:p>
    <w:p w:rsidR="003871CA" w:rsidRPr="0046172C" w:rsidRDefault="003871CA" w:rsidP="003871CA">
      <w:pPr>
        <w:pStyle w:val="ConsNormal"/>
        <w:widowControl/>
        <w:ind w:left="552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871CA" w:rsidRDefault="003871CA" w:rsidP="00387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71CA" w:rsidRPr="009C4C3E" w:rsidRDefault="003871CA" w:rsidP="00387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 И. О. заявителя: __________________________________________________________</w:t>
      </w:r>
    </w:p>
    <w:p w:rsidR="003871CA" w:rsidRPr="009C4C3E" w:rsidRDefault="003871CA" w:rsidP="003871CA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жительства</w:t>
      </w:r>
      <w:r w:rsidRPr="009C4C3E">
        <w:rPr>
          <w:rFonts w:ascii="Times New Roman" w:hAnsi="Times New Roman"/>
          <w:sz w:val="24"/>
          <w:szCs w:val="24"/>
        </w:rPr>
        <w:t xml:space="preserve"> заявителя</w:t>
      </w:r>
      <w:r>
        <w:rPr>
          <w:rFonts w:ascii="Times New Roman" w:hAnsi="Times New Roman"/>
          <w:sz w:val="24"/>
          <w:szCs w:val="24"/>
        </w:rPr>
        <w:t>:</w:t>
      </w:r>
      <w:r w:rsidRPr="001868AD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3871CA" w:rsidRDefault="003871CA" w:rsidP="003871CA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Реквизиты документа удостоверяющего личность: ____________________________________</w:t>
      </w:r>
    </w:p>
    <w:p w:rsidR="003871CA" w:rsidRDefault="003871CA" w:rsidP="003871CA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_______________________________________________________СНИЛС__________________</w:t>
      </w:r>
    </w:p>
    <w:p w:rsidR="003871CA" w:rsidRPr="006E4BAC" w:rsidRDefault="003871CA" w:rsidP="003871CA">
      <w:pPr>
        <w:spacing w:after="0" w:line="240" w:lineRule="auto"/>
        <w:rPr>
          <w:rFonts w:ascii="Times New Roman" w:hAnsi="Times New Roman"/>
          <w:b/>
          <w:i/>
          <w:sz w:val="18"/>
          <w:szCs w:val="18"/>
        </w:rPr>
      </w:pPr>
    </w:p>
    <w:p w:rsidR="00376C89" w:rsidRPr="003871CA" w:rsidRDefault="00376C89" w:rsidP="003F7B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F7B31" w:rsidRPr="003871CA" w:rsidRDefault="003F7B31" w:rsidP="003F7B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71CA">
        <w:rPr>
          <w:rFonts w:ascii="Times New Roman" w:hAnsi="Times New Roman"/>
          <w:b/>
          <w:sz w:val="24"/>
          <w:szCs w:val="24"/>
        </w:rPr>
        <w:t>ЗАЯВЛЕНИЕ</w:t>
      </w:r>
    </w:p>
    <w:p w:rsidR="003F7B31" w:rsidRPr="003871CA" w:rsidRDefault="003F7B31" w:rsidP="003F7B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71CA">
        <w:rPr>
          <w:rFonts w:ascii="Times New Roman" w:hAnsi="Times New Roman"/>
          <w:b/>
          <w:sz w:val="24"/>
          <w:szCs w:val="24"/>
        </w:rPr>
        <w:t>о согласии на обработку персональных данных</w:t>
      </w:r>
    </w:p>
    <w:p w:rsidR="003F7B31" w:rsidRPr="003871CA" w:rsidRDefault="003F7B31" w:rsidP="003F7B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71CA">
        <w:rPr>
          <w:rFonts w:ascii="Times New Roman" w:hAnsi="Times New Roman"/>
          <w:b/>
          <w:sz w:val="24"/>
          <w:szCs w:val="24"/>
        </w:rPr>
        <w:t>лиц, не являющихся заявителями</w:t>
      </w:r>
    </w:p>
    <w:p w:rsidR="003F7B31" w:rsidRPr="003871CA" w:rsidRDefault="003F7B31" w:rsidP="003F7B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7B31" w:rsidRPr="003871CA" w:rsidRDefault="003F7B31" w:rsidP="003F7B31">
      <w:pPr>
        <w:pStyle w:val="8"/>
        <w:ind w:firstLine="708"/>
        <w:jc w:val="both"/>
        <w:rPr>
          <w:sz w:val="24"/>
          <w:szCs w:val="24"/>
        </w:rPr>
      </w:pPr>
      <w:r w:rsidRPr="003871CA">
        <w:rPr>
          <w:sz w:val="24"/>
          <w:szCs w:val="24"/>
        </w:rPr>
        <w:t>Я,________________________________________________________________________</w:t>
      </w:r>
    </w:p>
    <w:p w:rsidR="003F7B31" w:rsidRPr="003871CA" w:rsidRDefault="003F7B31" w:rsidP="003F7B31">
      <w:pPr>
        <w:pStyle w:val="8"/>
        <w:jc w:val="center"/>
        <w:rPr>
          <w:i/>
          <w:sz w:val="18"/>
          <w:szCs w:val="18"/>
        </w:rPr>
      </w:pPr>
      <w:r w:rsidRPr="003871CA">
        <w:rPr>
          <w:i/>
          <w:sz w:val="18"/>
          <w:szCs w:val="18"/>
        </w:rPr>
        <w:t xml:space="preserve">                  (Ф.И.О. полностью)</w:t>
      </w:r>
    </w:p>
    <w:p w:rsidR="003F7B31" w:rsidRPr="003871CA" w:rsidRDefault="009F0339" w:rsidP="003F7B31">
      <w:pPr>
        <w:pStyle w:val="8"/>
        <w:jc w:val="both"/>
        <w:rPr>
          <w:sz w:val="24"/>
          <w:szCs w:val="24"/>
        </w:rPr>
      </w:pPr>
      <w:r>
        <w:rPr>
          <w:sz w:val="24"/>
          <w:szCs w:val="24"/>
        </w:rPr>
        <w:t>паспорт: серия ___________номер___________________дата выдачи: «___</w:t>
      </w:r>
      <w:r w:rsidR="003F7B31" w:rsidRPr="003871CA">
        <w:rPr>
          <w:sz w:val="24"/>
          <w:szCs w:val="24"/>
        </w:rPr>
        <w:t>»__</w:t>
      </w:r>
      <w:r>
        <w:rPr>
          <w:sz w:val="24"/>
          <w:szCs w:val="24"/>
        </w:rPr>
        <w:t>_______20___</w:t>
      </w:r>
      <w:r w:rsidR="003F7B31" w:rsidRPr="003871CA">
        <w:rPr>
          <w:sz w:val="24"/>
          <w:szCs w:val="24"/>
        </w:rPr>
        <w:t>г. кем  выдан__________________________________</w:t>
      </w:r>
      <w:r>
        <w:rPr>
          <w:sz w:val="24"/>
          <w:szCs w:val="24"/>
        </w:rPr>
        <w:t>______________________________</w:t>
      </w:r>
      <w:r w:rsidR="003F7B31" w:rsidRPr="003871CA">
        <w:rPr>
          <w:sz w:val="24"/>
          <w:szCs w:val="24"/>
        </w:rPr>
        <w:t>_</w:t>
      </w:r>
    </w:p>
    <w:p w:rsidR="003F7B31" w:rsidRPr="003871CA" w:rsidRDefault="003F7B31" w:rsidP="003F7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71CA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3F7B31" w:rsidRPr="009F0339" w:rsidRDefault="003F7B31" w:rsidP="003F7B31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9F0339">
        <w:rPr>
          <w:rFonts w:ascii="Times New Roman" w:hAnsi="Times New Roman"/>
          <w:i/>
          <w:sz w:val="18"/>
          <w:szCs w:val="18"/>
        </w:rPr>
        <w:t xml:space="preserve">                       (реквизиты доверенности, документа, подтверждающего полномочия законного представителя)</w:t>
      </w:r>
    </w:p>
    <w:p w:rsidR="003F7B31" w:rsidRPr="003871CA" w:rsidRDefault="003F7B31" w:rsidP="003F7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71CA">
        <w:rPr>
          <w:rFonts w:ascii="Times New Roman" w:hAnsi="Times New Roman"/>
          <w:sz w:val="24"/>
          <w:szCs w:val="24"/>
        </w:rPr>
        <w:t>член семьи заявителя * _________________________________________________</w:t>
      </w:r>
      <w:r w:rsidR="009F0339">
        <w:rPr>
          <w:rFonts w:ascii="Times New Roman" w:hAnsi="Times New Roman"/>
          <w:sz w:val="24"/>
          <w:szCs w:val="24"/>
        </w:rPr>
        <w:t>___________</w:t>
      </w:r>
    </w:p>
    <w:p w:rsidR="003F7B31" w:rsidRPr="003871CA" w:rsidRDefault="003F7B31" w:rsidP="003F7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71CA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3F7B31" w:rsidRPr="009F0339" w:rsidRDefault="003F7B31" w:rsidP="003F7B31">
      <w:pPr>
        <w:spacing w:after="0" w:line="240" w:lineRule="auto"/>
        <w:ind w:firstLine="708"/>
        <w:jc w:val="center"/>
        <w:rPr>
          <w:rFonts w:ascii="Times New Roman" w:hAnsi="Times New Roman"/>
          <w:i/>
          <w:sz w:val="18"/>
          <w:szCs w:val="18"/>
        </w:rPr>
      </w:pPr>
      <w:r w:rsidRPr="009F0339">
        <w:rPr>
          <w:rFonts w:ascii="Times New Roman" w:hAnsi="Times New Roman"/>
          <w:i/>
          <w:sz w:val="18"/>
          <w:szCs w:val="18"/>
        </w:rPr>
        <w:t>(Ф.И.О. заявителя на получение муниципальной услуги)</w:t>
      </w:r>
    </w:p>
    <w:p w:rsidR="003F7B31" w:rsidRPr="003871CA" w:rsidRDefault="003F7B31" w:rsidP="003F7B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871CA">
        <w:rPr>
          <w:rFonts w:ascii="Times New Roman" w:hAnsi="Times New Roman"/>
          <w:sz w:val="24"/>
          <w:szCs w:val="24"/>
        </w:rPr>
        <w:t xml:space="preserve">                   </w:t>
      </w:r>
    </w:p>
    <w:p w:rsidR="003F7B31" w:rsidRPr="003871CA" w:rsidRDefault="003F7B31" w:rsidP="003F7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71CA">
        <w:rPr>
          <w:rFonts w:ascii="Times New Roman" w:hAnsi="Times New Roman"/>
          <w:sz w:val="24"/>
          <w:szCs w:val="24"/>
        </w:rPr>
        <w:t>согласен (на)   на   обработку моих персональных  данных</w:t>
      </w:r>
      <w:r w:rsidR="009F0339">
        <w:rPr>
          <w:rFonts w:ascii="Times New Roman" w:hAnsi="Times New Roman"/>
          <w:sz w:val="24"/>
          <w:szCs w:val="24"/>
        </w:rPr>
        <w:t xml:space="preserve"> Администрацией городского округа город Стерлитамак Республики Башкортостан</w:t>
      </w:r>
      <w:r w:rsidRPr="003871CA">
        <w:rPr>
          <w:rFonts w:ascii="Times New Roman" w:hAnsi="Times New Roman"/>
          <w:sz w:val="24"/>
          <w:szCs w:val="24"/>
        </w:rPr>
        <w:t>, иными органами и организациями с целью _______________________________________________________________</w:t>
      </w:r>
      <w:r w:rsidR="009F0339">
        <w:rPr>
          <w:rFonts w:ascii="Times New Roman" w:hAnsi="Times New Roman"/>
          <w:sz w:val="24"/>
          <w:szCs w:val="24"/>
        </w:rPr>
        <w:t>__________</w:t>
      </w:r>
      <w:r w:rsidRPr="003871CA">
        <w:rPr>
          <w:rFonts w:ascii="Times New Roman" w:hAnsi="Times New Roman"/>
          <w:sz w:val="24"/>
          <w:szCs w:val="24"/>
        </w:rPr>
        <w:t xml:space="preserve"> </w:t>
      </w:r>
    </w:p>
    <w:p w:rsidR="003F7B31" w:rsidRPr="009F0339" w:rsidRDefault="003F7B31" w:rsidP="003F7B31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9F0339">
        <w:rPr>
          <w:rFonts w:ascii="Times New Roman" w:hAnsi="Times New Roman"/>
          <w:i/>
          <w:sz w:val="18"/>
          <w:szCs w:val="18"/>
        </w:rPr>
        <w:t xml:space="preserve">                             (указывается наименование муниципальной услуги, для получения которой подается заявление) </w:t>
      </w:r>
    </w:p>
    <w:p w:rsidR="009F0339" w:rsidRPr="009F0339" w:rsidRDefault="009F0339" w:rsidP="003F7B3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</w:t>
      </w:r>
    </w:p>
    <w:p w:rsidR="003F7B31" w:rsidRPr="003871CA" w:rsidRDefault="003F7B31" w:rsidP="003F7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71CA">
        <w:rPr>
          <w:rFonts w:ascii="Times New Roman" w:hAnsi="Times New Roman"/>
          <w:sz w:val="24"/>
          <w:szCs w:val="24"/>
        </w:rPr>
        <w:t>в следующем объеме:</w:t>
      </w:r>
    </w:p>
    <w:p w:rsidR="003F7B31" w:rsidRPr="0092011B" w:rsidRDefault="003F7B31" w:rsidP="003F7B31">
      <w:pPr>
        <w:numPr>
          <w:ilvl w:val="0"/>
          <w:numId w:val="17"/>
        </w:numPr>
        <w:suppressAutoHyphens w:val="0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92011B">
        <w:rPr>
          <w:rFonts w:ascii="Times New Roman" w:hAnsi="Times New Roman"/>
        </w:rPr>
        <w:t>фамилия, имя, отчество;</w:t>
      </w:r>
    </w:p>
    <w:p w:rsidR="003F7B31" w:rsidRPr="0092011B" w:rsidRDefault="003F7B31" w:rsidP="003F7B31">
      <w:pPr>
        <w:numPr>
          <w:ilvl w:val="0"/>
          <w:numId w:val="17"/>
        </w:numPr>
        <w:suppressAutoHyphens w:val="0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92011B">
        <w:rPr>
          <w:rFonts w:ascii="Times New Roman" w:hAnsi="Times New Roman"/>
        </w:rPr>
        <w:t>дата рождения;</w:t>
      </w:r>
    </w:p>
    <w:p w:rsidR="003F7B31" w:rsidRPr="0092011B" w:rsidRDefault="003F7B31" w:rsidP="003F7B31">
      <w:pPr>
        <w:numPr>
          <w:ilvl w:val="0"/>
          <w:numId w:val="17"/>
        </w:numPr>
        <w:suppressAutoHyphens w:val="0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92011B">
        <w:rPr>
          <w:rFonts w:ascii="Times New Roman" w:hAnsi="Times New Roman"/>
        </w:rPr>
        <w:t>адрес места жительства;</w:t>
      </w:r>
    </w:p>
    <w:p w:rsidR="003F7B31" w:rsidRPr="0092011B" w:rsidRDefault="003F7B31" w:rsidP="003F7B31">
      <w:pPr>
        <w:numPr>
          <w:ilvl w:val="0"/>
          <w:numId w:val="17"/>
        </w:numPr>
        <w:suppressAutoHyphens w:val="0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92011B">
        <w:rPr>
          <w:rFonts w:ascii="Times New Roman" w:hAnsi="Times New Roman"/>
        </w:rPr>
        <w:t>серия, номер и дата выдачи паспорта, наименование выдавшего паспорт органа (иного документа, удостоверяющего личность);</w:t>
      </w:r>
    </w:p>
    <w:p w:rsidR="003F7B31" w:rsidRPr="0092011B" w:rsidRDefault="003F7B31" w:rsidP="003F7B31">
      <w:pPr>
        <w:numPr>
          <w:ilvl w:val="0"/>
          <w:numId w:val="17"/>
        </w:numPr>
        <w:suppressAutoHyphens w:val="0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92011B">
        <w:rPr>
          <w:rFonts w:ascii="Times New Roman" w:hAnsi="Times New Roman"/>
        </w:rPr>
        <w:t>реквизиты документа, дающего право на получение муниципальной услуги ________________________________________________________</w:t>
      </w:r>
      <w:r w:rsidR="009F0339">
        <w:rPr>
          <w:rFonts w:ascii="Times New Roman" w:hAnsi="Times New Roman"/>
        </w:rPr>
        <w:t>_________________________</w:t>
      </w:r>
      <w:r w:rsidRPr="0092011B">
        <w:rPr>
          <w:rFonts w:ascii="Times New Roman" w:hAnsi="Times New Roman"/>
        </w:rPr>
        <w:t>_;</w:t>
      </w:r>
    </w:p>
    <w:p w:rsidR="003F7B31" w:rsidRPr="0092011B" w:rsidRDefault="003F7B31" w:rsidP="003F7B31">
      <w:pPr>
        <w:numPr>
          <w:ilvl w:val="0"/>
          <w:numId w:val="17"/>
        </w:numPr>
        <w:suppressAutoHyphens w:val="0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92011B">
        <w:rPr>
          <w:rFonts w:ascii="Times New Roman" w:hAnsi="Times New Roman"/>
        </w:rPr>
        <w:t>______________________________________________________</w:t>
      </w:r>
      <w:r w:rsidR="009F0339">
        <w:rPr>
          <w:rFonts w:ascii="Times New Roman" w:hAnsi="Times New Roman"/>
        </w:rPr>
        <w:t>__________________</w:t>
      </w:r>
      <w:r w:rsidRPr="0092011B">
        <w:rPr>
          <w:rFonts w:ascii="Times New Roman" w:hAnsi="Times New Roman"/>
        </w:rPr>
        <w:t>_;</w:t>
      </w:r>
    </w:p>
    <w:p w:rsidR="003F7B31" w:rsidRPr="0092011B" w:rsidRDefault="003F7B31" w:rsidP="003F7B31">
      <w:pPr>
        <w:numPr>
          <w:ilvl w:val="0"/>
          <w:numId w:val="17"/>
        </w:numPr>
        <w:suppressAutoHyphens w:val="0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92011B">
        <w:rPr>
          <w:rFonts w:ascii="Times New Roman" w:hAnsi="Times New Roman"/>
        </w:rPr>
        <w:t>___________________________________________________</w:t>
      </w:r>
      <w:r w:rsidR="009F0339">
        <w:rPr>
          <w:rFonts w:ascii="Times New Roman" w:hAnsi="Times New Roman"/>
        </w:rPr>
        <w:t>__________________</w:t>
      </w:r>
      <w:r w:rsidRPr="0092011B">
        <w:rPr>
          <w:rFonts w:ascii="Times New Roman" w:hAnsi="Times New Roman"/>
        </w:rPr>
        <w:t>____;</w:t>
      </w:r>
    </w:p>
    <w:p w:rsidR="003F7B31" w:rsidRPr="0092011B" w:rsidRDefault="003F7B31" w:rsidP="003F7B31">
      <w:pPr>
        <w:numPr>
          <w:ilvl w:val="0"/>
          <w:numId w:val="17"/>
        </w:numPr>
        <w:suppressAutoHyphens w:val="0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92011B">
        <w:rPr>
          <w:rFonts w:ascii="Times New Roman" w:hAnsi="Times New Roman"/>
        </w:rPr>
        <w:t>____________________________________________________</w:t>
      </w:r>
      <w:r w:rsidR="009F0339">
        <w:rPr>
          <w:rFonts w:ascii="Times New Roman" w:hAnsi="Times New Roman"/>
        </w:rPr>
        <w:t>__________________</w:t>
      </w:r>
      <w:r w:rsidRPr="0092011B">
        <w:rPr>
          <w:rFonts w:ascii="Times New Roman" w:hAnsi="Times New Roman"/>
        </w:rPr>
        <w:t>___;</w:t>
      </w:r>
    </w:p>
    <w:p w:rsidR="003F7B31" w:rsidRPr="0092011B" w:rsidRDefault="003F7B31" w:rsidP="003F7B31">
      <w:pPr>
        <w:numPr>
          <w:ilvl w:val="0"/>
          <w:numId w:val="17"/>
        </w:numPr>
        <w:suppressAutoHyphens w:val="0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92011B">
        <w:rPr>
          <w:rFonts w:ascii="Times New Roman" w:hAnsi="Times New Roman"/>
        </w:rPr>
        <w:t>номер страхового свидетельства государственного пенсионного страхования (СНИЛС);</w:t>
      </w:r>
    </w:p>
    <w:p w:rsidR="003F7B31" w:rsidRPr="0092011B" w:rsidRDefault="003F7B31" w:rsidP="003F7B31">
      <w:pPr>
        <w:numPr>
          <w:ilvl w:val="0"/>
          <w:numId w:val="17"/>
        </w:numPr>
        <w:suppressAutoHyphens w:val="0"/>
        <w:spacing w:after="0" w:line="240" w:lineRule="auto"/>
        <w:ind w:left="0" w:firstLine="708"/>
        <w:jc w:val="both"/>
        <w:rPr>
          <w:rFonts w:ascii="Times New Roman" w:hAnsi="Times New Roman"/>
          <w:lang w:val="en-US"/>
        </w:rPr>
      </w:pPr>
      <w:r w:rsidRPr="0092011B">
        <w:rPr>
          <w:rFonts w:ascii="Times New Roman" w:hAnsi="Times New Roman"/>
        </w:rPr>
        <w:t>идентификационный номер налогоплательщика (ИНН);</w:t>
      </w:r>
    </w:p>
    <w:p w:rsidR="003F7B31" w:rsidRPr="0092011B" w:rsidRDefault="003F7B31" w:rsidP="003F7B31">
      <w:pPr>
        <w:numPr>
          <w:ilvl w:val="0"/>
          <w:numId w:val="17"/>
        </w:numPr>
        <w:suppressAutoHyphens w:val="0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92011B">
        <w:rPr>
          <w:rFonts w:ascii="Times New Roman" w:hAnsi="Times New Roman"/>
        </w:rPr>
        <w:t xml:space="preserve">иные сведения, имеющиеся в документах находящихся в личном (учетном) деле. </w:t>
      </w:r>
    </w:p>
    <w:p w:rsidR="003F7B31" w:rsidRPr="0092011B" w:rsidRDefault="003F7B31" w:rsidP="003F7B31">
      <w:pPr>
        <w:pStyle w:val="8"/>
        <w:ind w:firstLine="708"/>
        <w:jc w:val="both"/>
        <w:rPr>
          <w:sz w:val="22"/>
          <w:szCs w:val="22"/>
        </w:rPr>
      </w:pPr>
      <w:r w:rsidRPr="0092011B">
        <w:rPr>
          <w:sz w:val="22"/>
          <w:szCs w:val="22"/>
        </w:rPr>
        <w:t xml:space="preserve">Обработка персональных данных включает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с персональными </w:t>
      </w:r>
      <w:r w:rsidRPr="0092011B">
        <w:rPr>
          <w:sz w:val="22"/>
          <w:szCs w:val="22"/>
        </w:rPr>
        <w:lastRenderedPageBreak/>
        <w:t xml:space="preserve">данными в электронном и бумажном виде с учетом соблюдения законов и иных нормативных правовых актов.    </w:t>
      </w:r>
    </w:p>
    <w:p w:rsidR="003F7B31" w:rsidRPr="0092011B" w:rsidRDefault="003F7B31" w:rsidP="003F7B31">
      <w:pPr>
        <w:pStyle w:val="8"/>
        <w:ind w:firstLine="708"/>
        <w:jc w:val="both"/>
        <w:rPr>
          <w:sz w:val="22"/>
          <w:szCs w:val="22"/>
        </w:rPr>
      </w:pPr>
      <w:r w:rsidRPr="0092011B">
        <w:rPr>
          <w:sz w:val="22"/>
          <w:szCs w:val="22"/>
        </w:rPr>
        <w:t>Я также даю согласие на проверку достоверности и полноты представленных мною персональных данных,  в том числе с участием третьей стороны и подтверждаю, что, давая такое согласие, я действую своей волей и в своих интересах (интересах несовершеннолетних, опекаемых, подопечных).</w:t>
      </w:r>
    </w:p>
    <w:p w:rsidR="003F7B31" w:rsidRPr="0092011B" w:rsidRDefault="003F7B31" w:rsidP="003F7B3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2011B">
        <w:rPr>
          <w:rFonts w:ascii="Times New Roman" w:hAnsi="Times New Roman"/>
        </w:rPr>
        <w:t>Срок действия моего согласия считать с момента подписания данного заявления на срок: бессрочно.</w:t>
      </w:r>
    </w:p>
    <w:p w:rsidR="003F7B31" w:rsidRPr="0092011B" w:rsidRDefault="003F7B31" w:rsidP="003F7B31">
      <w:pPr>
        <w:pStyle w:val="8"/>
        <w:ind w:firstLine="708"/>
        <w:jc w:val="both"/>
        <w:rPr>
          <w:sz w:val="22"/>
          <w:szCs w:val="22"/>
        </w:rPr>
      </w:pPr>
      <w:r w:rsidRPr="0092011B">
        <w:rPr>
          <w:sz w:val="22"/>
          <w:szCs w:val="22"/>
        </w:rPr>
        <w:t>Заявление может быть отозвано в случаях, предусмотренных Федеральным законом от 27.07.2006 г. № 152-ФЗ «О персональных данных» посредством направления мною письменного уведомления в Адми</w:t>
      </w:r>
      <w:r w:rsidR="005F1F4E">
        <w:rPr>
          <w:sz w:val="22"/>
          <w:szCs w:val="22"/>
        </w:rPr>
        <w:t xml:space="preserve">нистрацию городского округа город Стерлитамак Республики Башкортостан </w:t>
      </w:r>
      <w:r w:rsidRPr="0092011B">
        <w:rPr>
          <w:sz w:val="22"/>
          <w:szCs w:val="22"/>
        </w:rPr>
        <w:t xml:space="preserve"> не менее чем за один месяц до момента отзыва согласия. </w:t>
      </w:r>
    </w:p>
    <w:p w:rsidR="003F7B31" w:rsidRPr="0092011B" w:rsidRDefault="003F7B31" w:rsidP="003F7B31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3F7B31" w:rsidRPr="0092011B" w:rsidRDefault="003F7B31" w:rsidP="003F7B3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2011B">
        <w:rPr>
          <w:rFonts w:ascii="Times New Roman" w:hAnsi="Times New Roman"/>
        </w:rPr>
        <w:t>«_______»___________20___г._______________/____________________________/</w:t>
      </w:r>
    </w:p>
    <w:p w:rsidR="003F7B31" w:rsidRPr="005F1F4E" w:rsidRDefault="003F7B31" w:rsidP="003F7B31">
      <w:pPr>
        <w:spacing w:after="0" w:line="240" w:lineRule="auto"/>
        <w:ind w:left="2832" w:firstLine="708"/>
        <w:jc w:val="both"/>
        <w:rPr>
          <w:rFonts w:ascii="Times New Roman" w:hAnsi="Times New Roman"/>
          <w:i/>
          <w:sz w:val="18"/>
          <w:szCs w:val="18"/>
        </w:rPr>
      </w:pPr>
      <w:r w:rsidRPr="0092011B">
        <w:rPr>
          <w:rFonts w:ascii="Times New Roman" w:hAnsi="Times New Roman"/>
        </w:rPr>
        <w:t xml:space="preserve">   </w:t>
      </w:r>
      <w:r w:rsidR="005F1F4E">
        <w:rPr>
          <w:rFonts w:ascii="Times New Roman" w:hAnsi="Times New Roman"/>
        </w:rPr>
        <w:t xml:space="preserve">         </w:t>
      </w:r>
      <w:r w:rsidRPr="0092011B">
        <w:rPr>
          <w:rFonts w:ascii="Times New Roman" w:hAnsi="Times New Roman"/>
        </w:rPr>
        <w:t xml:space="preserve"> </w:t>
      </w:r>
      <w:r w:rsidRPr="005F1F4E">
        <w:rPr>
          <w:rFonts w:ascii="Times New Roman" w:hAnsi="Times New Roman"/>
          <w:i/>
          <w:sz w:val="18"/>
          <w:szCs w:val="18"/>
        </w:rPr>
        <w:t>подпись</w:t>
      </w:r>
      <w:r w:rsidRPr="005F1F4E">
        <w:rPr>
          <w:rFonts w:ascii="Times New Roman" w:hAnsi="Times New Roman"/>
          <w:i/>
          <w:sz w:val="18"/>
          <w:szCs w:val="18"/>
        </w:rPr>
        <w:tab/>
        <w:t xml:space="preserve">                        расшифровка подписи</w:t>
      </w:r>
    </w:p>
    <w:p w:rsidR="003F7B31" w:rsidRPr="0092011B" w:rsidRDefault="003F7B31" w:rsidP="003F7B31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3F7B31" w:rsidRPr="0092011B" w:rsidRDefault="005F1F4E" w:rsidP="003F7B31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Принял: «_____</w:t>
      </w:r>
      <w:r w:rsidR="003F7B31" w:rsidRPr="0092011B">
        <w:rPr>
          <w:rFonts w:ascii="Times New Roman" w:hAnsi="Times New Roman"/>
        </w:rPr>
        <w:t>»_________</w:t>
      </w:r>
      <w:r>
        <w:rPr>
          <w:rFonts w:ascii="Times New Roman" w:hAnsi="Times New Roman"/>
        </w:rPr>
        <w:t xml:space="preserve"> </w:t>
      </w:r>
      <w:r w:rsidR="003F7B31" w:rsidRPr="0092011B">
        <w:rPr>
          <w:rFonts w:ascii="Times New Roman" w:hAnsi="Times New Roman"/>
        </w:rPr>
        <w:t xml:space="preserve">__20___г. </w:t>
      </w:r>
    </w:p>
    <w:p w:rsidR="005F1F4E" w:rsidRDefault="005F1F4E" w:rsidP="003F7B31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3F7B31" w:rsidRPr="0092011B" w:rsidRDefault="003F7B31" w:rsidP="003F7B3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2011B">
        <w:rPr>
          <w:rFonts w:ascii="Times New Roman" w:hAnsi="Times New Roman"/>
        </w:rPr>
        <w:t xml:space="preserve">____________________  </w:t>
      </w:r>
      <w:r w:rsidR="005F1F4E">
        <w:rPr>
          <w:rFonts w:ascii="Times New Roman" w:hAnsi="Times New Roman"/>
        </w:rPr>
        <w:t xml:space="preserve">           </w:t>
      </w:r>
      <w:r w:rsidRPr="0092011B">
        <w:rPr>
          <w:rFonts w:ascii="Times New Roman" w:hAnsi="Times New Roman"/>
        </w:rPr>
        <w:t>______________   / ___________________</w:t>
      </w:r>
      <w:r w:rsidR="005F1F4E">
        <w:rPr>
          <w:rFonts w:ascii="Times New Roman" w:hAnsi="Times New Roman"/>
        </w:rPr>
        <w:t>________</w:t>
      </w:r>
      <w:r w:rsidRPr="0092011B">
        <w:rPr>
          <w:rFonts w:ascii="Times New Roman" w:hAnsi="Times New Roman"/>
        </w:rPr>
        <w:t>_/</w:t>
      </w:r>
    </w:p>
    <w:p w:rsidR="003F7B31" w:rsidRPr="005F1F4E" w:rsidRDefault="003F7B31" w:rsidP="003F7B31">
      <w:pPr>
        <w:spacing w:after="0" w:line="240" w:lineRule="auto"/>
        <w:jc w:val="both"/>
        <w:rPr>
          <w:rFonts w:ascii="Times New Roman" w:hAnsi="Times New Roman"/>
          <w:i/>
          <w:sz w:val="18"/>
        </w:rPr>
      </w:pPr>
      <w:r w:rsidRPr="005F1F4E">
        <w:rPr>
          <w:rFonts w:ascii="Times New Roman" w:hAnsi="Times New Roman"/>
          <w:i/>
          <w:sz w:val="18"/>
        </w:rPr>
        <w:t xml:space="preserve">                       должность специалиста                   подпись                              расшифровка подписи</w:t>
      </w:r>
    </w:p>
    <w:p w:rsidR="003F7B31" w:rsidRDefault="003F7B31" w:rsidP="003F7B31">
      <w:pPr>
        <w:spacing w:after="0" w:line="240" w:lineRule="auto"/>
        <w:ind w:firstLine="67"/>
        <w:jc w:val="both"/>
        <w:rPr>
          <w:rFonts w:ascii="Times New Roman" w:hAnsi="Times New Roman"/>
        </w:rPr>
      </w:pPr>
    </w:p>
    <w:p w:rsidR="003F7B31" w:rsidRDefault="003F7B31" w:rsidP="003F7B31">
      <w:pPr>
        <w:spacing w:after="0" w:line="240" w:lineRule="auto"/>
        <w:ind w:firstLine="67"/>
        <w:jc w:val="both"/>
        <w:rPr>
          <w:rFonts w:ascii="Times New Roman" w:hAnsi="Times New Roman"/>
        </w:rPr>
      </w:pPr>
    </w:p>
    <w:p w:rsidR="003F7B31" w:rsidRDefault="003F7B31" w:rsidP="003F7B31">
      <w:pPr>
        <w:spacing w:after="0" w:line="240" w:lineRule="auto"/>
        <w:ind w:firstLine="67"/>
        <w:jc w:val="both"/>
        <w:rPr>
          <w:rFonts w:ascii="Times New Roman" w:hAnsi="Times New Roman"/>
        </w:rPr>
      </w:pPr>
    </w:p>
    <w:p w:rsidR="003F7B31" w:rsidRDefault="003F7B31" w:rsidP="003F7B31">
      <w:pPr>
        <w:spacing w:after="0" w:line="240" w:lineRule="auto"/>
        <w:ind w:firstLine="67"/>
        <w:jc w:val="both"/>
        <w:rPr>
          <w:rFonts w:ascii="Times New Roman" w:hAnsi="Times New Roman"/>
        </w:rPr>
      </w:pPr>
    </w:p>
    <w:p w:rsidR="003F7B31" w:rsidRDefault="003F7B31" w:rsidP="003F7B31">
      <w:pPr>
        <w:spacing w:after="0" w:line="240" w:lineRule="auto"/>
        <w:ind w:firstLine="67"/>
        <w:jc w:val="both"/>
        <w:rPr>
          <w:rFonts w:ascii="Times New Roman" w:hAnsi="Times New Roman"/>
        </w:rPr>
      </w:pPr>
    </w:p>
    <w:p w:rsidR="003F7B31" w:rsidRDefault="003F7B31" w:rsidP="003F7B31">
      <w:pPr>
        <w:spacing w:after="0" w:line="240" w:lineRule="auto"/>
        <w:ind w:firstLine="67"/>
        <w:jc w:val="both"/>
        <w:rPr>
          <w:rFonts w:ascii="Times New Roman" w:hAnsi="Times New Roman"/>
        </w:rPr>
      </w:pPr>
    </w:p>
    <w:p w:rsidR="003F7B31" w:rsidRDefault="003F7B31" w:rsidP="003F7B31">
      <w:pPr>
        <w:spacing w:after="0" w:line="240" w:lineRule="auto"/>
        <w:ind w:firstLine="67"/>
        <w:jc w:val="both"/>
        <w:rPr>
          <w:rFonts w:ascii="Times New Roman" w:hAnsi="Times New Roman"/>
        </w:rPr>
      </w:pPr>
    </w:p>
    <w:p w:rsidR="003F7B31" w:rsidRDefault="003F7B31" w:rsidP="003F7B31">
      <w:pPr>
        <w:spacing w:after="0" w:line="240" w:lineRule="auto"/>
        <w:ind w:firstLine="67"/>
        <w:jc w:val="both"/>
        <w:rPr>
          <w:rFonts w:ascii="Times New Roman" w:hAnsi="Times New Roman"/>
        </w:rPr>
      </w:pPr>
    </w:p>
    <w:p w:rsidR="003F7B31" w:rsidRDefault="003F7B31" w:rsidP="003F7B31">
      <w:pPr>
        <w:spacing w:after="0" w:line="240" w:lineRule="auto"/>
        <w:ind w:firstLine="67"/>
        <w:jc w:val="both"/>
        <w:rPr>
          <w:rFonts w:ascii="Times New Roman" w:hAnsi="Times New Roman"/>
        </w:rPr>
      </w:pPr>
    </w:p>
    <w:p w:rsidR="003F7B31" w:rsidRDefault="003F7B31" w:rsidP="003F7B31">
      <w:pPr>
        <w:spacing w:after="0" w:line="240" w:lineRule="auto"/>
        <w:ind w:firstLine="67"/>
        <w:jc w:val="both"/>
        <w:rPr>
          <w:rFonts w:ascii="Times New Roman" w:hAnsi="Times New Roman"/>
        </w:rPr>
      </w:pPr>
    </w:p>
    <w:p w:rsidR="003F7B31" w:rsidRDefault="003F7B31" w:rsidP="003F7B31">
      <w:pPr>
        <w:spacing w:after="0" w:line="240" w:lineRule="auto"/>
        <w:ind w:firstLine="67"/>
        <w:jc w:val="both"/>
        <w:rPr>
          <w:rFonts w:ascii="Times New Roman" w:hAnsi="Times New Roman"/>
        </w:rPr>
      </w:pPr>
    </w:p>
    <w:p w:rsidR="003F7B31" w:rsidRDefault="003F7B31" w:rsidP="003F7B31">
      <w:pPr>
        <w:spacing w:after="0" w:line="240" w:lineRule="auto"/>
        <w:ind w:firstLine="67"/>
        <w:jc w:val="both"/>
        <w:rPr>
          <w:rFonts w:ascii="Times New Roman" w:hAnsi="Times New Roman"/>
        </w:rPr>
      </w:pPr>
    </w:p>
    <w:p w:rsidR="003F7B31" w:rsidRDefault="003F7B31" w:rsidP="003F7B31">
      <w:pPr>
        <w:spacing w:after="0" w:line="240" w:lineRule="auto"/>
        <w:ind w:firstLine="67"/>
        <w:jc w:val="both"/>
        <w:rPr>
          <w:rFonts w:ascii="Times New Roman" w:hAnsi="Times New Roman"/>
        </w:rPr>
      </w:pPr>
    </w:p>
    <w:p w:rsidR="003F7B31" w:rsidRDefault="003F7B31" w:rsidP="003F7B31">
      <w:pPr>
        <w:spacing w:after="0" w:line="240" w:lineRule="auto"/>
        <w:ind w:firstLine="67"/>
        <w:jc w:val="both"/>
        <w:rPr>
          <w:rFonts w:ascii="Times New Roman" w:hAnsi="Times New Roman"/>
        </w:rPr>
      </w:pPr>
    </w:p>
    <w:p w:rsidR="003F7B31" w:rsidRDefault="003F7B31" w:rsidP="003F7B31">
      <w:pPr>
        <w:spacing w:after="0" w:line="240" w:lineRule="auto"/>
        <w:ind w:firstLine="67"/>
        <w:jc w:val="both"/>
        <w:rPr>
          <w:rFonts w:ascii="Times New Roman" w:hAnsi="Times New Roman"/>
        </w:rPr>
      </w:pPr>
    </w:p>
    <w:p w:rsidR="003F7B31" w:rsidRDefault="003F7B31" w:rsidP="003F7B31">
      <w:pPr>
        <w:spacing w:after="0" w:line="240" w:lineRule="auto"/>
        <w:ind w:firstLine="67"/>
        <w:jc w:val="both"/>
        <w:rPr>
          <w:rFonts w:ascii="Times New Roman" w:hAnsi="Times New Roman"/>
        </w:rPr>
      </w:pPr>
    </w:p>
    <w:p w:rsidR="003F7B31" w:rsidRDefault="003F7B31" w:rsidP="003F7B31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949DE" w:rsidRPr="0053286D" w:rsidRDefault="00FC4D88" w:rsidP="00E949DE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 xml:space="preserve">     </w:t>
      </w:r>
      <w:r w:rsidR="00495053">
        <w:rPr>
          <w:rFonts w:ascii="Times New Roman" w:hAnsi="Times New Roman"/>
          <w:sz w:val="18"/>
          <w:szCs w:val="18"/>
        </w:rPr>
        <w:t>Приложение № 3</w:t>
      </w:r>
    </w:p>
    <w:p w:rsidR="001A5E21" w:rsidRPr="001A5E21" w:rsidRDefault="00E949DE" w:rsidP="001A5E21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18"/>
          <w:szCs w:val="18"/>
        </w:rPr>
      </w:pPr>
      <w:r w:rsidRPr="0053286D">
        <w:rPr>
          <w:rFonts w:ascii="Times New Roman" w:hAnsi="Times New Roman"/>
          <w:sz w:val="18"/>
          <w:szCs w:val="18"/>
        </w:rPr>
        <w:t>к Административному регламенту</w:t>
      </w:r>
      <w:r>
        <w:rPr>
          <w:rFonts w:ascii="Times New Roman" w:hAnsi="Times New Roman"/>
          <w:sz w:val="18"/>
          <w:szCs w:val="18"/>
        </w:rPr>
        <w:t xml:space="preserve"> </w:t>
      </w:r>
      <w:r w:rsidRPr="0053286D">
        <w:rPr>
          <w:rFonts w:ascii="Times New Roman" w:hAnsi="Times New Roman"/>
          <w:sz w:val="18"/>
          <w:szCs w:val="18"/>
        </w:rPr>
        <w:t xml:space="preserve">по предоставлению муниципальной услуги </w:t>
      </w:r>
      <w:r w:rsidR="001A5E21" w:rsidRPr="001A5E21">
        <w:rPr>
          <w:rFonts w:ascii="Times New Roman" w:hAnsi="Times New Roman"/>
          <w:sz w:val="18"/>
          <w:szCs w:val="18"/>
        </w:rPr>
        <w:t>«Реализация преимущественного права субъектов малого и среднего предпринимательства при отчуждении недвижимого имущества, находящегося в муниципальной собственности муниципального образования»</w:t>
      </w:r>
    </w:p>
    <w:p w:rsidR="003F7B31" w:rsidRPr="00773E48" w:rsidRDefault="003F7B31" w:rsidP="00E949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949DE" w:rsidRPr="0046172C" w:rsidRDefault="00E949DE" w:rsidP="00E949DE">
      <w:pPr>
        <w:pStyle w:val="ConsNormal"/>
        <w:widowControl/>
        <w:ind w:left="552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72C">
        <w:rPr>
          <w:rFonts w:ascii="Times New Roman" w:hAnsi="Times New Roman" w:cs="Times New Roman"/>
          <w:sz w:val="24"/>
          <w:szCs w:val="24"/>
        </w:rPr>
        <w:t>Главе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46172C">
        <w:rPr>
          <w:rFonts w:ascii="Times New Roman" w:hAnsi="Times New Roman" w:cs="Times New Roman"/>
          <w:sz w:val="24"/>
          <w:szCs w:val="24"/>
        </w:rPr>
        <w:t>ородского округа город Стерлитамак Республики Башкортостан</w:t>
      </w:r>
    </w:p>
    <w:p w:rsidR="00E949DE" w:rsidRPr="0046172C" w:rsidRDefault="00E949DE" w:rsidP="00E949DE">
      <w:pPr>
        <w:pStyle w:val="ConsNormal"/>
        <w:widowControl/>
        <w:ind w:left="552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949DE" w:rsidRDefault="00E949DE" w:rsidP="00E9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49DE" w:rsidRPr="009C4C3E" w:rsidRDefault="00E949DE" w:rsidP="00E9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9C4C3E">
        <w:rPr>
          <w:rFonts w:ascii="Times New Roman" w:hAnsi="Times New Roman"/>
          <w:sz w:val="24"/>
          <w:szCs w:val="24"/>
        </w:rPr>
        <w:t>Наименование заявителя</w:t>
      </w:r>
      <w:r>
        <w:rPr>
          <w:rFonts w:ascii="Times New Roman" w:hAnsi="Times New Roman"/>
          <w:sz w:val="24"/>
          <w:szCs w:val="24"/>
        </w:rPr>
        <w:t>/Ф. И. О. заявителя: _________________________________________</w:t>
      </w:r>
    </w:p>
    <w:p w:rsidR="00E949DE" w:rsidRPr="009C4C3E" w:rsidRDefault="00E949DE" w:rsidP="00E949DE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 w:rsidRPr="009C4C3E">
        <w:rPr>
          <w:rFonts w:ascii="Times New Roman" w:hAnsi="Times New Roman"/>
          <w:sz w:val="24"/>
          <w:szCs w:val="24"/>
        </w:rPr>
        <w:t>Место нахождения</w:t>
      </w:r>
      <w:r>
        <w:rPr>
          <w:rFonts w:ascii="Times New Roman" w:hAnsi="Times New Roman"/>
          <w:sz w:val="24"/>
          <w:szCs w:val="24"/>
        </w:rPr>
        <w:t>/Место жительства</w:t>
      </w:r>
      <w:r w:rsidRPr="009C4C3E">
        <w:rPr>
          <w:rFonts w:ascii="Times New Roman" w:hAnsi="Times New Roman"/>
          <w:sz w:val="24"/>
          <w:szCs w:val="24"/>
        </w:rPr>
        <w:t xml:space="preserve"> заявителя</w:t>
      </w:r>
      <w:r>
        <w:rPr>
          <w:rFonts w:ascii="Times New Roman" w:hAnsi="Times New Roman"/>
          <w:sz w:val="24"/>
          <w:szCs w:val="24"/>
        </w:rPr>
        <w:t>:</w:t>
      </w:r>
      <w:r w:rsidRPr="001868AD">
        <w:rPr>
          <w:rFonts w:ascii="Times New Roman" w:hAnsi="Times New Roman"/>
          <w:sz w:val="24"/>
          <w:szCs w:val="24"/>
        </w:rPr>
        <w:t>______________________________________</w:t>
      </w:r>
    </w:p>
    <w:p w:rsidR="00E949DE" w:rsidRDefault="00E949DE" w:rsidP="00E949DE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Реквизиты документа удостоверяющего личность: ____________________________________</w:t>
      </w:r>
    </w:p>
    <w:p w:rsidR="00E949DE" w:rsidRPr="006E4BAC" w:rsidRDefault="00E949DE" w:rsidP="00E949DE">
      <w:pPr>
        <w:spacing w:after="0" w:line="240" w:lineRule="auto"/>
        <w:ind w:left="5664" w:firstLine="708"/>
        <w:rPr>
          <w:rFonts w:ascii="Times New Roman" w:eastAsia="MS Mincho" w:hAnsi="Times New Roman"/>
          <w:i/>
          <w:sz w:val="18"/>
          <w:szCs w:val="18"/>
        </w:rPr>
      </w:pPr>
      <w:r w:rsidRPr="006E4BAC">
        <w:rPr>
          <w:rFonts w:ascii="Times New Roman" w:eastAsia="MS Mincho" w:hAnsi="Times New Roman"/>
          <w:i/>
          <w:sz w:val="18"/>
          <w:szCs w:val="18"/>
        </w:rPr>
        <w:t>(для физических лиц)</w:t>
      </w:r>
    </w:p>
    <w:p w:rsidR="00E949DE" w:rsidRDefault="00E949DE" w:rsidP="00E949DE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_______________________________________________________СНИЛС__________________</w:t>
      </w:r>
    </w:p>
    <w:p w:rsidR="00E949DE" w:rsidRPr="009C4C3E" w:rsidRDefault="00E949DE" w:rsidP="00E949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C4C3E">
        <w:rPr>
          <w:rFonts w:ascii="Times New Roman" w:eastAsia="MS Mincho" w:hAnsi="Times New Roman"/>
          <w:sz w:val="24"/>
          <w:szCs w:val="24"/>
        </w:rPr>
        <w:t xml:space="preserve">ИНН </w:t>
      </w:r>
      <w:r>
        <w:rPr>
          <w:rFonts w:ascii="Times New Roman" w:eastAsia="MS Mincho" w:hAnsi="Times New Roman"/>
          <w:sz w:val="24"/>
          <w:szCs w:val="24"/>
        </w:rPr>
        <w:t>__________________________________</w:t>
      </w:r>
      <w:r w:rsidRPr="009C4C3E">
        <w:rPr>
          <w:rFonts w:ascii="Times New Roman" w:eastAsia="MS Mincho" w:hAnsi="Times New Roman"/>
          <w:sz w:val="24"/>
          <w:szCs w:val="24"/>
        </w:rPr>
        <w:t xml:space="preserve">, ОГРН </w:t>
      </w:r>
      <w:r>
        <w:rPr>
          <w:rFonts w:ascii="Times New Roman" w:eastAsia="MS Mincho" w:hAnsi="Times New Roman"/>
          <w:sz w:val="24"/>
          <w:szCs w:val="24"/>
        </w:rPr>
        <w:t xml:space="preserve">__________________________________ </w:t>
      </w:r>
    </w:p>
    <w:p w:rsidR="00E949DE" w:rsidRPr="006E4BAC" w:rsidRDefault="000D0B1C" w:rsidP="00E949DE">
      <w:pPr>
        <w:spacing w:after="0" w:line="240" w:lineRule="auto"/>
        <w:ind w:left="1416" w:firstLine="708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eastAsia="MS Mincho" w:hAnsi="Times New Roman"/>
          <w:sz w:val="16"/>
          <w:szCs w:val="16"/>
        </w:rPr>
        <w:t xml:space="preserve">                 </w:t>
      </w:r>
      <w:r w:rsidR="00E949DE">
        <w:rPr>
          <w:rFonts w:ascii="Times New Roman" w:eastAsia="MS Mincho" w:hAnsi="Times New Roman"/>
          <w:sz w:val="16"/>
          <w:szCs w:val="16"/>
        </w:rPr>
        <w:t xml:space="preserve"> </w:t>
      </w:r>
      <w:r w:rsidR="00E949DE" w:rsidRPr="006E4BAC">
        <w:rPr>
          <w:rFonts w:ascii="Times New Roman" w:eastAsia="MS Mincho" w:hAnsi="Times New Roman"/>
          <w:i/>
          <w:sz w:val="18"/>
          <w:szCs w:val="18"/>
        </w:rPr>
        <w:t>(для юридических лиц</w:t>
      </w:r>
      <w:r>
        <w:rPr>
          <w:rFonts w:ascii="Times New Roman" w:eastAsia="MS Mincho" w:hAnsi="Times New Roman"/>
          <w:i/>
          <w:sz w:val="18"/>
          <w:szCs w:val="18"/>
        </w:rPr>
        <w:t>, индивидуальных  предпринимателей)</w:t>
      </w:r>
      <w:r w:rsidR="00E949DE" w:rsidRPr="006E4BAC">
        <w:rPr>
          <w:rFonts w:ascii="Times New Roman" w:eastAsia="MS Mincho" w:hAnsi="Times New Roman"/>
          <w:i/>
          <w:sz w:val="18"/>
          <w:szCs w:val="18"/>
        </w:rPr>
        <w:t>)</w:t>
      </w:r>
    </w:p>
    <w:p w:rsidR="00E949DE" w:rsidRDefault="00E949DE" w:rsidP="003F7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7B31" w:rsidRPr="006026BA" w:rsidRDefault="003F7B31" w:rsidP="003F7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26BA">
        <w:rPr>
          <w:rFonts w:ascii="Times New Roman" w:hAnsi="Times New Roman"/>
          <w:b/>
          <w:sz w:val="24"/>
          <w:szCs w:val="24"/>
        </w:rPr>
        <w:t>ЗАЯВЛЕНИЕ</w:t>
      </w:r>
    </w:p>
    <w:p w:rsidR="00E949DE" w:rsidRDefault="003F7B31" w:rsidP="003F7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26BA">
        <w:rPr>
          <w:rFonts w:ascii="Times New Roman" w:hAnsi="Times New Roman"/>
          <w:b/>
          <w:sz w:val="24"/>
          <w:szCs w:val="24"/>
        </w:rPr>
        <w:t xml:space="preserve">об исправлении опечаток и ошибок в выданных в результате </w:t>
      </w:r>
    </w:p>
    <w:p w:rsidR="003F7B31" w:rsidRPr="006026BA" w:rsidRDefault="003F7B31" w:rsidP="003F7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26BA">
        <w:rPr>
          <w:rFonts w:ascii="Times New Roman" w:hAnsi="Times New Roman"/>
          <w:b/>
          <w:sz w:val="24"/>
          <w:szCs w:val="24"/>
        </w:rPr>
        <w:t>предоставления муниципальной услуги документах</w:t>
      </w:r>
    </w:p>
    <w:p w:rsidR="003F7B31" w:rsidRPr="00820ACF" w:rsidRDefault="003F7B31" w:rsidP="003F7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7B31" w:rsidRPr="00820ACF" w:rsidRDefault="003F7B31" w:rsidP="003F7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0ACF">
        <w:rPr>
          <w:rFonts w:ascii="Times New Roman" w:hAnsi="Times New Roman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3F7B31" w:rsidRPr="00E36053" w:rsidRDefault="003F7B31" w:rsidP="003F7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820ACF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Pr="00820ACF">
        <w:rPr>
          <w:rFonts w:ascii="Times New Roman" w:hAnsi="Times New Roman"/>
          <w:sz w:val="24"/>
          <w:szCs w:val="24"/>
        </w:rPr>
        <w:br/>
        <w:t xml:space="preserve">_____________________________________________________________________________ </w:t>
      </w:r>
      <w:r w:rsidRPr="00E36053">
        <w:rPr>
          <w:rFonts w:ascii="Times New Roman" w:hAnsi="Times New Roman"/>
          <w:i/>
          <w:sz w:val="18"/>
          <w:szCs w:val="18"/>
        </w:rPr>
        <w:t>(указывается наименование документа, в котором допущена опечатка или ошибка)</w:t>
      </w:r>
    </w:p>
    <w:p w:rsidR="003F7B31" w:rsidRPr="00820ACF" w:rsidRDefault="003F7B31" w:rsidP="003F7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ACF">
        <w:rPr>
          <w:rFonts w:ascii="Times New Roman" w:hAnsi="Times New Roman"/>
          <w:sz w:val="24"/>
          <w:szCs w:val="24"/>
        </w:rPr>
        <w:t>от ________________ № ________________________________________________________</w:t>
      </w:r>
    </w:p>
    <w:p w:rsidR="003F7B31" w:rsidRPr="00E36053" w:rsidRDefault="003F7B31" w:rsidP="003F7B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sz w:val="18"/>
          <w:szCs w:val="18"/>
        </w:rPr>
      </w:pPr>
      <w:r w:rsidRPr="00E36053">
        <w:rPr>
          <w:rFonts w:ascii="Times New Roman" w:hAnsi="Times New Roman"/>
          <w:i/>
          <w:sz w:val="18"/>
          <w:szCs w:val="18"/>
        </w:rPr>
        <w:t>(указывается дата принятия и номер документа, в котором допущена опечатка или ошибка)</w:t>
      </w:r>
    </w:p>
    <w:p w:rsidR="003F7B31" w:rsidRPr="00820ACF" w:rsidRDefault="003F7B31" w:rsidP="003F7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7B31" w:rsidRPr="00820ACF" w:rsidRDefault="003F7B31" w:rsidP="003F7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ACF">
        <w:rPr>
          <w:rFonts w:ascii="Times New Roman" w:hAnsi="Times New Roman"/>
          <w:sz w:val="24"/>
          <w:szCs w:val="24"/>
        </w:rPr>
        <w:t>в части ______________________________________________________________________</w:t>
      </w:r>
    </w:p>
    <w:p w:rsidR="003F7B31" w:rsidRPr="00820ACF" w:rsidRDefault="003F7B31" w:rsidP="003F7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AC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F7B31" w:rsidRPr="00E36053" w:rsidRDefault="003F7B31" w:rsidP="003F7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E36053">
        <w:rPr>
          <w:rFonts w:ascii="Times New Roman" w:hAnsi="Times New Roman"/>
          <w:i/>
          <w:sz w:val="18"/>
          <w:szCs w:val="18"/>
        </w:rPr>
        <w:t>(указывается допущенная опечатка или ошибка)</w:t>
      </w:r>
    </w:p>
    <w:p w:rsidR="003F7B31" w:rsidRPr="00820ACF" w:rsidRDefault="003F7B31" w:rsidP="003F7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ACF">
        <w:rPr>
          <w:rFonts w:ascii="Times New Roman" w:hAnsi="Times New Roman"/>
          <w:sz w:val="24"/>
          <w:szCs w:val="24"/>
        </w:rPr>
        <w:t>в связи с ____________________________________________________________________</w:t>
      </w:r>
    </w:p>
    <w:p w:rsidR="003F7B31" w:rsidRPr="00820ACF" w:rsidRDefault="003F7B31" w:rsidP="003F7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ACF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F7B31" w:rsidRPr="00820ACF" w:rsidRDefault="003F7B31" w:rsidP="003F7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AC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6053">
        <w:rPr>
          <w:rFonts w:ascii="Times New Roman" w:hAnsi="Times New Roman"/>
          <w:sz w:val="24"/>
          <w:szCs w:val="24"/>
        </w:rPr>
        <w:t>__________</w:t>
      </w:r>
      <w:r w:rsidRPr="00820ACF">
        <w:rPr>
          <w:rFonts w:ascii="Times New Roman" w:hAnsi="Times New Roman"/>
          <w:sz w:val="24"/>
          <w:szCs w:val="24"/>
        </w:rPr>
        <w:t>_</w:t>
      </w:r>
    </w:p>
    <w:p w:rsidR="003F7B31" w:rsidRPr="00E36053" w:rsidRDefault="003F7B31" w:rsidP="003F7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E36053">
        <w:rPr>
          <w:rFonts w:ascii="Times New Roman" w:hAnsi="Times New Roman"/>
          <w:i/>
          <w:sz w:val="18"/>
          <w:szCs w:val="18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3F7B31" w:rsidRPr="00820ACF" w:rsidRDefault="003F7B31" w:rsidP="003F7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7B31" w:rsidRPr="00820ACF" w:rsidRDefault="003F7B31" w:rsidP="003F7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ACF">
        <w:rPr>
          <w:rFonts w:ascii="Times New Roman" w:hAnsi="Times New Roman"/>
          <w:sz w:val="24"/>
          <w:szCs w:val="24"/>
        </w:rPr>
        <w:t xml:space="preserve"> К заявлению прилагаются:</w:t>
      </w:r>
    </w:p>
    <w:p w:rsidR="003F7B31" w:rsidRPr="000D0B1C" w:rsidRDefault="003F7B31" w:rsidP="003F7B31">
      <w:pPr>
        <w:pStyle w:val="aa"/>
        <w:numPr>
          <w:ilvl w:val="0"/>
          <w:numId w:val="14"/>
        </w:numPr>
        <w:suppressAutoHyphens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i/>
          <w:sz w:val="18"/>
          <w:szCs w:val="18"/>
        </w:rPr>
      </w:pPr>
      <w:r w:rsidRPr="00820ACF">
        <w:rPr>
          <w:rFonts w:ascii="Times New Roman" w:hAnsi="Times New Roman"/>
        </w:rPr>
        <w:t xml:space="preserve">документ, подтверждающий полномочия представителя </w:t>
      </w:r>
      <w:r w:rsidRPr="000D0B1C">
        <w:rPr>
          <w:rFonts w:ascii="Times New Roman" w:hAnsi="Times New Roman"/>
          <w:i/>
          <w:sz w:val="18"/>
          <w:szCs w:val="18"/>
        </w:rPr>
        <w:t>(в случае обращения за получением муниципальной услуги представителя);</w:t>
      </w:r>
    </w:p>
    <w:p w:rsidR="003F7B31" w:rsidRPr="00820ACF" w:rsidRDefault="000D0B1C" w:rsidP="003F7B31">
      <w:pPr>
        <w:pStyle w:val="aa"/>
        <w:numPr>
          <w:ilvl w:val="0"/>
          <w:numId w:val="14"/>
        </w:numPr>
        <w:suppressAutoHyphens w:val="0"/>
        <w:autoSpaceDE w:val="0"/>
        <w:autoSpaceDN w:val="0"/>
        <w:adjustRightInd w:val="0"/>
        <w:contextualSpacing/>
        <w:jc w:val="both"/>
        <w:rPr>
          <w:rFonts w:ascii="Times New Roman" w:hAnsi="Times New Roman"/>
        </w:rPr>
      </w:pPr>
      <w:r w:rsidRPr="000D0B1C">
        <w:rPr>
          <w:rFonts w:ascii="Times New Roman" w:hAnsi="Times New Roman"/>
        </w:rPr>
        <w:t>оригинал документа, выданного по результатам предоставления муниципальной</w:t>
      </w:r>
      <w:r w:rsidRPr="00C75266">
        <w:rPr>
          <w:rFonts w:ascii="Times New Roman" w:hAnsi="Times New Roman"/>
          <w:sz w:val="28"/>
          <w:szCs w:val="28"/>
        </w:rPr>
        <w:t xml:space="preserve"> </w:t>
      </w:r>
      <w:r w:rsidRPr="000D0B1C">
        <w:rPr>
          <w:rFonts w:ascii="Times New Roman" w:hAnsi="Times New Roman"/>
        </w:rPr>
        <w:t xml:space="preserve">услуги </w:t>
      </w:r>
    </w:p>
    <w:p w:rsidR="003F7B31" w:rsidRDefault="003F7B31" w:rsidP="003F7B31">
      <w:pPr>
        <w:pStyle w:val="aa"/>
        <w:numPr>
          <w:ilvl w:val="0"/>
          <w:numId w:val="14"/>
        </w:numPr>
        <w:suppressAutoHyphens w:val="0"/>
        <w:autoSpaceDE w:val="0"/>
        <w:autoSpaceDN w:val="0"/>
        <w:adjustRightInd w:val="0"/>
        <w:contextualSpacing/>
        <w:jc w:val="both"/>
        <w:rPr>
          <w:rFonts w:ascii="Times New Roman" w:hAnsi="Times New Roman"/>
        </w:rPr>
      </w:pPr>
      <w:r w:rsidRPr="00820ACF">
        <w:rPr>
          <w:rFonts w:ascii="Times New Roman" w:hAnsi="Times New Roman"/>
        </w:rPr>
        <w:t>_______________________________________________________________________</w:t>
      </w:r>
    </w:p>
    <w:p w:rsidR="000D0B1C" w:rsidRPr="00820ACF" w:rsidRDefault="000D0B1C" w:rsidP="003F7B31">
      <w:pPr>
        <w:pStyle w:val="aa"/>
        <w:numPr>
          <w:ilvl w:val="0"/>
          <w:numId w:val="14"/>
        </w:numPr>
        <w:suppressAutoHyphens w:val="0"/>
        <w:autoSpaceDE w:val="0"/>
        <w:autoSpaceDN w:val="0"/>
        <w:adjustRightInd w:val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9B274B" w:rsidRDefault="00E36053" w:rsidP="00E360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E36053" w:rsidRPr="00672DB9" w:rsidRDefault="00E36053" w:rsidP="00E360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672DB9">
        <w:rPr>
          <w:rFonts w:ascii="Times New Roman" w:hAnsi="Times New Roman"/>
          <w:sz w:val="24"/>
          <w:szCs w:val="24"/>
        </w:rPr>
        <w:t>Результат рассмотрения заявления прошу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2DB9">
        <w:rPr>
          <w:rFonts w:ascii="Times New Roman" w:hAnsi="Times New Roman"/>
          <w:i/>
          <w:sz w:val="18"/>
          <w:szCs w:val="18"/>
        </w:rPr>
        <w:t>(отметьте выбранный вариант):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9036"/>
      </w:tblGrid>
      <w:tr w:rsidR="00E36053" w:rsidRPr="0002583F" w:rsidTr="00016BB5">
        <w:tc>
          <w:tcPr>
            <w:tcW w:w="534" w:type="dxa"/>
            <w:tcBorders>
              <w:right w:val="single" w:sz="4" w:space="0" w:color="auto"/>
            </w:tcBorders>
          </w:tcPr>
          <w:p w:rsidR="00E36053" w:rsidRPr="0002583F" w:rsidRDefault="00E36053" w:rsidP="00016B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6053" w:rsidRPr="0002583F" w:rsidRDefault="00E36053" w:rsidP="00016B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2583F">
              <w:rPr>
                <w:rFonts w:ascii="Times New Roman" w:hAnsi="Times New Roman"/>
                <w:sz w:val="18"/>
                <w:szCs w:val="18"/>
              </w:rPr>
              <w:t>Выдать в Админ</w:t>
            </w:r>
            <w:r>
              <w:rPr>
                <w:rFonts w:ascii="Times New Roman" w:hAnsi="Times New Roman"/>
                <w:sz w:val="18"/>
                <w:szCs w:val="18"/>
              </w:rPr>
              <w:t>истрации</w:t>
            </w:r>
          </w:p>
        </w:tc>
      </w:tr>
      <w:tr w:rsidR="00E36053" w:rsidRPr="0002583F" w:rsidTr="00016BB5">
        <w:tc>
          <w:tcPr>
            <w:tcW w:w="534" w:type="dxa"/>
            <w:tcBorders>
              <w:right w:val="single" w:sz="4" w:space="0" w:color="auto"/>
            </w:tcBorders>
          </w:tcPr>
          <w:p w:rsidR="00E36053" w:rsidRPr="0002583F" w:rsidRDefault="00E36053" w:rsidP="00016B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6053" w:rsidRPr="0002583F" w:rsidRDefault="00E36053" w:rsidP="00016B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2583F">
              <w:rPr>
                <w:rFonts w:ascii="Times New Roman" w:hAnsi="Times New Roman"/>
                <w:sz w:val="18"/>
                <w:szCs w:val="18"/>
              </w:rPr>
              <w:t xml:space="preserve">Выдать в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РГАУ </w:t>
            </w:r>
            <w:r w:rsidRPr="0002583F">
              <w:rPr>
                <w:rFonts w:ascii="Times New Roman" w:hAnsi="Times New Roman"/>
                <w:sz w:val="18"/>
                <w:szCs w:val="18"/>
              </w:rPr>
              <w:t>МФЦ</w:t>
            </w:r>
          </w:p>
        </w:tc>
      </w:tr>
      <w:tr w:rsidR="00E36053" w:rsidRPr="0002583F" w:rsidTr="00016BB5">
        <w:tc>
          <w:tcPr>
            <w:tcW w:w="534" w:type="dxa"/>
            <w:tcBorders>
              <w:right w:val="single" w:sz="4" w:space="0" w:color="auto"/>
            </w:tcBorders>
          </w:tcPr>
          <w:p w:rsidR="00E36053" w:rsidRPr="0002583F" w:rsidRDefault="00E36053" w:rsidP="00016B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6053" w:rsidRPr="0002583F" w:rsidRDefault="00E36053" w:rsidP="00016B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2583F">
              <w:rPr>
                <w:rFonts w:ascii="Times New Roman" w:hAnsi="Times New Roman"/>
                <w:sz w:val="18"/>
                <w:szCs w:val="18"/>
              </w:rPr>
              <w:t>Направить по почте на адрес, указанный в заявлении</w:t>
            </w:r>
          </w:p>
        </w:tc>
      </w:tr>
      <w:tr w:rsidR="00E36053" w:rsidRPr="0002583F" w:rsidTr="00016BB5">
        <w:tc>
          <w:tcPr>
            <w:tcW w:w="534" w:type="dxa"/>
            <w:tcBorders>
              <w:right w:val="single" w:sz="4" w:space="0" w:color="auto"/>
            </w:tcBorders>
          </w:tcPr>
          <w:p w:rsidR="00E36053" w:rsidRPr="0002583F" w:rsidRDefault="00E36053" w:rsidP="00016B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6053" w:rsidRPr="0002583F" w:rsidRDefault="00E36053" w:rsidP="00016B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2583F">
              <w:rPr>
                <w:rFonts w:ascii="Times New Roman" w:hAnsi="Times New Roman"/>
                <w:sz w:val="18"/>
                <w:szCs w:val="18"/>
              </w:rPr>
              <w:t>Направить в виде электронного документа, подписанного электронной подписью, в «Личный кабинет» на РПГУ</w:t>
            </w:r>
          </w:p>
        </w:tc>
      </w:tr>
    </w:tbl>
    <w:p w:rsidR="00E36053" w:rsidRDefault="00E36053" w:rsidP="00E36053">
      <w:pPr>
        <w:spacing w:after="0" w:line="240" w:lineRule="auto"/>
        <w:textAlignment w:val="baseline"/>
        <w:rPr>
          <w:rFonts w:ascii="Times New Roman" w:eastAsia="Times New Roman" w:hAnsi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D2D2D"/>
          <w:sz w:val="24"/>
          <w:szCs w:val="24"/>
          <w:lang w:eastAsia="ru-RU"/>
        </w:rPr>
        <w:t xml:space="preserve">           </w:t>
      </w:r>
    </w:p>
    <w:p w:rsidR="00E36053" w:rsidRDefault="00E36053" w:rsidP="00E36053">
      <w:pPr>
        <w:pStyle w:val="ConsPlusNonformat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Pr="0053286D">
        <w:rPr>
          <w:rFonts w:ascii="Times New Roman" w:hAnsi="Times New Roman"/>
          <w:color w:val="000000" w:themeColor="text1"/>
          <w:sz w:val="24"/>
          <w:szCs w:val="24"/>
        </w:rPr>
        <w:t>Даю согласие на обработку и передачу моих персональных данных, согласно Федеральному закону от 27.07.2006 № 152-ФЗ «О персональных данных».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</w:p>
    <w:p w:rsidR="000D0B1C" w:rsidRDefault="000D0B1C" w:rsidP="00E3605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0B1C" w:rsidRDefault="000D0B1C" w:rsidP="00E3605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36053" w:rsidRPr="00D171FC" w:rsidRDefault="00E36053" w:rsidP="00E3605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71FC">
        <w:rPr>
          <w:rFonts w:ascii="Times New Roman" w:hAnsi="Times New Roman" w:cs="Times New Roman"/>
          <w:sz w:val="24"/>
          <w:szCs w:val="24"/>
        </w:rPr>
        <w:t>____________  _____________________    "_</w:t>
      </w:r>
      <w:r w:rsidR="000D0B1C">
        <w:rPr>
          <w:rFonts w:ascii="Times New Roman" w:hAnsi="Times New Roman" w:cs="Times New Roman"/>
          <w:sz w:val="24"/>
          <w:szCs w:val="24"/>
        </w:rPr>
        <w:t>__</w:t>
      </w:r>
      <w:r w:rsidRPr="00D171FC">
        <w:rPr>
          <w:rFonts w:ascii="Times New Roman" w:hAnsi="Times New Roman" w:cs="Times New Roman"/>
          <w:sz w:val="24"/>
          <w:szCs w:val="24"/>
        </w:rPr>
        <w:t>_" ___________ ____ г.</w:t>
      </w:r>
    </w:p>
    <w:p w:rsidR="00E36053" w:rsidRPr="006E4BAC" w:rsidRDefault="00E36053" w:rsidP="00E3605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E4BAC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Pr="006E4BAC">
        <w:rPr>
          <w:rFonts w:ascii="Times New Roman" w:hAnsi="Times New Roman" w:cs="Times New Roman"/>
          <w:sz w:val="18"/>
          <w:szCs w:val="18"/>
        </w:rPr>
        <w:t>(подпись)     (инициалы, фамилия)</w:t>
      </w:r>
    </w:p>
    <w:p w:rsidR="00E36053" w:rsidRDefault="00E36053" w:rsidP="00E36053">
      <w:pPr>
        <w:tabs>
          <w:tab w:val="left" w:pos="1125"/>
        </w:tabs>
        <w:suppressAutoHyphens w:val="0"/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>*Указывается в случае подачи заявления от имени физического лица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E36053" w:rsidRPr="00820ACF" w:rsidTr="00016BB5">
        <w:tc>
          <w:tcPr>
            <w:tcW w:w="3190" w:type="dxa"/>
            <w:tcBorders>
              <w:bottom w:val="single" w:sz="4" w:space="0" w:color="auto"/>
            </w:tcBorders>
          </w:tcPr>
          <w:p w:rsidR="00E36053" w:rsidRDefault="00E36053" w:rsidP="00016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0B1C" w:rsidRDefault="000D0B1C" w:rsidP="00016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0B1C" w:rsidRPr="008D1BE5" w:rsidRDefault="000D0B1C" w:rsidP="00016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E36053" w:rsidRPr="008D1BE5" w:rsidRDefault="00E36053" w:rsidP="00016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E36053" w:rsidRPr="008D1BE5" w:rsidRDefault="00E36053" w:rsidP="00016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053" w:rsidRPr="00820ACF" w:rsidTr="00016BB5">
        <w:tc>
          <w:tcPr>
            <w:tcW w:w="3190" w:type="dxa"/>
            <w:tcBorders>
              <w:top w:val="single" w:sz="4" w:space="0" w:color="auto"/>
            </w:tcBorders>
          </w:tcPr>
          <w:p w:rsidR="00E36053" w:rsidRPr="0053286D" w:rsidRDefault="00E36053" w:rsidP="00016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3286D">
              <w:rPr>
                <w:rFonts w:ascii="Times New Roman" w:hAnsi="Times New Roman"/>
                <w:i/>
                <w:sz w:val="18"/>
                <w:szCs w:val="18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E36053" w:rsidRPr="0053286D" w:rsidRDefault="00E36053" w:rsidP="00016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3286D">
              <w:rPr>
                <w:rFonts w:ascii="Times New Roman" w:hAnsi="Times New Roman"/>
                <w:i/>
                <w:sz w:val="18"/>
                <w:szCs w:val="18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E36053" w:rsidRPr="0053286D" w:rsidRDefault="00E36053" w:rsidP="00016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3286D">
              <w:rPr>
                <w:rFonts w:ascii="Times New Roman" w:hAnsi="Times New Roman"/>
                <w:i/>
                <w:sz w:val="18"/>
                <w:szCs w:val="18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:rsidR="00E36053" w:rsidRDefault="00E36053" w:rsidP="00E360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59A4">
        <w:rPr>
          <w:rFonts w:ascii="Times New Roman" w:eastAsia="Times New Roman" w:hAnsi="Times New Roman"/>
          <w:color w:val="2D2D2D"/>
          <w:sz w:val="16"/>
          <w:szCs w:val="16"/>
          <w:lang w:eastAsia="ru-RU"/>
        </w:rPr>
        <w:t xml:space="preserve">* Указывается в случае подачи заявления от имени юридического лица.                                                               </w:t>
      </w:r>
    </w:p>
    <w:p w:rsidR="003F7B31" w:rsidRPr="00773E48" w:rsidRDefault="003F7B31" w:rsidP="003F7B31">
      <w:pPr>
        <w:rPr>
          <w:rFonts w:ascii="Times New Roman" w:hAnsi="Times New Roman"/>
          <w:sz w:val="24"/>
          <w:szCs w:val="24"/>
        </w:rPr>
      </w:pPr>
    </w:p>
    <w:p w:rsidR="004976E1" w:rsidRDefault="004976E1" w:rsidP="004976E1"/>
    <w:sectPr w:rsidR="004976E1" w:rsidSect="00586406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BB9" w:rsidRDefault="00B41BB9" w:rsidP="00077EFF">
      <w:pPr>
        <w:spacing w:after="0" w:line="240" w:lineRule="auto"/>
      </w:pPr>
      <w:r>
        <w:separator/>
      </w:r>
    </w:p>
  </w:endnote>
  <w:endnote w:type="continuationSeparator" w:id="0">
    <w:p w:rsidR="00B41BB9" w:rsidRDefault="00B41BB9" w:rsidP="00077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BB9" w:rsidRDefault="00B41BB9" w:rsidP="00077EFF">
      <w:pPr>
        <w:spacing w:after="0" w:line="240" w:lineRule="auto"/>
      </w:pPr>
      <w:r>
        <w:separator/>
      </w:r>
    </w:p>
  </w:footnote>
  <w:footnote w:type="continuationSeparator" w:id="0">
    <w:p w:rsidR="00B41BB9" w:rsidRDefault="00B41BB9" w:rsidP="00077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53D06"/>
    <w:multiLevelType w:val="hybridMultilevel"/>
    <w:tmpl w:val="9FB67430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8C6E24"/>
    <w:multiLevelType w:val="multilevel"/>
    <w:tmpl w:val="D090AE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4F1583B"/>
    <w:multiLevelType w:val="hybridMultilevel"/>
    <w:tmpl w:val="C91CD6AE"/>
    <w:lvl w:ilvl="0" w:tplc="EFF2A5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F0A44C7"/>
    <w:multiLevelType w:val="hybridMultilevel"/>
    <w:tmpl w:val="B1C202A6"/>
    <w:lvl w:ilvl="0" w:tplc="0BF64E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E26DE"/>
    <w:multiLevelType w:val="hybridMultilevel"/>
    <w:tmpl w:val="2990011C"/>
    <w:lvl w:ilvl="0" w:tplc="F9C834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D94C8A"/>
    <w:multiLevelType w:val="multilevel"/>
    <w:tmpl w:val="86783E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23" w:hanging="76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sz w:val="28"/>
      </w:rPr>
    </w:lvl>
  </w:abstractNum>
  <w:abstractNum w:abstractNumId="12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5">
    <w:nsid w:val="779A32A7"/>
    <w:multiLevelType w:val="hybridMultilevel"/>
    <w:tmpl w:val="FFCCEABA"/>
    <w:lvl w:ilvl="0" w:tplc="D66A6220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A78288F"/>
    <w:multiLevelType w:val="hybridMultilevel"/>
    <w:tmpl w:val="4FE454C8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4"/>
  </w:num>
  <w:num w:numId="5">
    <w:abstractNumId w:val="11"/>
  </w:num>
  <w:num w:numId="6">
    <w:abstractNumId w:val="8"/>
  </w:num>
  <w:num w:numId="7">
    <w:abstractNumId w:val="4"/>
  </w:num>
  <w:num w:numId="8">
    <w:abstractNumId w:val="0"/>
  </w:num>
  <w:num w:numId="9">
    <w:abstractNumId w:val="9"/>
  </w:num>
  <w:num w:numId="10">
    <w:abstractNumId w:val="1"/>
  </w:num>
  <w:num w:numId="11">
    <w:abstractNumId w:val="10"/>
  </w:num>
  <w:num w:numId="12">
    <w:abstractNumId w:val="5"/>
  </w:num>
  <w:num w:numId="13">
    <w:abstractNumId w:val="16"/>
  </w:num>
  <w:num w:numId="14">
    <w:abstractNumId w:val="6"/>
  </w:num>
  <w:num w:numId="15">
    <w:abstractNumId w:val="12"/>
  </w:num>
  <w:num w:numId="16">
    <w:abstractNumId w:val="7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445"/>
    <w:rsid w:val="000021DD"/>
    <w:rsid w:val="00011F31"/>
    <w:rsid w:val="000154B0"/>
    <w:rsid w:val="00016BB5"/>
    <w:rsid w:val="000179C4"/>
    <w:rsid w:val="0002234B"/>
    <w:rsid w:val="000223BF"/>
    <w:rsid w:val="0002583F"/>
    <w:rsid w:val="00025E9E"/>
    <w:rsid w:val="00031E8C"/>
    <w:rsid w:val="00033416"/>
    <w:rsid w:val="00041EC6"/>
    <w:rsid w:val="00047667"/>
    <w:rsid w:val="00052024"/>
    <w:rsid w:val="000542B7"/>
    <w:rsid w:val="00060ACA"/>
    <w:rsid w:val="00063119"/>
    <w:rsid w:val="00066DE1"/>
    <w:rsid w:val="0007342C"/>
    <w:rsid w:val="00077EFF"/>
    <w:rsid w:val="00080530"/>
    <w:rsid w:val="00093077"/>
    <w:rsid w:val="0009368F"/>
    <w:rsid w:val="00097151"/>
    <w:rsid w:val="000A6DDF"/>
    <w:rsid w:val="000A7FFD"/>
    <w:rsid w:val="000B371B"/>
    <w:rsid w:val="000C2C5F"/>
    <w:rsid w:val="000D0B1C"/>
    <w:rsid w:val="000D2FB0"/>
    <w:rsid w:val="000D3454"/>
    <w:rsid w:val="000D6FE6"/>
    <w:rsid w:val="000D75F5"/>
    <w:rsid w:val="000D7D48"/>
    <w:rsid w:val="000E2895"/>
    <w:rsid w:val="000E5236"/>
    <w:rsid w:val="000F03CA"/>
    <w:rsid w:val="000F6D30"/>
    <w:rsid w:val="000F7E4F"/>
    <w:rsid w:val="001079CF"/>
    <w:rsid w:val="001115DA"/>
    <w:rsid w:val="00113586"/>
    <w:rsid w:val="0012476A"/>
    <w:rsid w:val="00125200"/>
    <w:rsid w:val="00130B48"/>
    <w:rsid w:val="00135770"/>
    <w:rsid w:val="00136284"/>
    <w:rsid w:val="00136E0F"/>
    <w:rsid w:val="00137449"/>
    <w:rsid w:val="001376E7"/>
    <w:rsid w:val="00140947"/>
    <w:rsid w:val="00144445"/>
    <w:rsid w:val="00150D72"/>
    <w:rsid w:val="001550FF"/>
    <w:rsid w:val="00161A31"/>
    <w:rsid w:val="00164AAF"/>
    <w:rsid w:val="00170757"/>
    <w:rsid w:val="00171F9F"/>
    <w:rsid w:val="00180A19"/>
    <w:rsid w:val="00181A7A"/>
    <w:rsid w:val="00183FFF"/>
    <w:rsid w:val="001868AD"/>
    <w:rsid w:val="00192BC8"/>
    <w:rsid w:val="00194134"/>
    <w:rsid w:val="00194D9A"/>
    <w:rsid w:val="001A5E21"/>
    <w:rsid w:val="001A646D"/>
    <w:rsid w:val="001B40DE"/>
    <w:rsid w:val="001C0D8C"/>
    <w:rsid w:val="001C1980"/>
    <w:rsid w:val="001C1F90"/>
    <w:rsid w:val="001C2E38"/>
    <w:rsid w:val="001C32B1"/>
    <w:rsid w:val="001C73A6"/>
    <w:rsid w:val="001D17C4"/>
    <w:rsid w:val="001E03E3"/>
    <w:rsid w:val="001E19EF"/>
    <w:rsid w:val="001E588F"/>
    <w:rsid w:val="001F09AA"/>
    <w:rsid w:val="001F0CB8"/>
    <w:rsid w:val="0020029C"/>
    <w:rsid w:val="002003E4"/>
    <w:rsid w:val="00210F13"/>
    <w:rsid w:val="002163B4"/>
    <w:rsid w:val="00221C70"/>
    <w:rsid w:val="00226F5B"/>
    <w:rsid w:val="002354E4"/>
    <w:rsid w:val="00237D8B"/>
    <w:rsid w:val="00240F39"/>
    <w:rsid w:val="00252778"/>
    <w:rsid w:val="00254679"/>
    <w:rsid w:val="00263451"/>
    <w:rsid w:val="002635F7"/>
    <w:rsid w:val="00265997"/>
    <w:rsid w:val="00273E38"/>
    <w:rsid w:val="00274C02"/>
    <w:rsid w:val="00275403"/>
    <w:rsid w:val="002847B9"/>
    <w:rsid w:val="00286C8E"/>
    <w:rsid w:val="002877E0"/>
    <w:rsid w:val="00287B3B"/>
    <w:rsid w:val="002A09E9"/>
    <w:rsid w:val="002A1E43"/>
    <w:rsid w:val="002A7E95"/>
    <w:rsid w:val="002B3E0A"/>
    <w:rsid w:val="002B58AC"/>
    <w:rsid w:val="002C7A0D"/>
    <w:rsid w:val="002D176D"/>
    <w:rsid w:val="002D18D1"/>
    <w:rsid w:val="002D74B8"/>
    <w:rsid w:val="002E49A1"/>
    <w:rsid w:val="002E571C"/>
    <w:rsid w:val="002F35D9"/>
    <w:rsid w:val="003050F1"/>
    <w:rsid w:val="0030759C"/>
    <w:rsid w:val="003148DD"/>
    <w:rsid w:val="00315067"/>
    <w:rsid w:val="003225B7"/>
    <w:rsid w:val="003226BB"/>
    <w:rsid w:val="003255A0"/>
    <w:rsid w:val="00333360"/>
    <w:rsid w:val="00336932"/>
    <w:rsid w:val="00336B4D"/>
    <w:rsid w:val="003376E0"/>
    <w:rsid w:val="00342AF2"/>
    <w:rsid w:val="0034365B"/>
    <w:rsid w:val="003476BE"/>
    <w:rsid w:val="00353624"/>
    <w:rsid w:val="00360B0B"/>
    <w:rsid w:val="00362612"/>
    <w:rsid w:val="0036450E"/>
    <w:rsid w:val="00372D9E"/>
    <w:rsid w:val="0037633B"/>
    <w:rsid w:val="00376C89"/>
    <w:rsid w:val="003772C0"/>
    <w:rsid w:val="00381093"/>
    <w:rsid w:val="003871CA"/>
    <w:rsid w:val="003901A5"/>
    <w:rsid w:val="003A00A3"/>
    <w:rsid w:val="003A0E10"/>
    <w:rsid w:val="003A146D"/>
    <w:rsid w:val="003A1C65"/>
    <w:rsid w:val="003A2B80"/>
    <w:rsid w:val="003A5A50"/>
    <w:rsid w:val="003A668B"/>
    <w:rsid w:val="003B0358"/>
    <w:rsid w:val="003C08A3"/>
    <w:rsid w:val="003C0F5E"/>
    <w:rsid w:val="003C69D5"/>
    <w:rsid w:val="003C6B32"/>
    <w:rsid w:val="003C6F85"/>
    <w:rsid w:val="003D08CA"/>
    <w:rsid w:val="003D5487"/>
    <w:rsid w:val="003E0BDE"/>
    <w:rsid w:val="003E42F7"/>
    <w:rsid w:val="003F1FEF"/>
    <w:rsid w:val="003F6B1C"/>
    <w:rsid w:val="003F7B31"/>
    <w:rsid w:val="003F7C4F"/>
    <w:rsid w:val="00401BDE"/>
    <w:rsid w:val="00401C1A"/>
    <w:rsid w:val="004174F5"/>
    <w:rsid w:val="00421A0C"/>
    <w:rsid w:val="00425F10"/>
    <w:rsid w:val="00426362"/>
    <w:rsid w:val="00426D8C"/>
    <w:rsid w:val="00436313"/>
    <w:rsid w:val="00441523"/>
    <w:rsid w:val="00441845"/>
    <w:rsid w:val="00442A99"/>
    <w:rsid w:val="004448B2"/>
    <w:rsid w:val="00454954"/>
    <w:rsid w:val="0046172C"/>
    <w:rsid w:val="004657DE"/>
    <w:rsid w:val="00474E23"/>
    <w:rsid w:val="0048450B"/>
    <w:rsid w:val="004912D6"/>
    <w:rsid w:val="00495053"/>
    <w:rsid w:val="0049560C"/>
    <w:rsid w:val="0049670C"/>
    <w:rsid w:val="004976E1"/>
    <w:rsid w:val="00497980"/>
    <w:rsid w:val="00497DE7"/>
    <w:rsid w:val="004A2FCF"/>
    <w:rsid w:val="004A7602"/>
    <w:rsid w:val="004B2AC3"/>
    <w:rsid w:val="004B2B97"/>
    <w:rsid w:val="004B5BC3"/>
    <w:rsid w:val="004B68F5"/>
    <w:rsid w:val="004C3697"/>
    <w:rsid w:val="004C593B"/>
    <w:rsid w:val="004C64C7"/>
    <w:rsid w:val="004C6761"/>
    <w:rsid w:val="004C7B52"/>
    <w:rsid w:val="004D1F61"/>
    <w:rsid w:val="004D44A3"/>
    <w:rsid w:val="004D4B20"/>
    <w:rsid w:val="004D4F9E"/>
    <w:rsid w:val="004E4206"/>
    <w:rsid w:val="004E75B2"/>
    <w:rsid w:val="004F52B9"/>
    <w:rsid w:val="005025F6"/>
    <w:rsid w:val="00504611"/>
    <w:rsid w:val="005072EA"/>
    <w:rsid w:val="005139AD"/>
    <w:rsid w:val="00515914"/>
    <w:rsid w:val="005159F5"/>
    <w:rsid w:val="00516E2E"/>
    <w:rsid w:val="0053286D"/>
    <w:rsid w:val="00543D9F"/>
    <w:rsid w:val="00547304"/>
    <w:rsid w:val="00550B6C"/>
    <w:rsid w:val="00551763"/>
    <w:rsid w:val="005561D2"/>
    <w:rsid w:val="00561A08"/>
    <w:rsid w:val="0056215E"/>
    <w:rsid w:val="005639A7"/>
    <w:rsid w:val="005643C8"/>
    <w:rsid w:val="00570E8B"/>
    <w:rsid w:val="00574148"/>
    <w:rsid w:val="00582413"/>
    <w:rsid w:val="00585E68"/>
    <w:rsid w:val="00585EFD"/>
    <w:rsid w:val="00586406"/>
    <w:rsid w:val="00586F72"/>
    <w:rsid w:val="00587245"/>
    <w:rsid w:val="00587D81"/>
    <w:rsid w:val="00590492"/>
    <w:rsid w:val="00590F69"/>
    <w:rsid w:val="005934B7"/>
    <w:rsid w:val="00594329"/>
    <w:rsid w:val="005A177A"/>
    <w:rsid w:val="005B09AC"/>
    <w:rsid w:val="005B22EA"/>
    <w:rsid w:val="005B69B3"/>
    <w:rsid w:val="005C2C39"/>
    <w:rsid w:val="005E3D87"/>
    <w:rsid w:val="005E42BB"/>
    <w:rsid w:val="005E5D01"/>
    <w:rsid w:val="005F0502"/>
    <w:rsid w:val="005F08A3"/>
    <w:rsid w:val="005F1F4E"/>
    <w:rsid w:val="005F4386"/>
    <w:rsid w:val="005F64C7"/>
    <w:rsid w:val="005F7114"/>
    <w:rsid w:val="0060018C"/>
    <w:rsid w:val="006024F3"/>
    <w:rsid w:val="006026BA"/>
    <w:rsid w:val="00603435"/>
    <w:rsid w:val="006106A5"/>
    <w:rsid w:val="0061433E"/>
    <w:rsid w:val="006350FA"/>
    <w:rsid w:val="00635BC4"/>
    <w:rsid w:val="00635EE2"/>
    <w:rsid w:val="00647064"/>
    <w:rsid w:val="006471BF"/>
    <w:rsid w:val="00654A50"/>
    <w:rsid w:val="0066760C"/>
    <w:rsid w:val="0066786B"/>
    <w:rsid w:val="00667E74"/>
    <w:rsid w:val="006709A2"/>
    <w:rsid w:val="00671451"/>
    <w:rsid w:val="00672DB9"/>
    <w:rsid w:val="00673AA8"/>
    <w:rsid w:val="00673E8C"/>
    <w:rsid w:val="00674946"/>
    <w:rsid w:val="006756FB"/>
    <w:rsid w:val="00676929"/>
    <w:rsid w:val="00680259"/>
    <w:rsid w:val="00681966"/>
    <w:rsid w:val="00683AEE"/>
    <w:rsid w:val="006925E7"/>
    <w:rsid w:val="00695D30"/>
    <w:rsid w:val="006970DC"/>
    <w:rsid w:val="006A0675"/>
    <w:rsid w:val="006A08BA"/>
    <w:rsid w:val="006A581A"/>
    <w:rsid w:val="006A5F22"/>
    <w:rsid w:val="006A69BC"/>
    <w:rsid w:val="006C276F"/>
    <w:rsid w:val="006C423F"/>
    <w:rsid w:val="006C67F0"/>
    <w:rsid w:val="006D2BBF"/>
    <w:rsid w:val="006D669B"/>
    <w:rsid w:val="006D7D28"/>
    <w:rsid w:val="006E14F3"/>
    <w:rsid w:val="006E17F1"/>
    <w:rsid w:val="006E1D96"/>
    <w:rsid w:val="006E2553"/>
    <w:rsid w:val="006E4752"/>
    <w:rsid w:val="006E4BAC"/>
    <w:rsid w:val="006E5C1F"/>
    <w:rsid w:val="006F3187"/>
    <w:rsid w:val="0070229A"/>
    <w:rsid w:val="00703DCF"/>
    <w:rsid w:val="00707545"/>
    <w:rsid w:val="0072031D"/>
    <w:rsid w:val="00723D20"/>
    <w:rsid w:val="00730CB0"/>
    <w:rsid w:val="007320D3"/>
    <w:rsid w:val="00733B22"/>
    <w:rsid w:val="007373AE"/>
    <w:rsid w:val="0074189B"/>
    <w:rsid w:val="00742469"/>
    <w:rsid w:val="00757589"/>
    <w:rsid w:val="0075784B"/>
    <w:rsid w:val="00765E40"/>
    <w:rsid w:val="00767899"/>
    <w:rsid w:val="007723FF"/>
    <w:rsid w:val="00774490"/>
    <w:rsid w:val="00776600"/>
    <w:rsid w:val="00776D07"/>
    <w:rsid w:val="00777A4A"/>
    <w:rsid w:val="00777ED8"/>
    <w:rsid w:val="00780087"/>
    <w:rsid w:val="007847F0"/>
    <w:rsid w:val="007852A5"/>
    <w:rsid w:val="00794937"/>
    <w:rsid w:val="00795014"/>
    <w:rsid w:val="007A6214"/>
    <w:rsid w:val="007A6C55"/>
    <w:rsid w:val="007B3E42"/>
    <w:rsid w:val="007C3980"/>
    <w:rsid w:val="007C51AE"/>
    <w:rsid w:val="007D0985"/>
    <w:rsid w:val="007D1CEA"/>
    <w:rsid w:val="007D3AD5"/>
    <w:rsid w:val="007D5886"/>
    <w:rsid w:val="007E2ABE"/>
    <w:rsid w:val="007E7326"/>
    <w:rsid w:val="007F1BE8"/>
    <w:rsid w:val="007F5EF3"/>
    <w:rsid w:val="0080361B"/>
    <w:rsid w:val="0080583F"/>
    <w:rsid w:val="00806E51"/>
    <w:rsid w:val="00811824"/>
    <w:rsid w:val="00831C5F"/>
    <w:rsid w:val="00835382"/>
    <w:rsid w:val="008371E9"/>
    <w:rsid w:val="00843E77"/>
    <w:rsid w:val="00845587"/>
    <w:rsid w:val="00847D80"/>
    <w:rsid w:val="008557DA"/>
    <w:rsid w:val="00861FDE"/>
    <w:rsid w:val="00862B7A"/>
    <w:rsid w:val="008665F8"/>
    <w:rsid w:val="00866D90"/>
    <w:rsid w:val="00872988"/>
    <w:rsid w:val="00882C9F"/>
    <w:rsid w:val="00883E9E"/>
    <w:rsid w:val="0088461E"/>
    <w:rsid w:val="00884796"/>
    <w:rsid w:val="00885508"/>
    <w:rsid w:val="008871C6"/>
    <w:rsid w:val="00890758"/>
    <w:rsid w:val="00890FD5"/>
    <w:rsid w:val="008925E4"/>
    <w:rsid w:val="00893318"/>
    <w:rsid w:val="00893826"/>
    <w:rsid w:val="00897868"/>
    <w:rsid w:val="008A1BFE"/>
    <w:rsid w:val="008A3F01"/>
    <w:rsid w:val="008A4B42"/>
    <w:rsid w:val="008A742D"/>
    <w:rsid w:val="008B1C4F"/>
    <w:rsid w:val="008B20A9"/>
    <w:rsid w:val="008B3D0D"/>
    <w:rsid w:val="008B4CAB"/>
    <w:rsid w:val="008B6D1B"/>
    <w:rsid w:val="008B73E8"/>
    <w:rsid w:val="008C0337"/>
    <w:rsid w:val="008C16A9"/>
    <w:rsid w:val="008C256B"/>
    <w:rsid w:val="008C3CE9"/>
    <w:rsid w:val="008C6C7B"/>
    <w:rsid w:val="008D1BE5"/>
    <w:rsid w:val="008D2AC5"/>
    <w:rsid w:val="008D33C5"/>
    <w:rsid w:val="008D4C6B"/>
    <w:rsid w:val="008D4CAE"/>
    <w:rsid w:val="008D5B7A"/>
    <w:rsid w:val="008D5D82"/>
    <w:rsid w:val="008E29DE"/>
    <w:rsid w:val="008E4345"/>
    <w:rsid w:val="008E4484"/>
    <w:rsid w:val="008E64A5"/>
    <w:rsid w:val="009029D6"/>
    <w:rsid w:val="009063E0"/>
    <w:rsid w:val="0091216C"/>
    <w:rsid w:val="009127F2"/>
    <w:rsid w:val="00914BA4"/>
    <w:rsid w:val="00915D83"/>
    <w:rsid w:val="00921657"/>
    <w:rsid w:val="00925F91"/>
    <w:rsid w:val="00926563"/>
    <w:rsid w:val="0092656F"/>
    <w:rsid w:val="009271FA"/>
    <w:rsid w:val="00931B49"/>
    <w:rsid w:val="00935B6E"/>
    <w:rsid w:val="009360FC"/>
    <w:rsid w:val="0094091C"/>
    <w:rsid w:val="00952E6A"/>
    <w:rsid w:val="0096176B"/>
    <w:rsid w:val="00970559"/>
    <w:rsid w:val="00980A04"/>
    <w:rsid w:val="00982689"/>
    <w:rsid w:val="009855C1"/>
    <w:rsid w:val="00990893"/>
    <w:rsid w:val="00991FB2"/>
    <w:rsid w:val="009959A6"/>
    <w:rsid w:val="009A278C"/>
    <w:rsid w:val="009A5A5C"/>
    <w:rsid w:val="009B274B"/>
    <w:rsid w:val="009B49EC"/>
    <w:rsid w:val="009B5C57"/>
    <w:rsid w:val="009C1A50"/>
    <w:rsid w:val="009C4C3E"/>
    <w:rsid w:val="009D0784"/>
    <w:rsid w:val="009D3760"/>
    <w:rsid w:val="009D4D5E"/>
    <w:rsid w:val="009D66D9"/>
    <w:rsid w:val="009E0905"/>
    <w:rsid w:val="009E0BD3"/>
    <w:rsid w:val="009E2158"/>
    <w:rsid w:val="009E505B"/>
    <w:rsid w:val="009E7821"/>
    <w:rsid w:val="009F0339"/>
    <w:rsid w:val="009F334A"/>
    <w:rsid w:val="009F3F3D"/>
    <w:rsid w:val="009F5F85"/>
    <w:rsid w:val="009F71E1"/>
    <w:rsid w:val="009F77A5"/>
    <w:rsid w:val="00A06D25"/>
    <w:rsid w:val="00A07F20"/>
    <w:rsid w:val="00A242DB"/>
    <w:rsid w:val="00A27B12"/>
    <w:rsid w:val="00A32858"/>
    <w:rsid w:val="00A333DC"/>
    <w:rsid w:val="00A37760"/>
    <w:rsid w:val="00A377A0"/>
    <w:rsid w:val="00A41076"/>
    <w:rsid w:val="00A503F0"/>
    <w:rsid w:val="00A56D8C"/>
    <w:rsid w:val="00A56FC1"/>
    <w:rsid w:val="00A57ED1"/>
    <w:rsid w:val="00A57FD4"/>
    <w:rsid w:val="00A65690"/>
    <w:rsid w:val="00A700B1"/>
    <w:rsid w:val="00A82EFE"/>
    <w:rsid w:val="00A83ADE"/>
    <w:rsid w:val="00A859A4"/>
    <w:rsid w:val="00A86706"/>
    <w:rsid w:val="00A8749E"/>
    <w:rsid w:val="00AA26F3"/>
    <w:rsid w:val="00AA3620"/>
    <w:rsid w:val="00AB048D"/>
    <w:rsid w:val="00AB76EF"/>
    <w:rsid w:val="00AC0022"/>
    <w:rsid w:val="00AC3F37"/>
    <w:rsid w:val="00AC56E8"/>
    <w:rsid w:val="00AD01CD"/>
    <w:rsid w:val="00AD1177"/>
    <w:rsid w:val="00AD33DE"/>
    <w:rsid w:val="00AE5F30"/>
    <w:rsid w:val="00AE67E4"/>
    <w:rsid w:val="00AE7DBC"/>
    <w:rsid w:val="00AF575E"/>
    <w:rsid w:val="00AF6B31"/>
    <w:rsid w:val="00B0322D"/>
    <w:rsid w:val="00B07AD5"/>
    <w:rsid w:val="00B108EC"/>
    <w:rsid w:val="00B12BBC"/>
    <w:rsid w:val="00B15A66"/>
    <w:rsid w:val="00B17A96"/>
    <w:rsid w:val="00B20A80"/>
    <w:rsid w:val="00B3105C"/>
    <w:rsid w:val="00B34DE2"/>
    <w:rsid w:val="00B41BB9"/>
    <w:rsid w:val="00B47048"/>
    <w:rsid w:val="00B5352F"/>
    <w:rsid w:val="00B55A2A"/>
    <w:rsid w:val="00B60C7C"/>
    <w:rsid w:val="00B60FCB"/>
    <w:rsid w:val="00B64BF2"/>
    <w:rsid w:val="00B743A4"/>
    <w:rsid w:val="00B81356"/>
    <w:rsid w:val="00B816DA"/>
    <w:rsid w:val="00B83318"/>
    <w:rsid w:val="00B8721B"/>
    <w:rsid w:val="00B87C74"/>
    <w:rsid w:val="00B92524"/>
    <w:rsid w:val="00B938ED"/>
    <w:rsid w:val="00BA3343"/>
    <w:rsid w:val="00BA5A36"/>
    <w:rsid w:val="00BA78E5"/>
    <w:rsid w:val="00BB2104"/>
    <w:rsid w:val="00BB318B"/>
    <w:rsid w:val="00BC2983"/>
    <w:rsid w:val="00BC4E5C"/>
    <w:rsid w:val="00BD2357"/>
    <w:rsid w:val="00BD39D2"/>
    <w:rsid w:val="00BD41E6"/>
    <w:rsid w:val="00BD6135"/>
    <w:rsid w:val="00BD7700"/>
    <w:rsid w:val="00BE16AC"/>
    <w:rsid w:val="00BE28EE"/>
    <w:rsid w:val="00BF1AD4"/>
    <w:rsid w:val="00BF3D8B"/>
    <w:rsid w:val="00BF47E9"/>
    <w:rsid w:val="00BF4B46"/>
    <w:rsid w:val="00C0600E"/>
    <w:rsid w:val="00C11D8E"/>
    <w:rsid w:val="00C14799"/>
    <w:rsid w:val="00C15035"/>
    <w:rsid w:val="00C17FBD"/>
    <w:rsid w:val="00C201DD"/>
    <w:rsid w:val="00C23608"/>
    <w:rsid w:val="00C25AF4"/>
    <w:rsid w:val="00C26987"/>
    <w:rsid w:val="00C2795A"/>
    <w:rsid w:val="00C30AEA"/>
    <w:rsid w:val="00C323AB"/>
    <w:rsid w:val="00C366CD"/>
    <w:rsid w:val="00C36AB1"/>
    <w:rsid w:val="00C36ACF"/>
    <w:rsid w:val="00C4085A"/>
    <w:rsid w:val="00C40AF5"/>
    <w:rsid w:val="00C446B8"/>
    <w:rsid w:val="00C44C74"/>
    <w:rsid w:val="00C45A32"/>
    <w:rsid w:val="00C52FA1"/>
    <w:rsid w:val="00C61451"/>
    <w:rsid w:val="00C633F5"/>
    <w:rsid w:val="00C70DE7"/>
    <w:rsid w:val="00C72013"/>
    <w:rsid w:val="00C74476"/>
    <w:rsid w:val="00C7474F"/>
    <w:rsid w:val="00C80F4A"/>
    <w:rsid w:val="00C81E02"/>
    <w:rsid w:val="00C82746"/>
    <w:rsid w:val="00C908AB"/>
    <w:rsid w:val="00C92458"/>
    <w:rsid w:val="00C97962"/>
    <w:rsid w:val="00CA04A4"/>
    <w:rsid w:val="00CA0A8F"/>
    <w:rsid w:val="00CA1BB2"/>
    <w:rsid w:val="00CA3502"/>
    <w:rsid w:val="00CA4982"/>
    <w:rsid w:val="00CB0175"/>
    <w:rsid w:val="00CB1D3B"/>
    <w:rsid w:val="00CB4BD6"/>
    <w:rsid w:val="00CC38DA"/>
    <w:rsid w:val="00CC77DB"/>
    <w:rsid w:val="00CD0063"/>
    <w:rsid w:val="00CD4D4B"/>
    <w:rsid w:val="00CF188C"/>
    <w:rsid w:val="00CF45A8"/>
    <w:rsid w:val="00D00541"/>
    <w:rsid w:val="00D05651"/>
    <w:rsid w:val="00D1298A"/>
    <w:rsid w:val="00D13C17"/>
    <w:rsid w:val="00D171FC"/>
    <w:rsid w:val="00D1744B"/>
    <w:rsid w:val="00D26C0A"/>
    <w:rsid w:val="00D3447F"/>
    <w:rsid w:val="00D34EBC"/>
    <w:rsid w:val="00D40FC6"/>
    <w:rsid w:val="00D42F60"/>
    <w:rsid w:val="00D4332F"/>
    <w:rsid w:val="00D4432B"/>
    <w:rsid w:val="00D54921"/>
    <w:rsid w:val="00D55BD3"/>
    <w:rsid w:val="00D56605"/>
    <w:rsid w:val="00D56A7F"/>
    <w:rsid w:val="00D61497"/>
    <w:rsid w:val="00D70297"/>
    <w:rsid w:val="00D73AA8"/>
    <w:rsid w:val="00D8659F"/>
    <w:rsid w:val="00D9066B"/>
    <w:rsid w:val="00D91777"/>
    <w:rsid w:val="00D96304"/>
    <w:rsid w:val="00DA27A2"/>
    <w:rsid w:val="00DA4235"/>
    <w:rsid w:val="00DB6B53"/>
    <w:rsid w:val="00DB7502"/>
    <w:rsid w:val="00DC0D62"/>
    <w:rsid w:val="00DC2314"/>
    <w:rsid w:val="00DC2C9C"/>
    <w:rsid w:val="00DC5582"/>
    <w:rsid w:val="00DD298A"/>
    <w:rsid w:val="00DD2C4F"/>
    <w:rsid w:val="00DD3889"/>
    <w:rsid w:val="00DE1B25"/>
    <w:rsid w:val="00DE2BDC"/>
    <w:rsid w:val="00DF0E86"/>
    <w:rsid w:val="00E028FF"/>
    <w:rsid w:val="00E14CB8"/>
    <w:rsid w:val="00E235BA"/>
    <w:rsid w:val="00E23882"/>
    <w:rsid w:val="00E2515C"/>
    <w:rsid w:val="00E36053"/>
    <w:rsid w:val="00E40FED"/>
    <w:rsid w:val="00E41E98"/>
    <w:rsid w:val="00E45467"/>
    <w:rsid w:val="00E46154"/>
    <w:rsid w:val="00E47A14"/>
    <w:rsid w:val="00E50B5B"/>
    <w:rsid w:val="00E50BD0"/>
    <w:rsid w:val="00E519B3"/>
    <w:rsid w:val="00E55CEB"/>
    <w:rsid w:val="00E61FAA"/>
    <w:rsid w:val="00E66B06"/>
    <w:rsid w:val="00E67100"/>
    <w:rsid w:val="00E70C24"/>
    <w:rsid w:val="00E74897"/>
    <w:rsid w:val="00E76E54"/>
    <w:rsid w:val="00E8168A"/>
    <w:rsid w:val="00E82C4A"/>
    <w:rsid w:val="00E85528"/>
    <w:rsid w:val="00E86B20"/>
    <w:rsid w:val="00E949DE"/>
    <w:rsid w:val="00E9601B"/>
    <w:rsid w:val="00EA0E1F"/>
    <w:rsid w:val="00EA36CE"/>
    <w:rsid w:val="00EB0E18"/>
    <w:rsid w:val="00EB2227"/>
    <w:rsid w:val="00EB465A"/>
    <w:rsid w:val="00EB6514"/>
    <w:rsid w:val="00EC2EF2"/>
    <w:rsid w:val="00EC56D4"/>
    <w:rsid w:val="00EC6394"/>
    <w:rsid w:val="00ED2AEF"/>
    <w:rsid w:val="00ED3629"/>
    <w:rsid w:val="00ED71FD"/>
    <w:rsid w:val="00ED78BC"/>
    <w:rsid w:val="00EE1FEB"/>
    <w:rsid w:val="00EE20C3"/>
    <w:rsid w:val="00EE38E9"/>
    <w:rsid w:val="00EE412E"/>
    <w:rsid w:val="00EE7715"/>
    <w:rsid w:val="00EE79AB"/>
    <w:rsid w:val="00EF147E"/>
    <w:rsid w:val="00EF288C"/>
    <w:rsid w:val="00EF3976"/>
    <w:rsid w:val="00EF52AA"/>
    <w:rsid w:val="00EF631C"/>
    <w:rsid w:val="00F01D34"/>
    <w:rsid w:val="00F060D9"/>
    <w:rsid w:val="00F065EA"/>
    <w:rsid w:val="00F10864"/>
    <w:rsid w:val="00F12B9D"/>
    <w:rsid w:val="00F2202A"/>
    <w:rsid w:val="00F250AA"/>
    <w:rsid w:val="00F279A6"/>
    <w:rsid w:val="00F27C11"/>
    <w:rsid w:val="00F33965"/>
    <w:rsid w:val="00F3418F"/>
    <w:rsid w:val="00F356B9"/>
    <w:rsid w:val="00F36B2F"/>
    <w:rsid w:val="00F41B29"/>
    <w:rsid w:val="00F41C6F"/>
    <w:rsid w:val="00F42286"/>
    <w:rsid w:val="00F510BC"/>
    <w:rsid w:val="00F5260E"/>
    <w:rsid w:val="00F57624"/>
    <w:rsid w:val="00F72B6C"/>
    <w:rsid w:val="00F761C3"/>
    <w:rsid w:val="00F80495"/>
    <w:rsid w:val="00F85535"/>
    <w:rsid w:val="00F87329"/>
    <w:rsid w:val="00F932E5"/>
    <w:rsid w:val="00F9420C"/>
    <w:rsid w:val="00F971FB"/>
    <w:rsid w:val="00FA0482"/>
    <w:rsid w:val="00FA08F8"/>
    <w:rsid w:val="00FA3F09"/>
    <w:rsid w:val="00FA4917"/>
    <w:rsid w:val="00FA6B4F"/>
    <w:rsid w:val="00FB6241"/>
    <w:rsid w:val="00FC2326"/>
    <w:rsid w:val="00FC2D10"/>
    <w:rsid w:val="00FC3746"/>
    <w:rsid w:val="00FC438C"/>
    <w:rsid w:val="00FC4D88"/>
    <w:rsid w:val="00FC73F6"/>
    <w:rsid w:val="00FC7885"/>
    <w:rsid w:val="00FD6785"/>
    <w:rsid w:val="00FE4B38"/>
    <w:rsid w:val="00FF247A"/>
    <w:rsid w:val="00FF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67925B-838E-458E-A628-9D2228CB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EFF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34EBC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34EBC"/>
    <w:pPr>
      <w:keepNext/>
      <w:suppressAutoHyphens w:val="0"/>
      <w:spacing w:after="0" w:line="240" w:lineRule="auto"/>
      <w:jc w:val="center"/>
      <w:outlineLvl w:val="2"/>
    </w:pPr>
    <w:rPr>
      <w:rFonts w:ascii="TNRCyrBash" w:eastAsia="Times New Roman" w:hAnsi="TNRCyrBash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E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34EBC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styleId="a3">
    <w:name w:val="Hyperlink"/>
    <w:unhideWhenUsed/>
    <w:rsid w:val="00077EF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7EFF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077EFF"/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77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7EFF"/>
    <w:rPr>
      <w:rFonts w:ascii="Calibri" w:eastAsia="Calibri" w:hAnsi="Calibri" w:cs="Times New Roman"/>
      <w:lang w:eastAsia="ar-SA"/>
    </w:rPr>
  </w:style>
  <w:style w:type="paragraph" w:styleId="a8">
    <w:name w:val="footer"/>
    <w:basedOn w:val="a"/>
    <w:link w:val="a9"/>
    <w:uiPriority w:val="99"/>
    <w:unhideWhenUsed/>
    <w:rsid w:val="00077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7EFF"/>
    <w:rPr>
      <w:rFonts w:ascii="Calibri" w:eastAsia="Calibri" w:hAnsi="Calibri" w:cs="Times New Roman"/>
      <w:lang w:eastAsia="ar-SA"/>
    </w:rPr>
  </w:style>
  <w:style w:type="paragraph" w:styleId="aa">
    <w:name w:val="List Paragraph"/>
    <w:basedOn w:val="a"/>
    <w:uiPriority w:val="34"/>
    <w:qFormat/>
    <w:rsid w:val="00077EFF"/>
    <w:pPr>
      <w:spacing w:after="0" w:line="240" w:lineRule="auto"/>
      <w:ind w:left="720"/>
    </w:pPr>
    <w:rPr>
      <w:rFonts w:eastAsia="Times New Roman"/>
      <w:sz w:val="24"/>
      <w:szCs w:val="24"/>
    </w:rPr>
  </w:style>
  <w:style w:type="paragraph" w:customStyle="1" w:styleId="ConsPlusNormal">
    <w:name w:val="ConsPlusNormal"/>
    <w:link w:val="ConsPlusNormal0"/>
    <w:rsid w:val="00077EF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ConsPlusNormal0">
    <w:name w:val="ConsPlusNormal Знак"/>
    <w:basedOn w:val="a0"/>
    <w:link w:val="ConsPlusNormal"/>
    <w:locked/>
    <w:rsid w:val="00D3447F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17">
    <w:name w:val="Основной текст17"/>
    <w:basedOn w:val="a"/>
    <w:uiPriority w:val="99"/>
    <w:rsid w:val="00077EFF"/>
    <w:pPr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</w:rPr>
  </w:style>
  <w:style w:type="table" w:styleId="ab">
    <w:name w:val="Table Grid"/>
    <w:basedOn w:val="a1"/>
    <w:uiPriority w:val="99"/>
    <w:rsid w:val="00077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D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33DE"/>
    <w:rPr>
      <w:rFonts w:ascii="Tahoma" w:eastAsia="Calibri" w:hAnsi="Tahoma" w:cs="Tahoma"/>
      <w:sz w:val="16"/>
      <w:szCs w:val="16"/>
      <w:lang w:eastAsia="ar-SA"/>
    </w:rPr>
  </w:style>
  <w:style w:type="character" w:styleId="ae">
    <w:name w:val="annotation reference"/>
    <w:rsid w:val="00FB6241"/>
    <w:rPr>
      <w:sz w:val="16"/>
      <w:szCs w:val="16"/>
    </w:rPr>
  </w:style>
  <w:style w:type="paragraph" w:styleId="af">
    <w:name w:val="annotation text"/>
    <w:basedOn w:val="a"/>
    <w:link w:val="af0"/>
    <w:rsid w:val="00FB6241"/>
    <w:pPr>
      <w:suppressAutoHyphens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FB62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20029C"/>
    <w:pPr>
      <w:suppressAutoHyphens w:val="0"/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002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 Spacing"/>
    <w:uiPriority w:val="1"/>
    <w:qFormat/>
    <w:rsid w:val="002002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2">
    <w:name w:val="Знак"/>
    <w:basedOn w:val="a"/>
    <w:rsid w:val="00D34EBC"/>
    <w:pPr>
      <w:suppressAutoHyphens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3">
    <w:name w:val="Body Text"/>
    <w:basedOn w:val="a"/>
    <w:link w:val="af4"/>
    <w:uiPriority w:val="99"/>
    <w:semiHidden/>
    <w:unhideWhenUsed/>
    <w:rsid w:val="00FC7885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FC7885"/>
    <w:rPr>
      <w:rFonts w:ascii="Calibri" w:eastAsia="Calibri" w:hAnsi="Calibri" w:cs="Times New Roman"/>
      <w:lang w:eastAsia="ar-SA"/>
    </w:rPr>
  </w:style>
  <w:style w:type="character" w:customStyle="1" w:styleId="b-serplistiteminfodomain">
    <w:name w:val="b-serp__list_item_info_domain"/>
    <w:basedOn w:val="a0"/>
    <w:rsid w:val="00FC7885"/>
  </w:style>
  <w:style w:type="character" w:customStyle="1" w:styleId="11">
    <w:name w:val="Основной текст1"/>
    <w:basedOn w:val="a0"/>
    <w:uiPriority w:val="99"/>
    <w:rsid w:val="008D4C6B"/>
    <w:rPr>
      <w:rFonts w:ascii="Times New Roman" w:hAnsi="Times New Roman" w:cs="Times New Roman" w:hint="default"/>
      <w:color w:val="000000"/>
      <w:spacing w:val="0"/>
      <w:w w:val="100"/>
      <w:position w:val="0"/>
      <w:sz w:val="26"/>
      <w:szCs w:val="26"/>
      <w:shd w:val="clear" w:color="auto" w:fill="FFFFFF"/>
      <w:lang w:val="ru-RU" w:eastAsia="x-none"/>
    </w:rPr>
  </w:style>
  <w:style w:type="character" w:styleId="af5">
    <w:name w:val="Strong"/>
    <w:basedOn w:val="a0"/>
    <w:qFormat/>
    <w:rsid w:val="007D5886"/>
    <w:rPr>
      <w:b/>
      <w:bCs/>
    </w:rPr>
  </w:style>
  <w:style w:type="paragraph" w:customStyle="1" w:styleId="33">
    <w:name w:val="Без интервала3"/>
    <w:rsid w:val="007D5886"/>
    <w:pPr>
      <w:spacing w:after="0" w:line="240" w:lineRule="auto"/>
    </w:pPr>
    <w:rPr>
      <w:rFonts w:ascii="Calibri" w:eastAsia="Times New Roman" w:hAnsi="Calibri" w:cs="Calibri"/>
    </w:rPr>
  </w:style>
  <w:style w:type="paragraph" w:styleId="af6">
    <w:name w:val="Body Text Indent"/>
    <w:basedOn w:val="a"/>
    <w:link w:val="af7"/>
    <w:uiPriority w:val="99"/>
    <w:semiHidden/>
    <w:unhideWhenUsed/>
    <w:rsid w:val="00BF3D8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BF3D8B"/>
    <w:rPr>
      <w:rFonts w:ascii="Calibri" w:eastAsia="Calibri" w:hAnsi="Calibri" w:cs="Times New Roman"/>
      <w:lang w:eastAsia="ar-SA"/>
    </w:rPr>
  </w:style>
  <w:style w:type="paragraph" w:customStyle="1" w:styleId="ConsPlusNonformat">
    <w:name w:val="ConsPlusNonformat"/>
    <w:rsid w:val="00BF3D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List">
    <w:name w:val="TextList"/>
    <w:basedOn w:val="a"/>
    <w:rsid w:val="00BF3D8B"/>
    <w:pPr>
      <w:suppressAutoHyphens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ConsNormal">
    <w:name w:val="ConsNormal"/>
    <w:rsid w:val="00BF3D8B"/>
    <w:pPr>
      <w:widowControl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8">
    <w:name w:val="Гипертекстовая ссылка"/>
    <w:uiPriority w:val="99"/>
    <w:rsid w:val="00BF3D8B"/>
    <w:rPr>
      <w:color w:val="008000"/>
    </w:rPr>
  </w:style>
  <w:style w:type="character" w:customStyle="1" w:styleId="apple-converted-space">
    <w:name w:val="apple-converted-space"/>
    <w:basedOn w:val="a0"/>
    <w:rsid w:val="00516E2E"/>
  </w:style>
  <w:style w:type="paragraph" w:customStyle="1" w:styleId="formattext">
    <w:name w:val="formattext"/>
    <w:basedOn w:val="a"/>
    <w:rsid w:val="00ED71F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Тема примечания Знак"/>
    <w:basedOn w:val="af0"/>
    <w:link w:val="afa"/>
    <w:uiPriority w:val="99"/>
    <w:semiHidden/>
    <w:rsid w:val="003436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"/>
    <w:next w:val="af"/>
    <w:link w:val="af9"/>
    <w:uiPriority w:val="99"/>
    <w:semiHidden/>
    <w:unhideWhenUsed/>
    <w:rsid w:val="0034365B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fb">
    <w:name w:val="footnote text"/>
    <w:basedOn w:val="a"/>
    <w:link w:val="afc"/>
    <w:uiPriority w:val="99"/>
    <w:semiHidden/>
    <w:rsid w:val="0034365B"/>
    <w:pPr>
      <w:suppressAutoHyphens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semiHidden/>
    <w:rsid w:val="003436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uiPriority w:val="99"/>
    <w:semiHidden/>
    <w:rsid w:val="0034365B"/>
    <w:rPr>
      <w:vertAlign w:val="superscript"/>
    </w:rPr>
  </w:style>
  <w:style w:type="paragraph" w:customStyle="1" w:styleId="Default">
    <w:name w:val="Default"/>
    <w:rsid w:val="003436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436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4365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rgu-content-accordeon">
    <w:name w:val="frgu-content-accordeon"/>
    <w:basedOn w:val="a0"/>
    <w:rsid w:val="0034365B"/>
  </w:style>
  <w:style w:type="paragraph" w:customStyle="1" w:styleId="8">
    <w:name w:val="Стиль8"/>
    <w:basedOn w:val="a"/>
    <w:rsid w:val="0034365B"/>
    <w:pPr>
      <w:suppressAutoHyphens w:val="0"/>
      <w:spacing w:after="0" w:line="240" w:lineRule="auto"/>
    </w:pPr>
    <w:rPr>
      <w:rFonts w:ascii="Times New Roman" w:hAnsi="Times New Roman"/>
      <w:noProof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B69DC62F64B41F319F8EEC82044E70DA94E13EF7A5A65049140CCB0A6FmCqEH" TargetMode="External"/><Relationship Id="rId18" Type="http://schemas.openxmlformats.org/officeDocument/2006/relationships/hyperlink" Target="consultantplus://offline/ref=4D855B72A9FF59D039DBEEBEE1F6588DABF7421FDA1103515B7F734BEF653EDEE6E02F886ACE79C9PEK9M" TargetMode="External"/><Relationship Id="rId26" Type="http://schemas.openxmlformats.org/officeDocument/2006/relationships/hyperlink" Target="consultantplus://offline/ref=513810C64E03C96FA4C8691AFDD0FD15E073796A6A07712B9F6C8571C69BFE2F187AE527FAD4DBBAmBL2H" TargetMode="External"/><Relationship Id="rId39" Type="http://schemas.openxmlformats.org/officeDocument/2006/relationships/hyperlink" Target="consultantplus://offline/ref=57EC4A0E559807BA03AC07E182649CCE6D90AD573E544E7FB29AADAA01183E8460B26B8F025B7499P3z7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69DC62F64B41F319F8EEC82044E70DA94E13EF7A5A65049140CCB0A6FmCqEH" TargetMode="External"/><Relationship Id="rId34" Type="http://schemas.openxmlformats.org/officeDocument/2006/relationships/hyperlink" Target="http://www.sterlitamakadm.ru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terlitamakadm.ru/" TargetMode="External"/><Relationship Id="rId17" Type="http://schemas.openxmlformats.org/officeDocument/2006/relationships/hyperlink" Target="consultantplus://offline/ref=4D855B72A9FF59D039DBEEBEE1F6588DABF7421FDA1103515B7F734BEF653EDEE6E02F886ACE78CFPEK8M" TargetMode="External"/><Relationship Id="rId25" Type="http://schemas.openxmlformats.org/officeDocument/2006/relationships/hyperlink" Target="consultantplus://offline/ref=FD33AA8C5611180459E2B0DB21B49A1C66E2CE68863DF0F6FC25338640h502M" TargetMode="External"/><Relationship Id="rId33" Type="http://schemas.openxmlformats.org/officeDocument/2006/relationships/hyperlink" Target="consultantplus://offline/ref=27E34323F9EA81A2EE406F49AC2D57B6D8739AD462D3B3D87CC32FBD9B892196F7C96D086B920FCCX5UBL" TargetMode="External"/><Relationship Id="rId38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D855B72A9FF59D039DBEEBEE1F6588DABF7421FDA1103515B7F734BEF653EDEE6E02F886ACE79C9PEK9M" TargetMode="External"/><Relationship Id="rId20" Type="http://schemas.openxmlformats.org/officeDocument/2006/relationships/hyperlink" Target="consultantplus://offline/ref=21669E2ABE8701F392642D99E99B7BEDB4D6DA80F73C61C5BF8F1862E0D6D113CBBAFF74FB9385F3b0G2K" TargetMode="External"/><Relationship Id="rId29" Type="http://schemas.openxmlformats.org/officeDocument/2006/relationships/hyperlink" Target="consultantplus://offline/ref=43386F809F4B078D5AAAC22AB63FE44DFAAF397557264A52C17466FE74A96ECF00113928531A6326r5EAG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erlitamakadm.ru/" TargetMode="External"/><Relationship Id="rId24" Type="http://schemas.openxmlformats.org/officeDocument/2006/relationships/hyperlink" Target="consultantplus://offline/ref=FD33AA8C5611180459E2B0DB21B49A1C65ECC46A8334F0F6FC25338640525E9EA955DE45E5h30EM" TargetMode="External"/><Relationship Id="rId32" Type="http://schemas.openxmlformats.org/officeDocument/2006/relationships/hyperlink" Target="consultantplus://offline/ref=43386F809F4B078D5AAAC22AB63FE44DFAAF397557264A52C17466FE74A96ECF00113928531A6326r5EAG" TargetMode="External"/><Relationship Id="rId37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40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A1AD6E0626E4C498216B063A103DEEC1CAE62BFF7B8CD79303AEECA8477W8H" TargetMode="External"/><Relationship Id="rId23" Type="http://schemas.openxmlformats.org/officeDocument/2006/relationships/hyperlink" Target="consultantplus://offline/ref=7477D36D247F526C7BD4B7DDD08F15A6014F84D62298DDA4DCA8A2DB7828FD21BF4B5E0D31D769E7uBz4M" TargetMode="External"/><Relationship Id="rId28" Type="http://schemas.openxmlformats.org/officeDocument/2006/relationships/hyperlink" Target="consultantplus://offline/ref=57EC4A0E559807BA03AC07E182649CCE6D9FA3573C5A4E7FB29AADAA01183E8460B26B8F02P5zCH" TargetMode="External"/><Relationship Id="rId36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10" Type="http://schemas.openxmlformats.org/officeDocument/2006/relationships/hyperlink" Target="consultantplus://offline/ref=44D20D643E39F3B0775C75CC103D856AE67F003F1E9789B54A7CE85F38DF00C97FD63923F6CDA16DL0M0G" TargetMode="External"/><Relationship Id="rId19" Type="http://schemas.openxmlformats.org/officeDocument/2006/relationships/hyperlink" Target="consultantplus://offline/ref=4D855B72A9FF59D039DBEEBEE1F6588DABF7421FDA1103515B7F734BEF653EDEE6E02F886ACE78CFPEK8M" TargetMode="External"/><Relationship Id="rId31" Type="http://schemas.openxmlformats.org/officeDocument/2006/relationships/hyperlink" Target="consultantplus://offline/ref=43386F809F4B078D5AAAC22AB63FE44DFAAF397557264A52C17466FE74A96ECF00113928531A6326r5EA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D6F9960F702E240E65147BC8F8CFF490FF2970BA307008EDB09FA09C3A37E9C535928526C425A40DG5G4F" TargetMode="External"/><Relationship Id="rId22" Type="http://schemas.openxmlformats.org/officeDocument/2006/relationships/hyperlink" Target="https://www.gosuslugi.ru/" TargetMode="External"/><Relationship Id="rId27" Type="http://schemas.openxmlformats.org/officeDocument/2006/relationships/hyperlink" Target="consultantplus://offline/ref=57EC4A0E559807BA03AC07E182649CCE6D9FA3573C5A4E7FB29AADAA01183E8460B26B87P0zAH" TargetMode="External"/><Relationship Id="rId30" Type="http://schemas.openxmlformats.org/officeDocument/2006/relationships/hyperlink" Target="consultantplus://offline/ref=43386F809F4B078D5AAAC22AB63FE44DFAAF397557264A52C17466FE74A96ECF00113928531A6326r5EAG" TargetMode="External"/><Relationship Id="rId35" Type="http://schemas.openxmlformats.org/officeDocument/2006/relationships/hyperlink" Target="https://d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77022-0C0A-472B-9475-D5C1A29D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17117</Words>
  <Characters>97567</Characters>
  <Application>Microsoft Office Word</Application>
  <DocSecurity>0</DocSecurity>
  <Lines>813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 Г. Кужахметова</dc:creator>
  <cp:lastModifiedBy>Ведущий специалист отдела по связям со СМИ</cp:lastModifiedBy>
  <cp:revision>35</cp:revision>
  <cp:lastPrinted>2018-11-23T05:42:00Z</cp:lastPrinted>
  <dcterms:created xsi:type="dcterms:W3CDTF">2018-11-26T08:31:00Z</dcterms:created>
  <dcterms:modified xsi:type="dcterms:W3CDTF">2018-11-30T12:43:00Z</dcterms:modified>
</cp:coreProperties>
</file>