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53" w:rsidRPr="00AA1953" w:rsidRDefault="00AA1953" w:rsidP="00AA19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A19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Федеральный закон "О дополнительных гарантиях по социальной поддержке детей-сирот и детей, оставшихся без попечения родителей" внесены изменения</w:t>
      </w:r>
    </w:p>
    <w:p w:rsidR="00AA1953" w:rsidRPr="00AA1953" w:rsidRDefault="00AA1953" w:rsidP="00AA195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от 17.02.2021 № 10-ФЗ внесены изменения в статьи 71 и 108 Федерального закона «Об образовании» и статью 6 Федерального закона «О дополнительных гарантиях по социальной поддержке детей-сирот и детей, оставшихся без попечения родителей».</w:t>
      </w:r>
    </w:p>
    <w:p w:rsidR="00AA1953" w:rsidRPr="00AA1953" w:rsidRDefault="00AA1953" w:rsidP="00AA195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Поправками предусмотрено бессрочное действие нормы </w:t>
      </w:r>
      <w:proofErr w:type="gramStart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 праве на льготы при приеме на обучение по программам</w:t>
      </w:r>
      <w:proofErr w:type="gramEnd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специалитета</w:t>
      </w:r>
      <w:proofErr w:type="spellEnd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 пределах установленной квоты отдельных категорий лиц. До внесения изменения в законодательство льготный порядок приема на обучение действовал до 1 января 2021 года.</w:t>
      </w:r>
    </w:p>
    <w:p w:rsidR="00AA1953" w:rsidRPr="00AA1953" w:rsidRDefault="00AA1953" w:rsidP="00AA195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Речь идет о таких категориях лиц, как дети-сироты и дети, оставшиеся без попечения родителей, а также лица из числа детей-сирот и детей, оставшихся без попечения родителей,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ветераны боевых действий из числа лиц, указанных в подпунктах 1-4 пункта 1 статьи</w:t>
      </w:r>
      <w:proofErr w:type="gramEnd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3 Федерального закона от 12.01.1995 N 5-ФЗ "О ветеранах".</w:t>
      </w:r>
    </w:p>
    <w:p w:rsidR="00AA1953" w:rsidRPr="00AA1953" w:rsidRDefault="00AA1953" w:rsidP="00AA195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Указанные категории лиц имеют право на прием на </w:t>
      </w:r>
      <w:proofErr w:type="gramStart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обучение по программам</w:t>
      </w:r>
      <w:proofErr w:type="gramEnd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специалитета</w:t>
      </w:r>
      <w:proofErr w:type="spellEnd"/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за счет бюджетных ассигнований федерального бюджета, бюджетов субъектов РФ и местных бюджетов в пределах установленной квоты.</w:t>
      </w:r>
    </w:p>
    <w:p w:rsidR="00AA1953" w:rsidRPr="00AA1953" w:rsidRDefault="00AA1953" w:rsidP="00AA195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A195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Федеральный закон вступает в силу с 28 февраля 2021 года.</w:t>
      </w:r>
    </w:p>
    <w:p w:rsidR="003373CB" w:rsidRDefault="00476D9E" w:rsidP="009F46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  <w:r w:rsidR="00190D49">
        <w:rPr>
          <w:rFonts w:ascii="Times New Roman" w:hAnsi="Times New Roman" w:cs="Times New Roman"/>
          <w:sz w:val="28"/>
          <w:szCs w:val="28"/>
        </w:rPr>
        <w:t xml:space="preserve"> </w:t>
      </w:r>
      <w:r w:rsidR="00D0186A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E5592A">
        <w:rPr>
          <w:rFonts w:ascii="Times New Roman" w:hAnsi="Times New Roman" w:cs="Times New Roman"/>
          <w:sz w:val="28"/>
          <w:szCs w:val="28"/>
        </w:rPr>
        <w:t xml:space="preserve">г. Стерлитамак </w:t>
      </w:r>
      <w:r w:rsidR="004930A7">
        <w:rPr>
          <w:rFonts w:ascii="Times New Roman" w:hAnsi="Times New Roman" w:cs="Times New Roman"/>
          <w:sz w:val="28"/>
          <w:szCs w:val="28"/>
        </w:rPr>
        <w:t>Исмагилов Ф.Р.</w:t>
      </w:r>
    </w:p>
    <w:p w:rsidR="002E0011" w:rsidRPr="00692ED8" w:rsidRDefault="002E0011" w:rsidP="009F46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10.02.2021</w:t>
      </w:r>
      <w:bookmarkStart w:id="0" w:name="_GoBack"/>
      <w:bookmarkEnd w:id="0"/>
    </w:p>
    <w:sectPr w:rsidR="002E0011" w:rsidRPr="0069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2BF7"/>
    <w:multiLevelType w:val="multilevel"/>
    <w:tmpl w:val="BC2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5"/>
    <w:rsid w:val="00073052"/>
    <w:rsid w:val="000E3116"/>
    <w:rsid w:val="0015194C"/>
    <w:rsid w:val="00190D49"/>
    <w:rsid w:val="002E0011"/>
    <w:rsid w:val="003147EF"/>
    <w:rsid w:val="00315989"/>
    <w:rsid w:val="003373CB"/>
    <w:rsid w:val="0035242B"/>
    <w:rsid w:val="004567F1"/>
    <w:rsid w:val="0046091C"/>
    <w:rsid w:val="00476D9E"/>
    <w:rsid w:val="004930A7"/>
    <w:rsid w:val="004F2E22"/>
    <w:rsid w:val="00540276"/>
    <w:rsid w:val="005B1DD4"/>
    <w:rsid w:val="00692ED8"/>
    <w:rsid w:val="00867BAC"/>
    <w:rsid w:val="009B6D22"/>
    <w:rsid w:val="009F1A28"/>
    <w:rsid w:val="009F4625"/>
    <w:rsid w:val="009F4A15"/>
    <w:rsid w:val="00AA1953"/>
    <w:rsid w:val="00BD7682"/>
    <w:rsid w:val="00C6663A"/>
    <w:rsid w:val="00D0186A"/>
    <w:rsid w:val="00D42A1B"/>
    <w:rsid w:val="00D55395"/>
    <w:rsid w:val="00DF1FDA"/>
    <w:rsid w:val="00E5592A"/>
    <w:rsid w:val="00F501C6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0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1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6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2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5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23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3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5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5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2021-06-22T05:51:00Z</dcterms:created>
  <dcterms:modified xsi:type="dcterms:W3CDTF">2021-06-26T05:08:00Z</dcterms:modified>
</cp:coreProperties>
</file>