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>
                  <v:imagedata r:id="rId5" o:title=""/>
                </v:shape>
                <o:OLEObject Type="Embed" ProgID="Photoshop.Image.9" ShapeID="_x0000_i1025" DrawAspect="Content" ObjectID="_1779548429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BD42A1" w:rsidP="00107EDA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bCs/>
                <w:sz w:val="28"/>
                <w:szCs w:val="28"/>
                <w:lang w:eastAsia="ru-RU"/>
              </w:rPr>
              <w:t>05.06.2024</w:t>
            </w:r>
            <w:r w:rsidR="00C30CD8">
              <w:rPr>
                <w:rFonts w:ascii="TNRCyrBash" w:hAnsi="TNRCyrBash"/>
                <w:bCs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BD42A1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BD42A1">
              <w:rPr>
                <w:rFonts w:ascii="TNRCyrBash" w:hAnsi="TNRCyrBash"/>
                <w:sz w:val="28"/>
                <w:szCs w:val="28"/>
                <w:lang w:eastAsia="ru-RU"/>
              </w:rPr>
              <w:t>1404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BD42A1" w:rsidP="00833AF2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>05.06.2024</w:t>
            </w:r>
            <w:bookmarkStart w:id="0" w:name="_GoBack"/>
            <w:bookmarkEnd w:id="0"/>
            <w:r w:rsidR="00833AF2">
              <w:rPr>
                <w:rFonts w:ascii="TNRCyrBash" w:hAnsi="TNRCyrBash"/>
                <w:sz w:val="28"/>
                <w:szCs w:val="28"/>
                <w:lang w:eastAsia="ru-RU"/>
              </w:rPr>
              <w:t>г.</w:t>
            </w:r>
          </w:p>
        </w:tc>
      </w:tr>
    </w:tbl>
    <w:p w:rsidR="00673FFE" w:rsidRPr="00F648A6" w:rsidRDefault="00673FFE" w:rsidP="008E1F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 xml:space="preserve">Об утверждении </w:t>
      </w:r>
      <w:r w:rsidR="00833AF2">
        <w:rPr>
          <w:rFonts w:ascii="Times New Roman" w:hAnsi="Times New Roman"/>
          <w:sz w:val="28"/>
          <w:szCs w:val="28"/>
        </w:rPr>
        <w:t>аукционной</w:t>
      </w:r>
      <w:r w:rsidRPr="00F648A6">
        <w:rPr>
          <w:rFonts w:ascii="Times New Roman" w:hAnsi="Times New Roman"/>
          <w:sz w:val="28"/>
          <w:szCs w:val="28"/>
        </w:rPr>
        <w:t xml:space="preserve"> документации</w:t>
      </w:r>
      <w:r>
        <w:rPr>
          <w:rFonts w:ascii="Times New Roman" w:hAnsi="Times New Roman"/>
          <w:sz w:val="28"/>
          <w:szCs w:val="28"/>
        </w:rPr>
        <w:t xml:space="preserve"> по проведению </w:t>
      </w:r>
      <w:r w:rsidR="003316C2">
        <w:rPr>
          <w:rFonts w:ascii="Times New Roman" w:hAnsi="Times New Roman"/>
          <w:sz w:val="28"/>
          <w:szCs w:val="28"/>
        </w:rPr>
        <w:t xml:space="preserve">открытого </w:t>
      </w:r>
      <w:r w:rsidR="00F25EFE" w:rsidRPr="00F25EFE">
        <w:rPr>
          <w:rFonts w:ascii="Times New Roman" w:hAnsi="Times New Roman"/>
          <w:sz w:val="28"/>
          <w:szCs w:val="28"/>
        </w:rPr>
        <w:t xml:space="preserve">аукциона </w:t>
      </w:r>
      <w:r w:rsidR="00F25EFE">
        <w:rPr>
          <w:rFonts w:ascii="Times New Roman" w:hAnsi="Times New Roman"/>
          <w:sz w:val="28"/>
          <w:szCs w:val="28"/>
        </w:rPr>
        <w:t xml:space="preserve">                    </w:t>
      </w:r>
      <w:r w:rsidR="00F25EFE" w:rsidRPr="00F25EFE">
        <w:rPr>
          <w:rFonts w:ascii="Times New Roman" w:hAnsi="Times New Roman"/>
          <w:sz w:val="28"/>
          <w:szCs w:val="28"/>
        </w:rPr>
        <w:t xml:space="preserve">в электронной форме на право заключения договора </w:t>
      </w:r>
      <w:r w:rsidR="008E1FF1">
        <w:rPr>
          <w:rFonts w:ascii="Times New Roman" w:hAnsi="Times New Roman"/>
          <w:sz w:val="28"/>
          <w:szCs w:val="28"/>
        </w:rPr>
        <w:t xml:space="preserve">на размещение нестационарных торговых объектов </w:t>
      </w:r>
      <w:r w:rsidR="00F25EFE" w:rsidRPr="00F25EFE">
        <w:rPr>
          <w:rFonts w:ascii="Times New Roman" w:hAnsi="Times New Roman"/>
          <w:sz w:val="28"/>
          <w:szCs w:val="28"/>
        </w:rPr>
        <w:t xml:space="preserve">на территории городского округа город Стерлитамак Республики Башкортостан 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E64" w:rsidRPr="004B7DAD" w:rsidRDefault="00871231" w:rsidP="00B21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EF5E6D">
        <w:rPr>
          <w:rFonts w:ascii="Times New Roman" w:hAnsi="Times New Roman" w:cs="Times New Roman"/>
          <w:sz w:val="28"/>
          <w:szCs w:val="28"/>
        </w:rPr>
        <w:t xml:space="preserve"> </w:t>
      </w:r>
      <w:r w:rsidR="00EF5E6D" w:rsidRPr="00F2532B">
        <w:rPr>
          <w:rFonts w:ascii="Times New Roman" w:hAnsi="Times New Roman" w:cs="Times New Roman"/>
          <w:sz w:val="28"/>
          <w:szCs w:val="28"/>
        </w:rPr>
        <w:t>Фед</w:t>
      </w:r>
      <w:r w:rsidR="00EF5E6D"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="00EF5E6D"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 w:rsidR="00EF5E6D">
        <w:rPr>
          <w:rFonts w:ascii="Times New Roman" w:hAnsi="Times New Roman" w:cs="Times New Roman"/>
          <w:sz w:val="28"/>
          <w:szCs w:val="28"/>
        </w:rPr>
        <w:t xml:space="preserve"> 28.12.</w:t>
      </w:r>
      <w:r w:rsidR="00EF5E6D"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 w:rsidR="00EF5E6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</w:t>
      </w:r>
      <w:r w:rsidR="0076037A" w:rsidRPr="004B7DAD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Стерлитамак Республики Башкортостан от 27.12.2023 № 5-3/44з «Об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Башкортостан»</w:t>
      </w:r>
      <w:r w:rsidR="00BE080C">
        <w:rPr>
          <w:rFonts w:ascii="Times New Roman" w:hAnsi="Times New Roman" w:cs="Times New Roman"/>
          <w:sz w:val="28"/>
          <w:szCs w:val="28"/>
        </w:rPr>
        <w:t xml:space="preserve">,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</w:t>
      </w:r>
      <w:r w:rsidR="005400E0" w:rsidRPr="004B7DAD">
        <w:rPr>
          <w:rFonts w:ascii="Times New Roman" w:hAnsi="Times New Roman" w:cs="Times New Roman"/>
          <w:sz w:val="28"/>
          <w:szCs w:val="28"/>
        </w:rPr>
        <w:t>08.12.2022</w:t>
      </w:r>
      <w:r w:rsidR="00BE080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400E0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№ </w:t>
      </w:r>
      <w:r w:rsidR="005400E0" w:rsidRPr="004B7DAD">
        <w:rPr>
          <w:rFonts w:ascii="Times New Roman" w:hAnsi="Times New Roman" w:cs="Times New Roman"/>
          <w:sz w:val="28"/>
          <w:szCs w:val="28"/>
        </w:rPr>
        <w:t>3304</w:t>
      </w:r>
      <w:r w:rsidR="00EF5E6D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5400E0" w:rsidRPr="004B7DAD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 w:rsidR="0090186A" w:rsidRPr="004B7DAD">
        <w:rPr>
          <w:rFonts w:ascii="Times New Roman" w:hAnsi="Times New Roman" w:cs="Times New Roman"/>
          <w:sz w:val="28"/>
          <w:szCs w:val="28"/>
        </w:rPr>
        <w:t>»</w:t>
      </w:r>
      <w:r w:rsidR="00FB1D4F" w:rsidRPr="004B7DAD">
        <w:rPr>
          <w:rFonts w:ascii="Times New Roman" w:hAnsi="Times New Roman" w:cs="Times New Roman"/>
          <w:sz w:val="28"/>
          <w:szCs w:val="28"/>
        </w:rPr>
        <w:t>,</w:t>
      </w:r>
      <w:r w:rsidR="0090186A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4014AA" w:rsidRPr="004B7DAD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Стерлитамак Республики Башкортостан от 20.12.2022 № 3419 «Об утверждении типовых архитектурных решений нестационарных торговых объектов на территории городского округа город Стерлитамак Республики Башкортостан»</w:t>
      </w:r>
      <w:r w:rsidR="00ED470D">
        <w:rPr>
          <w:rFonts w:ascii="Times New Roman" w:hAnsi="Times New Roman" w:cs="Times New Roman"/>
          <w:sz w:val="28"/>
          <w:szCs w:val="28"/>
        </w:rPr>
        <w:t xml:space="preserve">, </w:t>
      </w:r>
      <w:r w:rsidR="0094226B" w:rsidRPr="004B7DA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город Стерлитамак Республики Башкортостан от </w:t>
      </w:r>
      <w:r w:rsidR="000535E0">
        <w:rPr>
          <w:rFonts w:ascii="Times New Roman" w:hAnsi="Times New Roman" w:cs="Times New Roman"/>
          <w:sz w:val="28"/>
          <w:szCs w:val="28"/>
        </w:rPr>
        <w:t>08</w:t>
      </w:r>
      <w:r w:rsidR="0009598D">
        <w:rPr>
          <w:rFonts w:ascii="Times New Roman" w:hAnsi="Times New Roman" w:cs="Times New Roman"/>
          <w:sz w:val="28"/>
          <w:szCs w:val="28"/>
        </w:rPr>
        <w:t xml:space="preserve">.05.2024                  </w:t>
      </w:r>
      <w:r w:rsidR="0094226B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0535E0">
        <w:rPr>
          <w:rFonts w:ascii="Times New Roman" w:hAnsi="Times New Roman" w:cs="Times New Roman"/>
          <w:sz w:val="28"/>
          <w:szCs w:val="28"/>
        </w:rPr>
        <w:t xml:space="preserve">№ 1154 </w:t>
      </w:r>
      <w:r w:rsidR="0094226B" w:rsidRPr="004B7DAD">
        <w:rPr>
          <w:rFonts w:ascii="Times New Roman" w:hAnsi="Times New Roman" w:cs="Times New Roman"/>
          <w:sz w:val="28"/>
          <w:szCs w:val="28"/>
        </w:rPr>
        <w:t>«</w:t>
      </w:r>
      <w:r w:rsidR="00455F71" w:rsidRPr="004B7DAD">
        <w:rPr>
          <w:rFonts w:ascii="Times New Roman" w:hAnsi="Times New Roman" w:cs="Times New Roman"/>
          <w:sz w:val="28"/>
          <w:szCs w:val="28"/>
        </w:rPr>
        <w:t>Об</w:t>
      </w:r>
      <w:r w:rsidR="008E1917" w:rsidRPr="004B7DAD">
        <w:rPr>
          <w:rFonts w:ascii="Times New Roman" w:hAnsi="Times New Roman" w:cs="Times New Roman"/>
          <w:sz w:val="28"/>
          <w:szCs w:val="28"/>
        </w:rPr>
        <w:t xml:space="preserve"> утверждении Положения </w:t>
      </w:r>
      <w:r w:rsidR="00455F71" w:rsidRPr="004B7DAD">
        <w:rPr>
          <w:rFonts w:ascii="Times New Roman" w:hAnsi="Times New Roman" w:cs="Times New Roman"/>
          <w:sz w:val="28"/>
          <w:szCs w:val="28"/>
        </w:rPr>
        <w:t xml:space="preserve"> </w:t>
      </w:r>
      <w:r w:rsidR="00BE080C">
        <w:rPr>
          <w:rFonts w:ascii="Times New Roman" w:hAnsi="Times New Roman" w:cs="Times New Roman"/>
          <w:sz w:val="28"/>
          <w:szCs w:val="28"/>
        </w:rPr>
        <w:t xml:space="preserve">об </w:t>
      </w:r>
      <w:r w:rsidR="00455F71" w:rsidRPr="004B7DAD">
        <w:rPr>
          <w:rFonts w:ascii="Times New Roman" w:hAnsi="Times New Roman" w:cs="Times New Roman"/>
          <w:sz w:val="28"/>
          <w:szCs w:val="28"/>
        </w:rPr>
        <w:t xml:space="preserve">организации и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Башкортостан», </w:t>
      </w:r>
      <w:r w:rsidR="00BE45E9" w:rsidRPr="004B7DAD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F25FFE" w:rsidRPr="000C4285" w:rsidRDefault="007D4348" w:rsidP="00860800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9F1E87" w:rsidRDefault="00F25FFE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C4285">
        <w:rPr>
          <w:rFonts w:ascii="Times New Roman" w:hAnsi="Times New Roman"/>
          <w:sz w:val="28"/>
          <w:szCs w:val="28"/>
        </w:rPr>
        <w:tab/>
      </w:r>
      <w:r w:rsidR="0035479A">
        <w:rPr>
          <w:rFonts w:ascii="Times New Roman" w:hAnsi="Times New Roman"/>
          <w:sz w:val="28"/>
          <w:szCs w:val="28"/>
        </w:rPr>
        <w:t>1</w:t>
      </w:r>
      <w:r w:rsidRPr="000C4285">
        <w:rPr>
          <w:rFonts w:ascii="Times New Roman" w:hAnsi="Times New Roman"/>
          <w:sz w:val="28"/>
          <w:szCs w:val="28"/>
          <w:lang w:eastAsia="ru-RU"/>
        </w:rPr>
        <w:t>.</w:t>
      </w:r>
      <w:r w:rsidR="003547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285">
        <w:rPr>
          <w:rFonts w:ascii="Times New Roman" w:hAnsi="Times New Roman"/>
          <w:sz w:val="28"/>
          <w:szCs w:val="28"/>
          <w:lang w:eastAsia="ru-RU"/>
        </w:rPr>
        <w:t xml:space="preserve">Провести </w:t>
      </w:r>
      <w:r w:rsidR="000C4285" w:rsidRPr="000C4285">
        <w:rPr>
          <w:rFonts w:ascii="Times New Roman" w:hAnsi="Times New Roman"/>
          <w:sz w:val="28"/>
          <w:szCs w:val="28"/>
          <w:lang w:eastAsia="ru-RU"/>
        </w:rPr>
        <w:t xml:space="preserve">открытый аукцион </w:t>
      </w:r>
      <w:r w:rsidR="0035479A" w:rsidRPr="0035479A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на право заключения договора </w:t>
      </w:r>
      <w:r w:rsidR="00583488" w:rsidRPr="00583488">
        <w:rPr>
          <w:rFonts w:ascii="Times New Roman" w:hAnsi="Times New Roman"/>
          <w:sz w:val="28"/>
          <w:szCs w:val="28"/>
          <w:lang w:eastAsia="ru-RU"/>
        </w:rPr>
        <w:t xml:space="preserve">на размещение нестационарных торговых объектов </w:t>
      </w:r>
      <w:r w:rsidR="0035479A" w:rsidRPr="0035479A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город Стерлитамак Республики Башкортостан</w:t>
      </w:r>
      <w:r w:rsidR="009F1E87">
        <w:rPr>
          <w:rFonts w:ascii="Times New Roman" w:hAnsi="Times New Roman"/>
          <w:sz w:val="28"/>
          <w:szCs w:val="28"/>
          <w:lang w:eastAsia="ru-RU"/>
        </w:rPr>
        <w:t>.</w:t>
      </w:r>
    </w:p>
    <w:p w:rsidR="0035479A" w:rsidRDefault="0035479A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5479A">
        <w:rPr>
          <w:rFonts w:ascii="Times New Roman" w:hAnsi="Times New Roman"/>
          <w:sz w:val="28"/>
          <w:szCs w:val="28"/>
          <w:lang w:eastAsia="ru-RU"/>
        </w:rPr>
        <w:tab/>
      </w:r>
      <w:r w:rsidR="009F1E87">
        <w:rPr>
          <w:rFonts w:ascii="Times New Roman" w:hAnsi="Times New Roman"/>
          <w:sz w:val="28"/>
          <w:szCs w:val="28"/>
          <w:lang w:eastAsia="ru-RU"/>
        </w:rPr>
        <w:t>2</w:t>
      </w:r>
      <w:r w:rsidRPr="000C4285">
        <w:rPr>
          <w:rFonts w:ascii="Times New Roman" w:hAnsi="Times New Roman"/>
          <w:sz w:val="28"/>
          <w:szCs w:val="28"/>
          <w:lang w:eastAsia="ru-RU"/>
        </w:rPr>
        <w:t xml:space="preserve">.Утвердить аукционную документацию по </w:t>
      </w:r>
      <w:r w:rsidR="009F1E87" w:rsidRPr="000C4285">
        <w:rPr>
          <w:rFonts w:ascii="Times New Roman" w:hAnsi="Times New Roman"/>
          <w:sz w:val="28"/>
          <w:szCs w:val="28"/>
          <w:lang w:eastAsia="ru-RU"/>
        </w:rPr>
        <w:t>проведению открытого</w:t>
      </w:r>
      <w:r w:rsidR="009F1E87">
        <w:rPr>
          <w:rFonts w:ascii="Times New Roman" w:hAnsi="Times New Roman"/>
          <w:sz w:val="28"/>
          <w:szCs w:val="28"/>
          <w:lang w:eastAsia="ru-RU"/>
        </w:rPr>
        <w:t xml:space="preserve"> аукциона</w:t>
      </w:r>
      <w:r w:rsidRPr="000C4285">
        <w:rPr>
          <w:rFonts w:ascii="Times New Roman" w:hAnsi="Times New Roman"/>
          <w:sz w:val="28"/>
          <w:szCs w:val="28"/>
        </w:rPr>
        <w:t xml:space="preserve"> </w:t>
      </w:r>
      <w:r w:rsidR="009F1E87" w:rsidRPr="00F25EFE">
        <w:rPr>
          <w:rFonts w:ascii="Times New Roman" w:hAnsi="Times New Roman"/>
          <w:sz w:val="28"/>
          <w:szCs w:val="28"/>
        </w:rPr>
        <w:t xml:space="preserve">в электронной форме на право заключения договора </w:t>
      </w:r>
      <w:r w:rsidR="00583488" w:rsidRPr="00583488">
        <w:rPr>
          <w:rFonts w:ascii="Times New Roman" w:hAnsi="Times New Roman"/>
          <w:sz w:val="28"/>
          <w:szCs w:val="28"/>
        </w:rPr>
        <w:t xml:space="preserve">на </w:t>
      </w:r>
      <w:r w:rsidR="00E366D6" w:rsidRPr="00583488">
        <w:rPr>
          <w:rFonts w:ascii="Times New Roman" w:hAnsi="Times New Roman"/>
          <w:sz w:val="28"/>
          <w:szCs w:val="28"/>
          <w:lang w:eastAsia="ru-RU"/>
        </w:rPr>
        <w:t xml:space="preserve">размещение нестационарных </w:t>
      </w:r>
      <w:r w:rsidR="00E366D6" w:rsidRPr="00583488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торговых объектов </w:t>
      </w:r>
      <w:r w:rsidR="009F1E87" w:rsidRPr="00F25EFE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Pr="000C4285">
        <w:rPr>
          <w:rFonts w:ascii="Times New Roman" w:hAnsi="Times New Roman"/>
          <w:sz w:val="28"/>
          <w:szCs w:val="28"/>
        </w:rPr>
        <w:t xml:space="preserve">, согласно </w:t>
      </w:r>
      <w:r w:rsidR="009F1E87" w:rsidRPr="000C4285">
        <w:rPr>
          <w:rFonts w:ascii="Times New Roman" w:hAnsi="Times New Roman"/>
          <w:sz w:val="28"/>
          <w:szCs w:val="28"/>
        </w:rPr>
        <w:t>приложению</w:t>
      </w:r>
      <w:r w:rsidRPr="000C428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9F1E87">
        <w:rPr>
          <w:rFonts w:ascii="Times New Roman" w:hAnsi="Times New Roman"/>
          <w:sz w:val="28"/>
          <w:szCs w:val="28"/>
        </w:rPr>
        <w:t>.</w:t>
      </w:r>
    </w:p>
    <w:p w:rsidR="004A4126" w:rsidRDefault="00F25FFE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3.Отделу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торговли и бытового обслуживания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EB5B34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извещение </w:t>
      </w:r>
      <w:r w:rsidR="002C1917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>открыт</w:t>
      </w:r>
      <w:r w:rsidR="002C1917">
        <w:rPr>
          <w:rFonts w:ascii="Times New Roman" w:hAnsi="Times New Roman"/>
          <w:sz w:val="28"/>
          <w:szCs w:val="28"/>
          <w:lang w:eastAsia="ru-RU"/>
        </w:rPr>
        <w:t>ого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аукцион</w:t>
      </w:r>
      <w:r w:rsidR="002C1917">
        <w:rPr>
          <w:rFonts w:ascii="Times New Roman" w:hAnsi="Times New Roman"/>
          <w:sz w:val="28"/>
          <w:szCs w:val="28"/>
          <w:lang w:eastAsia="ru-RU"/>
        </w:rPr>
        <w:t>а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ACB" w:rsidRPr="00142ACB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1B489C" w:rsidRPr="001B489C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</w:t>
      </w:r>
      <w:r w:rsidR="004A4126">
        <w:rPr>
          <w:rFonts w:ascii="Times New Roman" w:hAnsi="Times New Roman"/>
          <w:sz w:val="28"/>
          <w:szCs w:val="28"/>
          <w:lang w:eastAsia="ru-RU"/>
        </w:rPr>
        <w:t>и</w:t>
      </w:r>
      <w:r w:rsidR="00EB5B34">
        <w:rPr>
          <w:rFonts w:ascii="Times New Roman" w:hAnsi="Times New Roman"/>
          <w:sz w:val="28"/>
          <w:szCs w:val="28"/>
          <w:lang w:eastAsia="ru-RU"/>
        </w:rPr>
        <w:t xml:space="preserve"> аукционную документацию</w:t>
      </w:r>
      <w:r w:rsidR="004A4126">
        <w:rPr>
          <w:rFonts w:ascii="Times New Roman" w:hAnsi="Times New Roman"/>
          <w:sz w:val="28"/>
          <w:szCs w:val="28"/>
          <w:lang w:eastAsia="ru-RU"/>
        </w:rPr>
        <w:t xml:space="preserve"> на официальном сайте </w:t>
      </w:r>
      <w:r w:rsidR="004A4126" w:rsidRPr="004A4126">
        <w:rPr>
          <w:rFonts w:ascii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D72E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6FBF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796FBF">
        <w:rPr>
          <w:rFonts w:ascii="Times New Roman" w:hAnsi="Times New Roman"/>
          <w:sz w:val="28"/>
          <w:szCs w:val="28"/>
          <w:lang w:eastAsia="ru-RU"/>
        </w:rPr>
        <w:t>.</w:t>
      </w:r>
      <w:r w:rsidR="00796FBF" w:rsidRPr="00796FB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96FBF">
        <w:rPr>
          <w:rFonts w:ascii="Times New Roman" w:hAnsi="Times New Roman"/>
          <w:sz w:val="28"/>
          <w:szCs w:val="28"/>
          <w:lang w:val="en-US" w:eastAsia="ru-RU"/>
        </w:rPr>
        <w:t>torgi</w:t>
      </w:r>
      <w:proofErr w:type="spellEnd"/>
      <w:r w:rsidR="00796FBF" w:rsidRPr="00796FBF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796FBF">
        <w:rPr>
          <w:rFonts w:ascii="Times New Roman" w:hAnsi="Times New Roman"/>
          <w:sz w:val="28"/>
          <w:szCs w:val="28"/>
          <w:lang w:val="en-US" w:eastAsia="ru-RU"/>
        </w:rPr>
        <w:t>gov</w:t>
      </w:r>
      <w:proofErr w:type="spellEnd"/>
      <w:r w:rsidR="00796FBF" w:rsidRPr="00796FBF">
        <w:rPr>
          <w:rFonts w:ascii="Times New Roman" w:hAnsi="Times New Roman"/>
          <w:sz w:val="28"/>
          <w:szCs w:val="28"/>
          <w:lang w:eastAsia="ru-RU"/>
        </w:rPr>
        <w:t>.</w:t>
      </w:r>
      <w:r w:rsidR="00796FBF">
        <w:rPr>
          <w:rFonts w:ascii="Times New Roman" w:hAnsi="Times New Roman"/>
          <w:sz w:val="28"/>
          <w:szCs w:val="28"/>
          <w:lang w:val="en-US" w:eastAsia="ru-RU"/>
        </w:rPr>
        <w:t>ru</w:t>
      </w:r>
      <w:r w:rsidR="004A4126" w:rsidRPr="004A4126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2D0A9F" w:rsidP="00B210E6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4. Отделу </w:t>
      </w:r>
      <w:r w:rsidR="004128C8">
        <w:rPr>
          <w:rFonts w:ascii="Times New Roman" w:hAnsi="Times New Roman"/>
          <w:sz w:val="28"/>
          <w:szCs w:val="28"/>
          <w:lang w:eastAsia="ru-RU"/>
        </w:rPr>
        <w:t>пресс</w:t>
      </w:r>
      <w:r w:rsidR="00A7459E">
        <w:rPr>
          <w:rFonts w:ascii="Times New Roman" w:hAnsi="Times New Roman"/>
          <w:sz w:val="28"/>
          <w:szCs w:val="28"/>
          <w:lang w:eastAsia="ru-RU"/>
        </w:rPr>
        <w:t>-</w:t>
      </w:r>
      <w:r w:rsidR="004128C8">
        <w:rPr>
          <w:rFonts w:ascii="Times New Roman" w:hAnsi="Times New Roman"/>
          <w:sz w:val="28"/>
          <w:szCs w:val="28"/>
          <w:lang w:eastAsia="ru-RU"/>
        </w:rPr>
        <w:t>службы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Стерлитамак Республики Башкортостан </w:t>
      </w:r>
      <w:r w:rsidR="00192B9A">
        <w:rPr>
          <w:rFonts w:ascii="Times New Roman" w:hAnsi="Times New Roman"/>
          <w:sz w:val="28"/>
          <w:szCs w:val="28"/>
          <w:lang w:eastAsia="ru-RU"/>
        </w:rPr>
        <w:t xml:space="preserve">разместить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извещение </w:t>
      </w:r>
      <w:r w:rsidR="00B210E6">
        <w:rPr>
          <w:rFonts w:ascii="Times New Roman" w:hAnsi="Times New Roman"/>
          <w:sz w:val="28"/>
          <w:szCs w:val="28"/>
          <w:lang w:eastAsia="ru-RU"/>
        </w:rPr>
        <w:t xml:space="preserve">и аукционную документацию </w:t>
      </w:r>
      <w:r w:rsidR="00192B9A">
        <w:rPr>
          <w:rFonts w:ascii="Times New Roman" w:hAnsi="Times New Roman"/>
          <w:sz w:val="28"/>
          <w:szCs w:val="28"/>
          <w:lang w:eastAsia="ru-RU"/>
        </w:rPr>
        <w:t xml:space="preserve">о проведении 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>открыт</w:t>
      </w:r>
      <w:r w:rsidR="00192B9A">
        <w:rPr>
          <w:rFonts w:ascii="Times New Roman" w:hAnsi="Times New Roman"/>
          <w:sz w:val="28"/>
          <w:szCs w:val="28"/>
          <w:lang w:eastAsia="ru-RU"/>
        </w:rPr>
        <w:t>ого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аукцион</w:t>
      </w:r>
      <w:r w:rsidR="00192B9A">
        <w:rPr>
          <w:rFonts w:ascii="Times New Roman" w:hAnsi="Times New Roman"/>
          <w:sz w:val="28"/>
          <w:szCs w:val="28"/>
          <w:lang w:eastAsia="ru-RU"/>
        </w:rPr>
        <w:t>а</w:t>
      </w:r>
      <w:r w:rsidR="002C1917" w:rsidRPr="002C191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788F" w:rsidRPr="0092788F">
        <w:rPr>
          <w:rFonts w:ascii="Times New Roman" w:hAnsi="Times New Roman"/>
          <w:sz w:val="28"/>
          <w:szCs w:val="28"/>
          <w:lang w:eastAsia="ru-RU"/>
        </w:rPr>
        <w:t xml:space="preserve">в электронной форме </w:t>
      </w:r>
      <w:r w:rsidR="001B489C" w:rsidRPr="001B489C">
        <w:rPr>
          <w:rFonts w:ascii="Times New Roman" w:hAnsi="Times New Roman"/>
          <w:sz w:val="28"/>
          <w:szCs w:val="28"/>
          <w:lang w:eastAsia="ru-RU"/>
        </w:rPr>
        <w:t xml:space="preserve">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</w:t>
      </w:r>
      <w:r w:rsidR="00BD7C69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городского округа город Стерлитамак Республики Башкортостан </w:t>
      </w:r>
      <w:r w:rsidR="00AF7AFC" w:rsidRPr="00AF7AFC">
        <w:rPr>
          <w:rFonts w:ascii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73FFE">
        <w:rPr>
          <w:rFonts w:ascii="Times New Roman" w:hAnsi="Times New Roman"/>
          <w:sz w:val="28"/>
          <w:szCs w:val="28"/>
          <w:lang w:eastAsia="ru-RU"/>
        </w:rPr>
        <w:t>«Интернет».</w:t>
      </w:r>
    </w:p>
    <w:p w:rsidR="00673FFE" w:rsidRPr="003451E4" w:rsidRDefault="00A80C6F" w:rsidP="00B210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EF5E6D">
        <w:rPr>
          <w:rFonts w:ascii="Times New Roman" w:hAnsi="Times New Roman"/>
          <w:sz w:val="28"/>
          <w:szCs w:val="28"/>
          <w:lang w:eastAsia="ru-RU"/>
        </w:rPr>
        <w:t>5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. Контроль за выполнением данного постановления возложить на</w:t>
      </w:r>
      <w:r w:rsidR="00107E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>заместителя главы администрации городского округа город Стер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литамак Республики Башкортостан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673FFE" w:rsidRPr="003451E4">
        <w:rPr>
          <w:rFonts w:ascii="Times New Roman" w:hAnsi="Times New Roman"/>
          <w:sz w:val="28"/>
          <w:szCs w:val="28"/>
          <w:lang w:eastAsia="ru-RU"/>
        </w:rPr>
        <w:t xml:space="preserve">развитию предпринимательства и </w:t>
      </w:r>
      <w:r w:rsidR="004128C8">
        <w:rPr>
          <w:rFonts w:ascii="Times New Roman" w:hAnsi="Times New Roman"/>
          <w:sz w:val="28"/>
          <w:szCs w:val="28"/>
          <w:lang w:eastAsia="ru-RU"/>
        </w:rPr>
        <w:t>инвестициям</w:t>
      </w:r>
      <w:r w:rsidR="00673FFE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Pr="003451E4" w:rsidRDefault="00673FFE" w:rsidP="00B210E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73FFE" w:rsidRDefault="00673FFE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BD7C69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C7483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7D434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45E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83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128C8">
        <w:rPr>
          <w:rFonts w:ascii="Times New Roman" w:hAnsi="Times New Roman"/>
          <w:sz w:val="28"/>
          <w:szCs w:val="28"/>
          <w:lang w:eastAsia="ru-RU"/>
        </w:rPr>
        <w:t>Р.Ф.</w:t>
      </w:r>
      <w:r w:rsidR="009B6D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8C8">
        <w:rPr>
          <w:rFonts w:ascii="Times New Roman" w:hAnsi="Times New Roman"/>
          <w:sz w:val="28"/>
          <w:szCs w:val="28"/>
          <w:lang w:eastAsia="ru-RU"/>
        </w:rPr>
        <w:t>Газизов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0535E0"/>
    <w:rsid w:val="0009598D"/>
    <w:rsid w:val="000C4285"/>
    <w:rsid w:val="00107EDA"/>
    <w:rsid w:val="001209B3"/>
    <w:rsid w:val="00142ACB"/>
    <w:rsid w:val="00150273"/>
    <w:rsid w:val="00153997"/>
    <w:rsid w:val="00176419"/>
    <w:rsid w:val="00192B9A"/>
    <w:rsid w:val="001A4D25"/>
    <w:rsid w:val="001A61D4"/>
    <w:rsid w:val="001B489C"/>
    <w:rsid w:val="001B668E"/>
    <w:rsid w:val="001C208A"/>
    <w:rsid w:val="001C2214"/>
    <w:rsid w:val="001C2C8A"/>
    <w:rsid w:val="001C707D"/>
    <w:rsid w:val="001E2387"/>
    <w:rsid w:val="00223EB4"/>
    <w:rsid w:val="00235A22"/>
    <w:rsid w:val="00276D68"/>
    <w:rsid w:val="002874B8"/>
    <w:rsid w:val="002A3C07"/>
    <w:rsid w:val="002C1917"/>
    <w:rsid w:val="002D0A9F"/>
    <w:rsid w:val="003050A4"/>
    <w:rsid w:val="003316C2"/>
    <w:rsid w:val="003451E4"/>
    <w:rsid w:val="0035479A"/>
    <w:rsid w:val="003650D0"/>
    <w:rsid w:val="00387598"/>
    <w:rsid w:val="003B043B"/>
    <w:rsid w:val="003B4782"/>
    <w:rsid w:val="003D1BAA"/>
    <w:rsid w:val="003F312E"/>
    <w:rsid w:val="004014AA"/>
    <w:rsid w:val="004128C8"/>
    <w:rsid w:val="004144EE"/>
    <w:rsid w:val="00455F71"/>
    <w:rsid w:val="00467E37"/>
    <w:rsid w:val="00472AEE"/>
    <w:rsid w:val="004A4126"/>
    <w:rsid w:val="004B7DAD"/>
    <w:rsid w:val="004D02F8"/>
    <w:rsid w:val="004E1381"/>
    <w:rsid w:val="004F1F77"/>
    <w:rsid w:val="004F425E"/>
    <w:rsid w:val="005064E8"/>
    <w:rsid w:val="005169B5"/>
    <w:rsid w:val="00526E91"/>
    <w:rsid w:val="00537B3C"/>
    <w:rsid w:val="005400E0"/>
    <w:rsid w:val="00540B64"/>
    <w:rsid w:val="00555E64"/>
    <w:rsid w:val="00581945"/>
    <w:rsid w:val="00583488"/>
    <w:rsid w:val="00597A02"/>
    <w:rsid w:val="005B2C07"/>
    <w:rsid w:val="005C09D6"/>
    <w:rsid w:val="005D0352"/>
    <w:rsid w:val="005E21D4"/>
    <w:rsid w:val="005F351D"/>
    <w:rsid w:val="005F5D7E"/>
    <w:rsid w:val="00602610"/>
    <w:rsid w:val="00616E87"/>
    <w:rsid w:val="006346A0"/>
    <w:rsid w:val="00642E16"/>
    <w:rsid w:val="00665E99"/>
    <w:rsid w:val="00667D96"/>
    <w:rsid w:val="00673FFE"/>
    <w:rsid w:val="00684DCD"/>
    <w:rsid w:val="00691C64"/>
    <w:rsid w:val="006C62AD"/>
    <w:rsid w:val="006E24AF"/>
    <w:rsid w:val="006F0B4F"/>
    <w:rsid w:val="00737498"/>
    <w:rsid w:val="007521E5"/>
    <w:rsid w:val="00756248"/>
    <w:rsid w:val="0076037A"/>
    <w:rsid w:val="0076160C"/>
    <w:rsid w:val="00786750"/>
    <w:rsid w:val="00791729"/>
    <w:rsid w:val="00796D74"/>
    <w:rsid w:val="00796FBF"/>
    <w:rsid w:val="007A4E5D"/>
    <w:rsid w:val="007D3982"/>
    <w:rsid w:val="007D4348"/>
    <w:rsid w:val="007D5744"/>
    <w:rsid w:val="00823BBF"/>
    <w:rsid w:val="00831966"/>
    <w:rsid w:val="00833AF2"/>
    <w:rsid w:val="00841E5D"/>
    <w:rsid w:val="0085219F"/>
    <w:rsid w:val="00856DE4"/>
    <w:rsid w:val="00860800"/>
    <w:rsid w:val="008641E5"/>
    <w:rsid w:val="00871231"/>
    <w:rsid w:val="00883171"/>
    <w:rsid w:val="008B28CF"/>
    <w:rsid w:val="008E1917"/>
    <w:rsid w:val="008E1FF1"/>
    <w:rsid w:val="008E7A4D"/>
    <w:rsid w:val="0090186A"/>
    <w:rsid w:val="009072F6"/>
    <w:rsid w:val="0092788F"/>
    <w:rsid w:val="0094226B"/>
    <w:rsid w:val="00965B79"/>
    <w:rsid w:val="009667EB"/>
    <w:rsid w:val="00967AA5"/>
    <w:rsid w:val="0097185B"/>
    <w:rsid w:val="00981754"/>
    <w:rsid w:val="009823DE"/>
    <w:rsid w:val="00984CE8"/>
    <w:rsid w:val="00993AE2"/>
    <w:rsid w:val="00997882"/>
    <w:rsid w:val="009B4216"/>
    <w:rsid w:val="009B6D9D"/>
    <w:rsid w:val="009C5F99"/>
    <w:rsid w:val="009D239B"/>
    <w:rsid w:val="009D3D6D"/>
    <w:rsid w:val="009F1E87"/>
    <w:rsid w:val="00A1474B"/>
    <w:rsid w:val="00A25F01"/>
    <w:rsid w:val="00A262E9"/>
    <w:rsid w:val="00A46AE8"/>
    <w:rsid w:val="00A547FB"/>
    <w:rsid w:val="00A64E31"/>
    <w:rsid w:val="00A7459E"/>
    <w:rsid w:val="00A80C6F"/>
    <w:rsid w:val="00AD7D50"/>
    <w:rsid w:val="00AF1E66"/>
    <w:rsid w:val="00AF1EA2"/>
    <w:rsid w:val="00AF344B"/>
    <w:rsid w:val="00AF7AFC"/>
    <w:rsid w:val="00B210E6"/>
    <w:rsid w:val="00B239B1"/>
    <w:rsid w:val="00B33E17"/>
    <w:rsid w:val="00B50280"/>
    <w:rsid w:val="00B57ABD"/>
    <w:rsid w:val="00B646B3"/>
    <w:rsid w:val="00B70DFF"/>
    <w:rsid w:val="00B83AF8"/>
    <w:rsid w:val="00B84047"/>
    <w:rsid w:val="00B91B65"/>
    <w:rsid w:val="00BC26A3"/>
    <w:rsid w:val="00BD42A1"/>
    <w:rsid w:val="00BD7C69"/>
    <w:rsid w:val="00BE080C"/>
    <w:rsid w:val="00BE45E9"/>
    <w:rsid w:val="00C24C49"/>
    <w:rsid w:val="00C25FD2"/>
    <w:rsid w:val="00C27ABC"/>
    <w:rsid w:val="00C30CD8"/>
    <w:rsid w:val="00C35E35"/>
    <w:rsid w:val="00C55B45"/>
    <w:rsid w:val="00C74834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72EE1"/>
    <w:rsid w:val="00DA387F"/>
    <w:rsid w:val="00DA62F9"/>
    <w:rsid w:val="00DA72B1"/>
    <w:rsid w:val="00DB174D"/>
    <w:rsid w:val="00DC79D3"/>
    <w:rsid w:val="00DD204C"/>
    <w:rsid w:val="00DE2878"/>
    <w:rsid w:val="00E13E60"/>
    <w:rsid w:val="00E366D6"/>
    <w:rsid w:val="00E4667C"/>
    <w:rsid w:val="00E636FD"/>
    <w:rsid w:val="00E63710"/>
    <w:rsid w:val="00E7308E"/>
    <w:rsid w:val="00EA69F7"/>
    <w:rsid w:val="00EB5B34"/>
    <w:rsid w:val="00EC3FAB"/>
    <w:rsid w:val="00ED470D"/>
    <w:rsid w:val="00EF5E6D"/>
    <w:rsid w:val="00F02772"/>
    <w:rsid w:val="00F04A5F"/>
    <w:rsid w:val="00F2532B"/>
    <w:rsid w:val="00F25EFE"/>
    <w:rsid w:val="00F25FFE"/>
    <w:rsid w:val="00F30598"/>
    <w:rsid w:val="00F324DA"/>
    <w:rsid w:val="00F34E0A"/>
    <w:rsid w:val="00F5157C"/>
    <w:rsid w:val="00F648A6"/>
    <w:rsid w:val="00F8384D"/>
    <w:rsid w:val="00F959EC"/>
    <w:rsid w:val="00FB1D4F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A8D1D2"/>
  <w15:docId w15:val="{6F211E90-8A13-4F18-9E2D-D33AEB2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A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122</cp:revision>
  <cp:lastPrinted>2024-05-14T10:14:00Z</cp:lastPrinted>
  <dcterms:created xsi:type="dcterms:W3CDTF">2018-10-19T06:48:00Z</dcterms:created>
  <dcterms:modified xsi:type="dcterms:W3CDTF">2024-06-10T13:14:00Z</dcterms:modified>
</cp:coreProperties>
</file>